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A629" w14:textId="77777777" w:rsidR="00FE559C" w:rsidRPr="00D17D13" w:rsidRDefault="00FE559C" w:rsidP="00FE559C">
      <w:pPr>
        <w:rPr>
          <w:rFonts w:ascii="Arial" w:hAnsi="Arial" w:cs="Arial"/>
          <w:b/>
          <w:bCs/>
          <w:sz w:val="28"/>
          <w:szCs w:val="24"/>
        </w:rPr>
      </w:pPr>
      <w:r w:rsidRPr="00D17D13">
        <w:rPr>
          <w:rFonts w:ascii="Arial" w:hAnsi="Arial" w:cs="Arial"/>
          <w:b/>
          <w:bCs/>
          <w:sz w:val="28"/>
          <w:szCs w:val="24"/>
        </w:rPr>
        <w:t>One network, one timetable, one ticket: planning buses as a public service for Wales</w:t>
      </w:r>
    </w:p>
    <w:p w14:paraId="7D6640AB" w14:textId="77777777" w:rsidR="00FE559C" w:rsidRDefault="00FE559C" w:rsidP="00FE559C">
      <w:pPr>
        <w:rPr>
          <w:rFonts w:ascii="Arial" w:hAnsi="Arial" w:cs="Arial"/>
          <w:bCs/>
          <w:sz w:val="24"/>
          <w:szCs w:val="24"/>
        </w:rPr>
      </w:pPr>
    </w:p>
    <w:p w14:paraId="56CBCECA" w14:textId="77777777" w:rsidR="00FE559C" w:rsidRPr="00F3017E" w:rsidRDefault="00FE559C" w:rsidP="00FE559C">
      <w:pPr>
        <w:rPr>
          <w:rFonts w:ascii="Arial" w:hAnsi="Arial" w:cs="Arial"/>
          <w:bCs/>
          <w:sz w:val="24"/>
          <w:szCs w:val="24"/>
        </w:rPr>
      </w:pPr>
      <w:r w:rsidRPr="00F3017E">
        <w:rPr>
          <w:rFonts w:ascii="Arial" w:hAnsi="Arial" w:cs="Arial"/>
          <w:bCs/>
          <w:sz w:val="24"/>
          <w:szCs w:val="24"/>
        </w:rPr>
        <w:t>Your name:</w:t>
      </w:r>
      <w:r w:rsidRPr="00F3017E">
        <w:rPr>
          <w:rFonts w:ascii="Arial" w:hAnsi="Arial" w:cs="Arial"/>
          <w:bCs/>
          <w:sz w:val="24"/>
          <w:szCs w:val="24"/>
        </w:rPr>
        <w:tab/>
      </w:r>
    </w:p>
    <w:p w14:paraId="63C90029" w14:textId="77777777" w:rsidR="00FE559C" w:rsidRPr="00F3017E" w:rsidRDefault="00FE559C" w:rsidP="00FE559C">
      <w:pPr>
        <w:rPr>
          <w:rFonts w:ascii="Arial" w:hAnsi="Arial" w:cs="Arial"/>
          <w:bCs/>
          <w:sz w:val="24"/>
          <w:szCs w:val="24"/>
        </w:rPr>
      </w:pPr>
    </w:p>
    <w:p w14:paraId="31180A80" w14:textId="77777777" w:rsidR="00FE559C" w:rsidRPr="00F3017E" w:rsidRDefault="00FE559C" w:rsidP="00FE559C">
      <w:pPr>
        <w:rPr>
          <w:rFonts w:ascii="Arial" w:hAnsi="Arial" w:cs="Arial"/>
          <w:bCs/>
          <w:sz w:val="24"/>
          <w:szCs w:val="24"/>
        </w:rPr>
      </w:pPr>
      <w:r w:rsidRPr="00F3017E">
        <w:rPr>
          <w:rFonts w:ascii="Arial" w:hAnsi="Arial" w:cs="Arial"/>
          <w:bCs/>
          <w:sz w:val="24"/>
          <w:szCs w:val="24"/>
        </w:rPr>
        <w:t>Organisation (if applicable):</w:t>
      </w:r>
    </w:p>
    <w:p w14:paraId="02578FAB" w14:textId="77777777" w:rsidR="00FE559C" w:rsidRPr="00F3017E" w:rsidRDefault="00FE559C" w:rsidP="00FE559C">
      <w:pPr>
        <w:rPr>
          <w:rFonts w:ascii="Arial" w:hAnsi="Arial" w:cs="Arial"/>
          <w:bCs/>
          <w:sz w:val="24"/>
          <w:szCs w:val="24"/>
        </w:rPr>
      </w:pPr>
    </w:p>
    <w:p w14:paraId="742F4B51" w14:textId="77777777" w:rsidR="00FE559C" w:rsidRPr="00F3017E" w:rsidRDefault="00FE559C" w:rsidP="00FE559C">
      <w:pPr>
        <w:rPr>
          <w:rFonts w:ascii="Arial" w:hAnsi="Arial" w:cs="Arial"/>
          <w:bCs/>
          <w:sz w:val="24"/>
          <w:szCs w:val="24"/>
        </w:rPr>
      </w:pPr>
      <w:r>
        <w:rPr>
          <w:rFonts w:ascii="Arial" w:hAnsi="Arial" w:cs="Arial"/>
          <w:bCs/>
          <w:sz w:val="24"/>
          <w:szCs w:val="24"/>
        </w:rPr>
        <w:t>E</w:t>
      </w:r>
      <w:r w:rsidRPr="00F3017E">
        <w:rPr>
          <w:rFonts w:ascii="Arial" w:hAnsi="Arial" w:cs="Arial"/>
          <w:bCs/>
          <w:sz w:val="24"/>
          <w:szCs w:val="24"/>
        </w:rPr>
        <w:t>mail / telephone number:</w:t>
      </w:r>
    </w:p>
    <w:p w14:paraId="5569451C" w14:textId="77777777" w:rsidR="00FE559C" w:rsidRPr="00F3017E" w:rsidRDefault="00FE559C" w:rsidP="00FE559C">
      <w:pPr>
        <w:rPr>
          <w:rFonts w:ascii="Arial" w:hAnsi="Arial" w:cs="Arial"/>
          <w:bCs/>
          <w:sz w:val="24"/>
          <w:szCs w:val="24"/>
        </w:rPr>
      </w:pPr>
    </w:p>
    <w:p w14:paraId="428D161E" w14:textId="77777777" w:rsidR="00FE559C" w:rsidRPr="00F3017E" w:rsidRDefault="00FE559C" w:rsidP="00FE559C">
      <w:pPr>
        <w:rPr>
          <w:rFonts w:ascii="Arial" w:hAnsi="Arial" w:cs="Arial"/>
          <w:bCs/>
          <w:sz w:val="24"/>
          <w:szCs w:val="24"/>
        </w:rPr>
      </w:pPr>
      <w:r w:rsidRPr="00F3017E">
        <w:rPr>
          <w:rFonts w:ascii="Arial" w:hAnsi="Arial" w:cs="Arial"/>
          <w:bCs/>
          <w:sz w:val="24"/>
          <w:szCs w:val="24"/>
        </w:rPr>
        <w:t>Your address:</w:t>
      </w:r>
    </w:p>
    <w:p w14:paraId="399659A9" w14:textId="77777777" w:rsidR="00FE559C" w:rsidRPr="00F3017E" w:rsidRDefault="00FE559C" w:rsidP="00FE559C">
      <w:pPr>
        <w:rPr>
          <w:rFonts w:ascii="Arial" w:hAnsi="Arial" w:cs="Arial"/>
          <w:bCs/>
          <w:sz w:val="24"/>
          <w:szCs w:val="24"/>
        </w:rPr>
      </w:pPr>
    </w:p>
    <w:p w14:paraId="57FA7D4A" w14:textId="77777777" w:rsidR="00FE559C" w:rsidRDefault="00FE559C" w:rsidP="00FE559C">
      <w:pPr>
        <w:rPr>
          <w:rFonts w:ascii="Arial" w:hAnsi="Arial" w:cs="Arial"/>
          <w:bCs/>
          <w:sz w:val="24"/>
          <w:szCs w:val="24"/>
        </w:rPr>
      </w:pPr>
      <w:r w:rsidRPr="00F3017E">
        <w:rPr>
          <w:rFonts w:ascii="Arial" w:hAnsi="Arial" w:cs="Arial"/>
          <w:bCs/>
          <w:sz w:val="24"/>
          <w:szCs w:val="24"/>
        </w:rPr>
        <w:t xml:space="preserve">Responses to consultations are likely to be made public, on the internet or in a report. If you would prefer your response to remain anonymous, please tick here: </w:t>
      </w:r>
      <w:r w:rsidRPr="00F3017E">
        <w:rPr>
          <w:rFonts w:ascii="Arial" w:hAnsi="Arial" w:cs="Arial"/>
          <w:bCs/>
          <w:sz w:val="24"/>
          <w:szCs w:val="24"/>
        </w:rPr>
        <w:t></w:t>
      </w:r>
    </w:p>
    <w:p w14:paraId="3FA55201" w14:textId="77777777" w:rsidR="00FE559C" w:rsidRPr="002A3C8D" w:rsidRDefault="00FE559C" w:rsidP="00FE559C">
      <w:pPr>
        <w:rPr>
          <w:rFonts w:ascii="Arial" w:hAnsi="Arial" w:cs="Arial"/>
          <w:bCs/>
          <w:sz w:val="24"/>
          <w:szCs w:val="24"/>
        </w:rPr>
      </w:pPr>
    </w:p>
    <w:p w14:paraId="4447CD33"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Q1:</w:t>
      </w:r>
      <w:r w:rsidRPr="002A3C8D">
        <w:rPr>
          <w:rFonts w:ascii="Arial" w:hAnsi="Arial" w:cs="Arial"/>
          <w:bCs/>
          <w:sz w:val="24"/>
          <w:szCs w:val="24"/>
        </w:rPr>
        <w:t xml:space="preserve"> Do you agree that change is required in how we deliver bus services to meet the needs of Wales’ citizens and respond to the climate emergency? Please score from strongly agree to strongly disagree.</w:t>
      </w:r>
    </w:p>
    <w:p w14:paraId="1197F965"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74AD7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18pt;height:15.35pt" o:ole="">
            <v:imagedata r:id="rId7" o:title=""/>
          </v:shape>
          <w:control r:id="rId8" w:name="DefaultOcxName" w:shapeid="_x0000_i1234"/>
        </w:object>
      </w:r>
      <w:r w:rsidRPr="002A3C8D">
        <w:rPr>
          <w:rFonts w:ascii="Arial" w:hAnsi="Arial" w:cs="Arial"/>
          <w:sz w:val="24"/>
          <w:szCs w:val="24"/>
        </w:rPr>
        <w:t>Strongly agree</w:t>
      </w:r>
    </w:p>
    <w:p w14:paraId="0E473F55"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3EF067F9">
          <v:shape id="_x0000_i1233" type="#_x0000_t75" style="width:18pt;height:15.35pt" o:ole="">
            <v:imagedata r:id="rId7" o:title=""/>
          </v:shape>
          <w:control r:id="rId9" w:name="DefaultOcxName1" w:shapeid="_x0000_i1233"/>
        </w:object>
      </w:r>
      <w:r w:rsidRPr="002A3C8D">
        <w:rPr>
          <w:rFonts w:ascii="Arial" w:hAnsi="Arial" w:cs="Arial"/>
          <w:sz w:val="24"/>
          <w:szCs w:val="24"/>
        </w:rPr>
        <w:t>Agree</w:t>
      </w:r>
    </w:p>
    <w:p w14:paraId="5E5556BA"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7D1894F">
          <v:shape id="_x0000_i1232" type="#_x0000_t75" style="width:18pt;height:15.35pt" o:ole="">
            <v:imagedata r:id="rId7" o:title=""/>
          </v:shape>
          <w:control r:id="rId10" w:name="DefaultOcxName2" w:shapeid="_x0000_i1232"/>
        </w:object>
      </w:r>
      <w:r w:rsidRPr="002A3C8D">
        <w:rPr>
          <w:rFonts w:ascii="Arial" w:hAnsi="Arial" w:cs="Arial"/>
          <w:sz w:val="24"/>
          <w:szCs w:val="24"/>
        </w:rPr>
        <w:t>Neither agree nor disagree</w:t>
      </w:r>
    </w:p>
    <w:p w14:paraId="0AECF5EA"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C8D6AFA">
          <v:shape id="_x0000_i1231" type="#_x0000_t75" style="width:18pt;height:15.35pt" o:ole="">
            <v:imagedata r:id="rId7" o:title=""/>
          </v:shape>
          <w:control r:id="rId11" w:name="DefaultOcxName3" w:shapeid="_x0000_i1231"/>
        </w:object>
      </w:r>
      <w:r w:rsidRPr="002A3C8D">
        <w:rPr>
          <w:rFonts w:ascii="Arial" w:hAnsi="Arial" w:cs="Arial"/>
          <w:sz w:val="24"/>
          <w:szCs w:val="24"/>
        </w:rPr>
        <w:t>Disagree</w:t>
      </w:r>
    </w:p>
    <w:p w14:paraId="3FA2CB67"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484DB30A">
          <v:shape id="_x0000_i1230" type="#_x0000_t75" style="width:18pt;height:15.35pt" o:ole="">
            <v:imagedata r:id="rId7" o:title=""/>
          </v:shape>
          <w:control r:id="rId12" w:name="DefaultOcxName4" w:shapeid="_x0000_i1230"/>
        </w:object>
      </w:r>
      <w:r w:rsidRPr="002A3C8D">
        <w:rPr>
          <w:rFonts w:ascii="Arial" w:hAnsi="Arial" w:cs="Arial"/>
          <w:sz w:val="24"/>
          <w:szCs w:val="24"/>
        </w:rPr>
        <w:t>Strongly disagree</w:t>
      </w:r>
    </w:p>
    <w:p w14:paraId="63620D80"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rsidRPr="002A3C8D" w14:paraId="2ACEE316" w14:textId="77777777" w:rsidTr="00210D38">
        <w:tc>
          <w:tcPr>
            <w:tcW w:w="9016" w:type="dxa"/>
          </w:tcPr>
          <w:p w14:paraId="43ACD498" w14:textId="77777777" w:rsidR="00FE559C" w:rsidRDefault="00FE559C" w:rsidP="00210D38">
            <w:pPr>
              <w:rPr>
                <w:rFonts w:ascii="Arial" w:hAnsi="Arial" w:cs="Arial"/>
                <w:sz w:val="24"/>
                <w:szCs w:val="24"/>
              </w:rPr>
            </w:pPr>
          </w:p>
          <w:p w14:paraId="5864B70A" w14:textId="77777777" w:rsidR="00FE559C" w:rsidRPr="002A3C8D" w:rsidRDefault="00FE559C" w:rsidP="00210D38">
            <w:pPr>
              <w:rPr>
                <w:rFonts w:ascii="Arial" w:hAnsi="Arial" w:cs="Arial"/>
                <w:sz w:val="24"/>
                <w:szCs w:val="24"/>
              </w:rPr>
            </w:pPr>
          </w:p>
        </w:tc>
      </w:tr>
    </w:tbl>
    <w:p w14:paraId="5DEA7E69" w14:textId="77777777" w:rsidR="00FE559C" w:rsidRPr="002A3C8D" w:rsidRDefault="00FE559C" w:rsidP="00FE559C">
      <w:pPr>
        <w:rPr>
          <w:rFonts w:ascii="Arial" w:hAnsi="Arial" w:cs="Arial"/>
          <w:sz w:val="24"/>
          <w:szCs w:val="24"/>
        </w:rPr>
      </w:pPr>
    </w:p>
    <w:p w14:paraId="08005D90"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Q2:</w:t>
      </w:r>
      <w:r w:rsidRPr="002A3C8D">
        <w:rPr>
          <w:rFonts w:ascii="Arial" w:hAnsi="Arial" w:cs="Arial"/>
          <w:bCs/>
          <w:sz w:val="24"/>
          <w:szCs w:val="24"/>
        </w:rPr>
        <w:t xml:space="preserve"> Do you agree that franchising is required to deliver the depth and pace of change to the bus network that is required in the context of the climate emergency? Please score from strongly agree to strongly disagree.</w:t>
      </w:r>
    </w:p>
    <w:p w14:paraId="11120182"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67DA65A4">
          <v:shape id="_x0000_i1229" type="#_x0000_t75" style="width:18pt;height:15.35pt" o:ole="">
            <v:imagedata r:id="rId7" o:title=""/>
          </v:shape>
          <w:control r:id="rId13" w:name="DefaultOcxName6" w:shapeid="_x0000_i1229"/>
        </w:object>
      </w:r>
      <w:r w:rsidRPr="002A3C8D">
        <w:rPr>
          <w:rFonts w:ascii="Arial" w:hAnsi="Arial" w:cs="Arial"/>
          <w:sz w:val="24"/>
          <w:szCs w:val="24"/>
        </w:rPr>
        <w:t>Strongly agree</w:t>
      </w:r>
    </w:p>
    <w:p w14:paraId="7AD0816F"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407A2AB5">
          <v:shape id="_x0000_i1228" type="#_x0000_t75" style="width:18pt;height:15.35pt" o:ole="">
            <v:imagedata r:id="rId7" o:title=""/>
          </v:shape>
          <w:control r:id="rId14" w:name="DefaultOcxName11" w:shapeid="_x0000_i1228"/>
        </w:object>
      </w:r>
      <w:r w:rsidRPr="002A3C8D">
        <w:rPr>
          <w:rFonts w:ascii="Arial" w:hAnsi="Arial" w:cs="Arial"/>
          <w:sz w:val="24"/>
          <w:szCs w:val="24"/>
        </w:rPr>
        <w:t>Agree</w:t>
      </w:r>
    </w:p>
    <w:p w14:paraId="2C027BC8"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9C52B56">
          <v:shape id="_x0000_i1227" type="#_x0000_t75" style="width:18pt;height:15.35pt" o:ole="">
            <v:imagedata r:id="rId7" o:title=""/>
          </v:shape>
          <w:control r:id="rId15" w:name="DefaultOcxName21" w:shapeid="_x0000_i1227"/>
        </w:object>
      </w:r>
      <w:r w:rsidRPr="002A3C8D">
        <w:rPr>
          <w:rFonts w:ascii="Arial" w:hAnsi="Arial" w:cs="Arial"/>
          <w:sz w:val="24"/>
          <w:szCs w:val="24"/>
        </w:rPr>
        <w:t>Neither agree nor disagree</w:t>
      </w:r>
    </w:p>
    <w:p w14:paraId="76537641"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0C1C43F5">
          <v:shape id="_x0000_i1226" type="#_x0000_t75" style="width:18pt;height:15.35pt" o:ole="">
            <v:imagedata r:id="rId7" o:title=""/>
          </v:shape>
          <w:control r:id="rId16" w:name="DefaultOcxName31" w:shapeid="_x0000_i1226"/>
        </w:object>
      </w:r>
      <w:r w:rsidRPr="002A3C8D">
        <w:rPr>
          <w:rFonts w:ascii="Arial" w:hAnsi="Arial" w:cs="Arial"/>
          <w:sz w:val="24"/>
          <w:szCs w:val="24"/>
        </w:rPr>
        <w:t>Disagree</w:t>
      </w:r>
    </w:p>
    <w:p w14:paraId="7AEC8A34"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3367CCF2">
          <v:shape id="_x0000_i1225" type="#_x0000_t75" style="width:18pt;height:15.35pt" o:ole="">
            <v:imagedata r:id="rId7" o:title=""/>
          </v:shape>
          <w:control r:id="rId17" w:name="DefaultOcxName41" w:shapeid="_x0000_i1225"/>
        </w:object>
      </w:r>
      <w:r w:rsidRPr="002A3C8D">
        <w:rPr>
          <w:rFonts w:ascii="Arial" w:hAnsi="Arial" w:cs="Arial"/>
          <w:sz w:val="24"/>
          <w:szCs w:val="24"/>
        </w:rPr>
        <w:t>Strongly disagree</w:t>
      </w:r>
    </w:p>
    <w:p w14:paraId="5F7EF0FD"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01715182" w14:textId="77777777" w:rsidTr="00210D38">
        <w:tc>
          <w:tcPr>
            <w:tcW w:w="9016" w:type="dxa"/>
          </w:tcPr>
          <w:p w14:paraId="23EFFCBE" w14:textId="77777777" w:rsidR="00FE559C" w:rsidRDefault="00FE559C" w:rsidP="00210D38">
            <w:pPr>
              <w:rPr>
                <w:rFonts w:ascii="Arial" w:hAnsi="Arial" w:cs="Arial"/>
                <w:sz w:val="24"/>
                <w:szCs w:val="24"/>
              </w:rPr>
            </w:pPr>
          </w:p>
          <w:p w14:paraId="48BFCEE7" w14:textId="77777777" w:rsidR="00FE559C" w:rsidRDefault="00FE559C" w:rsidP="00210D38">
            <w:pPr>
              <w:rPr>
                <w:rFonts w:ascii="Arial" w:hAnsi="Arial" w:cs="Arial"/>
                <w:sz w:val="24"/>
                <w:szCs w:val="24"/>
              </w:rPr>
            </w:pPr>
          </w:p>
        </w:tc>
      </w:tr>
    </w:tbl>
    <w:p w14:paraId="735096AE" w14:textId="77777777" w:rsidR="00FE559C" w:rsidRPr="002A3C8D" w:rsidRDefault="00FE559C" w:rsidP="00FE559C">
      <w:pPr>
        <w:rPr>
          <w:rFonts w:ascii="Arial" w:hAnsi="Arial" w:cs="Arial"/>
          <w:sz w:val="24"/>
          <w:szCs w:val="24"/>
        </w:rPr>
      </w:pPr>
    </w:p>
    <w:p w14:paraId="75B182BA"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Q3:</w:t>
      </w:r>
      <w:r w:rsidRPr="002A3C8D">
        <w:rPr>
          <w:rFonts w:ascii="Arial" w:hAnsi="Arial" w:cs="Arial"/>
          <w:bCs/>
          <w:sz w:val="24"/>
          <w:szCs w:val="24"/>
        </w:rPr>
        <w:t xml:space="preserve"> Do you agree with the Welsh Government’s preferred franchising model as described above? Please score from strongly agree to strongly disagree.</w:t>
      </w:r>
    </w:p>
    <w:p w14:paraId="35F10624"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302E2992">
          <v:shape id="_x0000_i1224" type="#_x0000_t75" style="width:18pt;height:15.35pt" o:ole="">
            <v:imagedata r:id="rId7" o:title=""/>
          </v:shape>
          <w:control r:id="rId18" w:name="DefaultOcxName7" w:shapeid="_x0000_i1224"/>
        </w:object>
      </w:r>
      <w:r w:rsidRPr="002A3C8D">
        <w:rPr>
          <w:rFonts w:ascii="Arial" w:hAnsi="Arial" w:cs="Arial"/>
          <w:sz w:val="24"/>
          <w:szCs w:val="24"/>
        </w:rPr>
        <w:t>Strongly agree</w:t>
      </w:r>
    </w:p>
    <w:p w14:paraId="7A85748E"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75FD8EB7">
          <v:shape id="_x0000_i1223" type="#_x0000_t75" style="width:18pt;height:15.35pt" o:ole="">
            <v:imagedata r:id="rId7" o:title=""/>
          </v:shape>
          <w:control r:id="rId19" w:name="DefaultOcxName12" w:shapeid="_x0000_i1223"/>
        </w:object>
      </w:r>
      <w:r w:rsidRPr="002A3C8D">
        <w:rPr>
          <w:rFonts w:ascii="Arial" w:hAnsi="Arial" w:cs="Arial"/>
          <w:sz w:val="24"/>
          <w:szCs w:val="24"/>
        </w:rPr>
        <w:t>Agree</w:t>
      </w:r>
    </w:p>
    <w:p w14:paraId="6CD577D9"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1B590A07">
          <v:shape id="_x0000_i1222" type="#_x0000_t75" style="width:18pt;height:15.35pt" o:ole="">
            <v:imagedata r:id="rId7" o:title=""/>
          </v:shape>
          <w:control r:id="rId20" w:name="DefaultOcxName22" w:shapeid="_x0000_i1222"/>
        </w:object>
      </w:r>
      <w:r w:rsidRPr="002A3C8D">
        <w:rPr>
          <w:rFonts w:ascii="Arial" w:hAnsi="Arial" w:cs="Arial"/>
          <w:sz w:val="24"/>
          <w:szCs w:val="24"/>
        </w:rPr>
        <w:t>Neither agree nor disagree</w:t>
      </w:r>
    </w:p>
    <w:p w14:paraId="5463C13B"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41E278A6">
          <v:shape id="_x0000_i1221" type="#_x0000_t75" style="width:18pt;height:15.35pt" o:ole="">
            <v:imagedata r:id="rId7" o:title=""/>
          </v:shape>
          <w:control r:id="rId21" w:name="DefaultOcxName32" w:shapeid="_x0000_i1221"/>
        </w:object>
      </w:r>
      <w:r w:rsidRPr="002A3C8D">
        <w:rPr>
          <w:rFonts w:ascii="Arial" w:hAnsi="Arial" w:cs="Arial"/>
          <w:sz w:val="24"/>
          <w:szCs w:val="24"/>
        </w:rPr>
        <w:t>Disagree</w:t>
      </w:r>
    </w:p>
    <w:p w14:paraId="11F8E8F3"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83B446F">
          <v:shape id="_x0000_i1220" type="#_x0000_t75" style="width:18pt;height:15.35pt" o:ole="">
            <v:imagedata r:id="rId7" o:title=""/>
          </v:shape>
          <w:control r:id="rId22" w:name="DefaultOcxName42" w:shapeid="_x0000_i1220"/>
        </w:object>
      </w:r>
      <w:r w:rsidRPr="002A3C8D">
        <w:rPr>
          <w:rFonts w:ascii="Arial" w:hAnsi="Arial" w:cs="Arial"/>
          <w:sz w:val="24"/>
          <w:szCs w:val="24"/>
        </w:rPr>
        <w:t>Strongly disagree</w:t>
      </w:r>
    </w:p>
    <w:p w14:paraId="150D7711"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1ADE5F36" w14:textId="77777777" w:rsidTr="00210D38">
        <w:tc>
          <w:tcPr>
            <w:tcW w:w="9016" w:type="dxa"/>
          </w:tcPr>
          <w:p w14:paraId="409D70E9" w14:textId="77777777" w:rsidR="00FE559C" w:rsidRDefault="00FE559C" w:rsidP="00210D38">
            <w:pPr>
              <w:rPr>
                <w:rFonts w:ascii="Arial" w:hAnsi="Arial" w:cs="Arial"/>
                <w:sz w:val="24"/>
                <w:szCs w:val="24"/>
              </w:rPr>
            </w:pPr>
          </w:p>
          <w:p w14:paraId="73017B26" w14:textId="77777777" w:rsidR="00FE559C" w:rsidRDefault="00FE559C" w:rsidP="00210D38">
            <w:pPr>
              <w:rPr>
                <w:rFonts w:ascii="Arial" w:hAnsi="Arial" w:cs="Arial"/>
                <w:sz w:val="24"/>
                <w:szCs w:val="24"/>
              </w:rPr>
            </w:pPr>
          </w:p>
        </w:tc>
      </w:tr>
    </w:tbl>
    <w:p w14:paraId="5FF75E93" w14:textId="77777777" w:rsidR="00FE559C" w:rsidRPr="002A3C8D" w:rsidRDefault="00FE559C" w:rsidP="00FE559C">
      <w:pPr>
        <w:rPr>
          <w:rFonts w:ascii="Arial" w:hAnsi="Arial" w:cs="Arial"/>
          <w:sz w:val="24"/>
          <w:szCs w:val="24"/>
        </w:rPr>
      </w:pPr>
    </w:p>
    <w:p w14:paraId="2FF423F1"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Q4:</w:t>
      </w:r>
      <w:r w:rsidRPr="002A3C8D">
        <w:rPr>
          <w:rFonts w:ascii="Arial" w:hAnsi="Arial" w:cs="Arial"/>
          <w:bCs/>
          <w:sz w:val="24"/>
          <w:szCs w:val="24"/>
        </w:rPr>
        <w:t xml:space="preserve"> Do you agree that this model provides sufficient local input for designing local bus networks? Please score from strongly agree to strongly disagree.</w:t>
      </w:r>
    </w:p>
    <w:p w14:paraId="441395AA"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04BD1EC9">
          <v:shape id="_x0000_i1219" type="#_x0000_t75" style="width:18pt;height:15.35pt" o:ole="">
            <v:imagedata r:id="rId7" o:title=""/>
          </v:shape>
          <w:control r:id="rId23" w:name="DefaultOcxName8" w:shapeid="_x0000_i1219"/>
        </w:object>
      </w:r>
      <w:r w:rsidRPr="002A3C8D">
        <w:rPr>
          <w:rFonts w:ascii="Arial" w:hAnsi="Arial" w:cs="Arial"/>
          <w:sz w:val="24"/>
          <w:szCs w:val="24"/>
        </w:rPr>
        <w:t>Strongly agree</w:t>
      </w:r>
    </w:p>
    <w:p w14:paraId="3E616EAE"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6652AAEE">
          <v:shape id="_x0000_i1218" type="#_x0000_t75" style="width:18pt;height:15.35pt" o:ole="">
            <v:imagedata r:id="rId7" o:title=""/>
          </v:shape>
          <w:control r:id="rId24" w:name="DefaultOcxName13" w:shapeid="_x0000_i1218"/>
        </w:object>
      </w:r>
      <w:r w:rsidRPr="002A3C8D">
        <w:rPr>
          <w:rFonts w:ascii="Arial" w:hAnsi="Arial" w:cs="Arial"/>
          <w:sz w:val="24"/>
          <w:szCs w:val="24"/>
        </w:rPr>
        <w:t>Agree</w:t>
      </w:r>
    </w:p>
    <w:p w14:paraId="3ADFCD79"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0C746938">
          <v:shape id="_x0000_i1217" type="#_x0000_t75" style="width:18pt;height:15.35pt" o:ole="">
            <v:imagedata r:id="rId7" o:title=""/>
          </v:shape>
          <w:control r:id="rId25" w:name="DefaultOcxName23" w:shapeid="_x0000_i1217"/>
        </w:object>
      </w:r>
      <w:r w:rsidRPr="002A3C8D">
        <w:rPr>
          <w:rFonts w:ascii="Arial" w:hAnsi="Arial" w:cs="Arial"/>
          <w:sz w:val="24"/>
          <w:szCs w:val="24"/>
        </w:rPr>
        <w:t>Neither agree nor disagree</w:t>
      </w:r>
    </w:p>
    <w:p w14:paraId="36DA60A4"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68F54D60">
          <v:shape id="_x0000_i1216" type="#_x0000_t75" style="width:18pt;height:15.35pt" o:ole="">
            <v:imagedata r:id="rId7" o:title=""/>
          </v:shape>
          <w:control r:id="rId26" w:name="DefaultOcxName33" w:shapeid="_x0000_i1216"/>
        </w:object>
      </w:r>
      <w:r w:rsidRPr="002A3C8D">
        <w:rPr>
          <w:rFonts w:ascii="Arial" w:hAnsi="Arial" w:cs="Arial"/>
          <w:sz w:val="24"/>
          <w:szCs w:val="24"/>
        </w:rPr>
        <w:t>Disagree</w:t>
      </w:r>
    </w:p>
    <w:p w14:paraId="72BA4A91"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5A65962">
          <v:shape id="_x0000_i1215" type="#_x0000_t75" style="width:18pt;height:15.35pt" o:ole="">
            <v:imagedata r:id="rId7" o:title=""/>
          </v:shape>
          <w:control r:id="rId27" w:name="DefaultOcxName43" w:shapeid="_x0000_i1215"/>
        </w:object>
      </w:r>
      <w:r w:rsidRPr="002A3C8D">
        <w:rPr>
          <w:rFonts w:ascii="Arial" w:hAnsi="Arial" w:cs="Arial"/>
          <w:sz w:val="24"/>
          <w:szCs w:val="24"/>
        </w:rPr>
        <w:t>Strongly disagree</w:t>
      </w:r>
    </w:p>
    <w:p w14:paraId="6FCB9874"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2E9677FA" w14:textId="77777777" w:rsidTr="00210D38">
        <w:tc>
          <w:tcPr>
            <w:tcW w:w="9016" w:type="dxa"/>
          </w:tcPr>
          <w:p w14:paraId="70A49D0A" w14:textId="77777777" w:rsidR="00FE559C" w:rsidRDefault="00FE559C" w:rsidP="00210D38">
            <w:pPr>
              <w:rPr>
                <w:rFonts w:ascii="Arial" w:hAnsi="Arial" w:cs="Arial"/>
                <w:sz w:val="24"/>
                <w:szCs w:val="24"/>
              </w:rPr>
            </w:pPr>
          </w:p>
          <w:p w14:paraId="76296F0F" w14:textId="77777777" w:rsidR="00FE559C" w:rsidRDefault="00FE559C" w:rsidP="00210D38">
            <w:pPr>
              <w:rPr>
                <w:rFonts w:ascii="Arial" w:hAnsi="Arial" w:cs="Arial"/>
                <w:sz w:val="24"/>
                <w:szCs w:val="24"/>
              </w:rPr>
            </w:pPr>
          </w:p>
        </w:tc>
      </w:tr>
    </w:tbl>
    <w:p w14:paraId="5D859074" w14:textId="77777777" w:rsidR="00FE559C" w:rsidRPr="002A3C8D" w:rsidRDefault="00FE559C" w:rsidP="00FE559C">
      <w:pPr>
        <w:rPr>
          <w:rFonts w:ascii="Arial" w:hAnsi="Arial" w:cs="Arial"/>
          <w:sz w:val="24"/>
          <w:szCs w:val="24"/>
        </w:rPr>
      </w:pPr>
    </w:p>
    <w:p w14:paraId="68039BCA"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Q5:</w:t>
      </w:r>
      <w:r w:rsidRPr="002A3C8D">
        <w:rPr>
          <w:rFonts w:ascii="Arial" w:hAnsi="Arial" w:cs="Arial"/>
          <w:bCs/>
          <w:sz w:val="24"/>
          <w:szCs w:val="24"/>
        </w:rPr>
        <w:t xml:space="preserve"> Do you agree that there is a need for regional consideration and coordination of bus network plans by Corporate Joint Committees, before combining them at a national level? Please score from strongly agree to strongly disagree.</w:t>
      </w:r>
    </w:p>
    <w:p w14:paraId="6D7C7291"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79BFC197">
          <v:shape id="_x0000_i1214" type="#_x0000_t75" style="width:18pt;height:15.35pt" o:ole="">
            <v:imagedata r:id="rId7" o:title=""/>
          </v:shape>
          <w:control r:id="rId28" w:name="DefaultOcxName9" w:shapeid="_x0000_i1214"/>
        </w:object>
      </w:r>
      <w:r w:rsidRPr="002A3C8D">
        <w:rPr>
          <w:rFonts w:ascii="Arial" w:hAnsi="Arial" w:cs="Arial"/>
          <w:sz w:val="24"/>
          <w:szCs w:val="24"/>
        </w:rPr>
        <w:t>Strongly agree</w:t>
      </w:r>
    </w:p>
    <w:p w14:paraId="5A440AE0"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4C72B883">
          <v:shape id="_x0000_i1213" type="#_x0000_t75" style="width:18pt;height:15.35pt" o:ole="">
            <v:imagedata r:id="rId7" o:title=""/>
          </v:shape>
          <w:control r:id="rId29" w:name="DefaultOcxName14" w:shapeid="_x0000_i1213"/>
        </w:object>
      </w:r>
      <w:r w:rsidRPr="002A3C8D">
        <w:rPr>
          <w:rFonts w:ascii="Arial" w:hAnsi="Arial" w:cs="Arial"/>
          <w:sz w:val="24"/>
          <w:szCs w:val="24"/>
        </w:rPr>
        <w:t>Agree</w:t>
      </w:r>
    </w:p>
    <w:p w14:paraId="7F622A48"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681D60C4">
          <v:shape id="_x0000_i1212" type="#_x0000_t75" style="width:18pt;height:15.35pt" o:ole="">
            <v:imagedata r:id="rId7" o:title=""/>
          </v:shape>
          <w:control r:id="rId30" w:name="DefaultOcxName24" w:shapeid="_x0000_i1212"/>
        </w:object>
      </w:r>
      <w:r w:rsidRPr="002A3C8D">
        <w:rPr>
          <w:rFonts w:ascii="Arial" w:hAnsi="Arial" w:cs="Arial"/>
          <w:sz w:val="24"/>
          <w:szCs w:val="24"/>
        </w:rPr>
        <w:t>Neither agree nor disagree</w:t>
      </w:r>
    </w:p>
    <w:p w14:paraId="73FD1679"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4A161D9D">
          <v:shape id="_x0000_i1211" type="#_x0000_t75" style="width:18pt;height:15.35pt" o:ole="">
            <v:imagedata r:id="rId7" o:title=""/>
          </v:shape>
          <w:control r:id="rId31" w:name="DefaultOcxName34" w:shapeid="_x0000_i1211"/>
        </w:object>
      </w:r>
      <w:r w:rsidRPr="002A3C8D">
        <w:rPr>
          <w:rFonts w:ascii="Arial" w:hAnsi="Arial" w:cs="Arial"/>
          <w:sz w:val="24"/>
          <w:szCs w:val="24"/>
        </w:rPr>
        <w:t>Disagree</w:t>
      </w:r>
    </w:p>
    <w:p w14:paraId="4F5405C9"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4D7AE4C7">
          <v:shape id="_x0000_i1210" type="#_x0000_t75" style="width:18pt;height:15.35pt" o:ole="">
            <v:imagedata r:id="rId7" o:title=""/>
          </v:shape>
          <w:control r:id="rId32" w:name="DefaultOcxName44" w:shapeid="_x0000_i1210"/>
        </w:object>
      </w:r>
      <w:r w:rsidRPr="002A3C8D">
        <w:rPr>
          <w:rFonts w:ascii="Arial" w:hAnsi="Arial" w:cs="Arial"/>
          <w:sz w:val="24"/>
          <w:szCs w:val="24"/>
        </w:rPr>
        <w:t>Strongly disagree</w:t>
      </w:r>
    </w:p>
    <w:p w14:paraId="656EC429"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14B73D7D" w14:textId="77777777" w:rsidTr="00210D38">
        <w:tc>
          <w:tcPr>
            <w:tcW w:w="9016" w:type="dxa"/>
          </w:tcPr>
          <w:p w14:paraId="6568586C" w14:textId="77777777" w:rsidR="00FE559C" w:rsidRDefault="00FE559C" w:rsidP="00210D38">
            <w:pPr>
              <w:rPr>
                <w:rFonts w:ascii="Arial" w:hAnsi="Arial" w:cs="Arial"/>
                <w:sz w:val="24"/>
                <w:szCs w:val="24"/>
              </w:rPr>
            </w:pPr>
          </w:p>
          <w:p w14:paraId="6F1506EA" w14:textId="77777777" w:rsidR="00FE559C" w:rsidRDefault="00FE559C" w:rsidP="00210D38">
            <w:pPr>
              <w:rPr>
                <w:rFonts w:ascii="Arial" w:hAnsi="Arial" w:cs="Arial"/>
                <w:sz w:val="24"/>
                <w:szCs w:val="24"/>
              </w:rPr>
            </w:pPr>
          </w:p>
        </w:tc>
      </w:tr>
    </w:tbl>
    <w:p w14:paraId="54BEAF43" w14:textId="77777777" w:rsidR="00FE559C" w:rsidRPr="002A3C8D" w:rsidRDefault="00FE559C" w:rsidP="00FE559C">
      <w:pPr>
        <w:rPr>
          <w:rFonts w:ascii="Arial" w:hAnsi="Arial" w:cs="Arial"/>
          <w:sz w:val="24"/>
          <w:szCs w:val="24"/>
        </w:rPr>
      </w:pPr>
    </w:p>
    <w:p w14:paraId="325688CA"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Q6:</w:t>
      </w:r>
      <w:r w:rsidRPr="002A3C8D">
        <w:rPr>
          <w:rFonts w:ascii="Arial" w:hAnsi="Arial" w:cs="Arial"/>
          <w:bCs/>
          <w:sz w:val="24"/>
          <w:szCs w:val="24"/>
        </w:rPr>
        <w:t xml:space="preserve"> Do you agree that letting and managing contracts at the national level by the Welsh Government through Transport for Wales offers the best opportunity to pool franchising expertise, deliver economies of scale? Please score from strongly agree to strongly disagree.</w:t>
      </w:r>
    </w:p>
    <w:p w14:paraId="3CCA72FE"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7EA790D6">
          <v:shape id="_x0000_i1209" type="#_x0000_t75" style="width:18pt;height:15.35pt" o:ole="">
            <v:imagedata r:id="rId7" o:title=""/>
          </v:shape>
          <w:control r:id="rId33" w:name="DefaultOcxName10" w:shapeid="_x0000_i1209"/>
        </w:object>
      </w:r>
      <w:r w:rsidRPr="002A3C8D">
        <w:rPr>
          <w:rFonts w:ascii="Arial" w:hAnsi="Arial" w:cs="Arial"/>
          <w:sz w:val="24"/>
          <w:szCs w:val="24"/>
        </w:rPr>
        <w:t>Strongly agree</w:t>
      </w:r>
    </w:p>
    <w:p w14:paraId="3DAA4A4C"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7D6C6D2E">
          <v:shape id="_x0000_i1208" type="#_x0000_t75" style="width:18pt;height:15.35pt" o:ole="">
            <v:imagedata r:id="rId7" o:title=""/>
          </v:shape>
          <w:control r:id="rId34" w:name="DefaultOcxName15" w:shapeid="_x0000_i1208"/>
        </w:object>
      </w:r>
      <w:r w:rsidRPr="002A3C8D">
        <w:rPr>
          <w:rFonts w:ascii="Arial" w:hAnsi="Arial" w:cs="Arial"/>
          <w:sz w:val="24"/>
          <w:szCs w:val="24"/>
        </w:rPr>
        <w:t>Agree</w:t>
      </w:r>
    </w:p>
    <w:p w14:paraId="48F11F26"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43A57F43">
          <v:shape id="_x0000_i1207" type="#_x0000_t75" style="width:18pt;height:15.35pt" o:ole="">
            <v:imagedata r:id="rId7" o:title=""/>
          </v:shape>
          <w:control r:id="rId35" w:name="DefaultOcxName25" w:shapeid="_x0000_i1207"/>
        </w:object>
      </w:r>
      <w:r w:rsidRPr="002A3C8D">
        <w:rPr>
          <w:rFonts w:ascii="Arial" w:hAnsi="Arial" w:cs="Arial"/>
          <w:sz w:val="24"/>
          <w:szCs w:val="24"/>
        </w:rPr>
        <w:t>Neither agree nor disagree</w:t>
      </w:r>
    </w:p>
    <w:p w14:paraId="6544D0F7"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3F10096D">
          <v:shape id="_x0000_i1206" type="#_x0000_t75" style="width:18pt;height:15.35pt" o:ole="">
            <v:imagedata r:id="rId7" o:title=""/>
          </v:shape>
          <w:control r:id="rId36" w:name="DefaultOcxName35" w:shapeid="_x0000_i1206"/>
        </w:object>
      </w:r>
      <w:r w:rsidRPr="002A3C8D">
        <w:rPr>
          <w:rFonts w:ascii="Arial" w:hAnsi="Arial" w:cs="Arial"/>
          <w:sz w:val="24"/>
          <w:szCs w:val="24"/>
        </w:rPr>
        <w:t>Disagree</w:t>
      </w:r>
    </w:p>
    <w:p w14:paraId="1C117D9B"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65467D80">
          <v:shape id="_x0000_i1205" type="#_x0000_t75" style="width:18pt;height:15.35pt" o:ole="">
            <v:imagedata r:id="rId7" o:title=""/>
          </v:shape>
          <w:control r:id="rId37" w:name="DefaultOcxName45" w:shapeid="_x0000_i1205"/>
        </w:object>
      </w:r>
      <w:r w:rsidRPr="002A3C8D">
        <w:rPr>
          <w:rFonts w:ascii="Arial" w:hAnsi="Arial" w:cs="Arial"/>
          <w:sz w:val="24"/>
          <w:szCs w:val="24"/>
        </w:rPr>
        <w:t>Strongly disagree</w:t>
      </w:r>
    </w:p>
    <w:p w14:paraId="660C7008"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435889DC" w14:textId="77777777" w:rsidTr="00210D38">
        <w:tc>
          <w:tcPr>
            <w:tcW w:w="9016" w:type="dxa"/>
          </w:tcPr>
          <w:p w14:paraId="0632E31D" w14:textId="77777777" w:rsidR="00FE559C" w:rsidRDefault="00FE559C" w:rsidP="00210D38">
            <w:pPr>
              <w:rPr>
                <w:rFonts w:ascii="Arial" w:hAnsi="Arial" w:cs="Arial"/>
                <w:sz w:val="24"/>
                <w:szCs w:val="24"/>
              </w:rPr>
            </w:pPr>
          </w:p>
          <w:p w14:paraId="693F7AD7" w14:textId="77777777" w:rsidR="00FE559C" w:rsidRDefault="00FE559C" w:rsidP="00210D38">
            <w:pPr>
              <w:rPr>
                <w:rFonts w:ascii="Arial" w:hAnsi="Arial" w:cs="Arial"/>
                <w:sz w:val="24"/>
                <w:szCs w:val="24"/>
              </w:rPr>
            </w:pPr>
          </w:p>
        </w:tc>
      </w:tr>
    </w:tbl>
    <w:p w14:paraId="36AD8B26" w14:textId="77777777" w:rsidR="00FE559C" w:rsidRPr="002A3C8D" w:rsidRDefault="00FE559C" w:rsidP="00FE559C">
      <w:pPr>
        <w:rPr>
          <w:rFonts w:ascii="Arial" w:hAnsi="Arial" w:cs="Arial"/>
          <w:sz w:val="24"/>
          <w:szCs w:val="24"/>
        </w:rPr>
      </w:pPr>
    </w:p>
    <w:p w14:paraId="3ABFFC8F"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Q7:</w:t>
      </w:r>
      <w:r w:rsidRPr="002A3C8D">
        <w:rPr>
          <w:rFonts w:ascii="Arial" w:hAnsi="Arial" w:cs="Arial"/>
          <w:bCs/>
          <w:sz w:val="24"/>
          <w:szCs w:val="24"/>
        </w:rPr>
        <w:t xml:space="preserve"> Do you agree with the need for a duty to ensure plans are designed to be affordable? Please score from strongly agree to strongly disagree.</w:t>
      </w:r>
    </w:p>
    <w:p w14:paraId="7248C5EC"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5C498EB6">
          <v:shape id="_x0000_i1204" type="#_x0000_t75" style="width:18pt;height:15.35pt" o:ole="">
            <v:imagedata r:id="rId7" o:title=""/>
          </v:shape>
          <w:control r:id="rId38" w:name="DefaultOcxName17" w:shapeid="_x0000_i1204"/>
        </w:object>
      </w:r>
      <w:r w:rsidRPr="002A3C8D">
        <w:rPr>
          <w:rFonts w:ascii="Arial" w:hAnsi="Arial" w:cs="Arial"/>
          <w:sz w:val="24"/>
          <w:szCs w:val="24"/>
        </w:rPr>
        <w:t>Strongly agree</w:t>
      </w:r>
    </w:p>
    <w:p w14:paraId="6CDDF5FA"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0CF4B596">
          <v:shape id="_x0000_i1203" type="#_x0000_t75" style="width:18pt;height:15.35pt" o:ole="">
            <v:imagedata r:id="rId7" o:title=""/>
          </v:shape>
          <w:control r:id="rId39" w:name="DefaultOcxName16" w:shapeid="_x0000_i1203"/>
        </w:object>
      </w:r>
      <w:r w:rsidRPr="002A3C8D">
        <w:rPr>
          <w:rFonts w:ascii="Arial" w:hAnsi="Arial" w:cs="Arial"/>
          <w:sz w:val="24"/>
          <w:szCs w:val="24"/>
        </w:rPr>
        <w:t>Agree</w:t>
      </w:r>
    </w:p>
    <w:p w14:paraId="1A3272C8"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2E6EA53">
          <v:shape id="_x0000_i1202" type="#_x0000_t75" style="width:18pt;height:15.35pt" o:ole="">
            <v:imagedata r:id="rId7" o:title=""/>
          </v:shape>
          <w:control r:id="rId40" w:name="DefaultOcxName26" w:shapeid="_x0000_i1202"/>
        </w:object>
      </w:r>
      <w:r w:rsidRPr="002A3C8D">
        <w:rPr>
          <w:rFonts w:ascii="Arial" w:hAnsi="Arial" w:cs="Arial"/>
          <w:sz w:val="24"/>
          <w:szCs w:val="24"/>
        </w:rPr>
        <w:t>Neither agree nor disagree</w:t>
      </w:r>
    </w:p>
    <w:p w14:paraId="1C6A18FB"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0FB839C9">
          <v:shape id="_x0000_i1201" type="#_x0000_t75" style="width:18pt;height:15.35pt" o:ole="">
            <v:imagedata r:id="rId7" o:title=""/>
          </v:shape>
          <w:control r:id="rId41" w:name="DefaultOcxName36" w:shapeid="_x0000_i1201"/>
        </w:object>
      </w:r>
      <w:r w:rsidRPr="002A3C8D">
        <w:rPr>
          <w:rFonts w:ascii="Arial" w:hAnsi="Arial" w:cs="Arial"/>
          <w:sz w:val="24"/>
          <w:szCs w:val="24"/>
        </w:rPr>
        <w:t>Disagree</w:t>
      </w:r>
    </w:p>
    <w:p w14:paraId="2D4D231C"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98DA060">
          <v:shape id="_x0000_i1200" type="#_x0000_t75" style="width:18pt;height:15.35pt" o:ole="">
            <v:imagedata r:id="rId7" o:title=""/>
          </v:shape>
          <w:control r:id="rId42" w:name="DefaultOcxName46" w:shapeid="_x0000_i1200"/>
        </w:object>
      </w:r>
      <w:r w:rsidRPr="002A3C8D">
        <w:rPr>
          <w:rFonts w:ascii="Arial" w:hAnsi="Arial" w:cs="Arial"/>
          <w:sz w:val="24"/>
          <w:szCs w:val="24"/>
        </w:rPr>
        <w:t>Strongly disagree</w:t>
      </w:r>
    </w:p>
    <w:p w14:paraId="0348BF6B"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001D6FEF" w14:textId="77777777" w:rsidTr="00210D38">
        <w:tc>
          <w:tcPr>
            <w:tcW w:w="9016" w:type="dxa"/>
          </w:tcPr>
          <w:p w14:paraId="18E421F9" w14:textId="77777777" w:rsidR="00FE559C" w:rsidRDefault="00FE559C" w:rsidP="00210D38">
            <w:pPr>
              <w:rPr>
                <w:rFonts w:ascii="Arial" w:hAnsi="Arial" w:cs="Arial"/>
                <w:sz w:val="24"/>
                <w:szCs w:val="24"/>
              </w:rPr>
            </w:pPr>
          </w:p>
          <w:p w14:paraId="02F8067C" w14:textId="77777777" w:rsidR="00FE559C" w:rsidRDefault="00FE559C" w:rsidP="00210D38">
            <w:pPr>
              <w:rPr>
                <w:rFonts w:ascii="Arial" w:hAnsi="Arial" w:cs="Arial"/>
                <w:sz w:val="24"/>
                <w:szCs w:val="24"/>
              </w:rPr>
            </w:pPr>
          </w:p>
        </w:tc>
      </w:tr>
    </w:tbl>
    <w:p w14:paraId="045BCFBD" w14:textId="77777777" w:rsidR="00FE559C" w:rsidRPr="002A3C8D" w:rsidRDefault="00FE559C" w:rsidP="00FE559C">
      <w:pPr>
        <w:rPr>
          <w:rFonts w:ascii="Arial" w:hAnsi="Arial" w:cs="Arial"/>
          <w:sz w:val="24"/>
          <w:szCs w:val="24"/>
        </w:rPr>
      </w:pPr>
    </w:p>
    <w:p w14:paraId="513D3AB4"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Q8:</w:t>
      </w:r>
      <w:r w:rsidRPr="002A3C8D">
        <w:rPr>
          <w:rFonts w:ascii="Arial" w:hAnsi="Arial" w:cs="Arial"/>
          <w:bCs/>
          <w:sz w:val="24"/>
          <w:szCs w:val="24"/>
        </w:rPr>
        <w:t xml:space="preserve"> Do you agree that the proposed powers to make regulations and guidance are suitable to ensure franchises are let successfully and sustainably? Please score from strongly agree to strongly disagree.</w:t>
      </w:r>
    </w:p>
    <w:p w14:paraId="3501EC0F"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394E39E0">
          <v:shape id="_x0000_i1199" type="#_x0000_t75" style="width:18pt;height:15.35pt" o:ole="">
            <v:imagedata r:id="rId7" o:title=""/>
          </v:shape>
          <w:control r:id="rId43" w:name="DefaultOcxName19" w:shapeid="_x0000_i1199"/>
        </w:object>
      </w:r>
      <w:r w:rsidRPr="002A3C8D">
        <w:rPr>
          <w:rFonts w:ascii="Arial" w:hAnsi="Arial" w:cs="Arial"/>
          <w:sz w:val="24"/>
          <w:szCs w:val="24"/>
        </w:rPr>
        <w:t>Strongly agree</w:t>
      </w:r>
    </w:p>
    <w:p w14:paraId="25C9CA5A"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090F064B">
          <v:shape id="_x0000_i1198" type="#_x0000_t75" style="width:18pt;height:15.35pt" o:ole="">
            <v:imagedata r:id="rId7" o:title=""/>
          </v:shape>
          <w:control r:id="rId44" w:name="DefaultOcxName18" w:shapeid="_x0000_i1198"/>
        </w:object>
      </w:r>
      <w:r w:rsidRPr="002A3C8D">
        <w:rPr>
          <w:rFonts w:ascii="Arial" w:hAnsi="Arial" w:cs="Arial"/>
          <w:sz w:val="24"/>
          <w:szCs w:val="24"/>
        </w:rPr>
        <w:t>Agree</w:t>
      </w:r>
    </w:p>
    <w:p w14:paraId="49649C70"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0711C67">
          <v:shape id="_x0000_i1197" type="#_x0000_t75" style="width:18pt;height:15.35pt" o:ole="">
            <v:imagedata r:id="rId7" o:title=""/>
          </v:shape>
          <w:control r:id="rId45" w:name="DefaultOcxName27" w:shapeid="_x0000_i1197"/>
        </w:object>
      </w:r>
      <w:r w:rsidRPr="002A3C8D">
        <w:rPr>
          <w:rFonts w:ascii="Arial" w:hAnsi="Arial" w:cs="Arial"/>
          <w:sz w:val="24"/>
          <w:szCs w:val="24"/>
        </w:rPr>
        <w:t>Neither agree nor disagree</w:t>
      </w:r>
    </w:p>
    <w:p w14:paraId="33D241F1"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E5B54E4">
          <v:shape id="_x0000_i1196" type="#_x0000_t75" style="width:18pt;height:15.35pt" o:ole="">
            <v:imagedata r:id="rId7" o:title=""/>
          </v:shape>
          <w:control r:id="rId46" w:name="DefaultOcxName37" w:shapeid="_x0000_i1196"/>
        </w:object>
      </w:r>
      <w:r w:rsidRPr="002A3C8D">
        <w:rPr>
          <w:rFonts w:ascii="Arial" w:hAnsi="Arial" w:cs="Arial"/>
          <w:sz w:val="24"/>
          <w:szCs w:val="24"/>
        </w:rPr>
        <w:t>Disagree</w:t>
      </w:r>
    </w:p>
    <w:p w14:paraId="24387872"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00D46E85">
          <v:shape id="_x0000_i1195" type="#_x0000_t75" style="width:18pt;height:15.35pt" o:ole="">
            <v:imagedata r:id="rId7" o:title=""/>
          </v:shape>
          <w:control r:id="rId47" w:name="DefaultOcxName47" w:shapeid="_x0000_i1195"/>
        </w:object>
      </w:r>
      <w:r w:rsidRPr="002A3C8D">
        <w:rPr>
          <w:rFonts w:ascii="Arial" w:hAnsi="Arial" w:cs="Arial"/>
          <w:sz w:val="24"/>
          <w:szCs w:val="24"/>
        </w:rPr>
        <w:t>Strongly disagree</w:t>
      </w:r>
    </w:p>
    <w:p w14:paraId="2571623E"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6C5FE3B3" w14:textId="77777777" w:rsidTr="00210D38">
        <w:tc>
          <w:tcPr>
            <w:tcW w:w="9016" w:type="dxa"/>
          </w:tcPr>
          <w:p w14:paraId="09D29A2D" w14:textId="77777777" w:rsidR="00FE559C" w:rsidRDefault="00FE559C" w:rsidP="00210D38">
            <w:pPr>
              <w:rPr>
                <w:rFonts w:ascii="Arial" w:hAnsi="Arial" w:cs="Arial"/>
                <w:sz w:val="24"/>
                <w:szCs w:val="24"/>
              </w:rPr>
            </w:pPr>
          </w:p>
          <w:p w14:paraId="6F7165EB" w14:textId="77777777" w:rsidR="00FE559C" w:rsidRDefault="00FE559C" w:rsidP="00210D38">
            <w:pPr>
              <w:rPr>
                <w:rFonts w:ascii="Arial" w:hAnsi="Arial" w:cs="Arial"/>
                <w:sz w:val="24"/>
                <w:szCs w:val="24"/>
              </w:rPr>
            </w:pPr>
          </w:p>
        </w:tc>
      </w:tr>
    </w:tbl>
    <w:p w14:paraId="35AF49A2" w14:textId="77777777" w:rsidR="00FE559C" w:rsidRPr="002A3C8D" w:rsidRDefault="00FE559C" w:rsidP="00FE559C">
      <w:pPr>
        <w:rPr>
          <w:rFonts w:ascii="Arial" w:hAnsi="Arial" w:cs="Arial"/>
          <w:sz w:val="24"/>
          <w:szCs w:val="24"/>
        </w:rPr>
      </w:pPr>
    </w:p>
    <w:p w14:paraId="20A88C38"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Q9:</w:t>
      </w:r>
      <w:r w:rsidRPr="002A3C8D">
        <w:rPr>
          <w:rFonts w:ascii="Arial" w:hAnsi="Arial" w:cs="Arial"/>
          <w:bCs/>
          <w:sz w:val="24"/>
          <w:szCs w:val="24"/>
        </w:rPr>
        <w:t xml:space="preserve"> Do you agree with the proposed requirement to consider the impact on SME bus operators when franchising? Please score from strongly agree to strongly disagree.</w:t>
      </w:r>
    </w:p>
    <w:p w14:paraId="7D17F4F1"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70A0A6ED">
          <v:shape id="_x0000_i1194" type="#_x0000_t75" style="width:18pt;height:15.35pt" o:ole="">
            <v:imagedata r:id="rId7" o:title=""/>
          </v:shape>
          <w:control r:id="rId48" w:name="DefaultOcxName20" w:shapeid="_x0000_i1194"/>
        </w:object>
      </w:r>
      <w:r w:rsidRPr="002A3C8D">
        <w:rPr>
          <w:rFonts w:ascii="Arial" w:hAnsi="Arial" w:cs="Arial"/>
          <w:sz w:val="24"/>
          <w:szCs w:val="24"/>
        </w:rPr>
        <w:t>Strongly agree</w:t>
      </w:r>
    </w:p>
    <w:p w14:paraId="1B1CAF06"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5E30BE4B">
          <v:shape id="_x0000_i1193" type="#_x0000_t75" style="width:18pt;height:15.35pt" o:ole="">
            <v:imagedata r:id="rId7" o:title=""/>
          </v:shape>
          <w:control r:id="rId49" w:name="DefaultOcxName110" w:shapeid="_x0000_i1193"/>
        </w:object>
      </w:r>
      <w:r w:rsidRPr="002A3C8D">
        <w:rPr>
          <w:rFonts w:ascii="Arial" w:hAnsi="Arial" w:cs="Arial"/>
          <w:sz w:val="24"/>
          <w:szCs w:val="24"/>
        </w:rPr>
        <w:t>Agree</w:t>
      </w:r>
    </w:p>
    <w:p w14:paraId="36733B31"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0F0133B7">
          <v:shape id="_x0000_i1192" type="#_x0000_t75" style="width:18pt;height:15.35pt" o:ole="">
            <v:imagedata r:id="rId7" o:title=""/>
          </v:shape>
          <w:control r:id="rId50" w:name="DefaultOcxName28" w:shapeid="_x0000_i1192"/>
        </w:object>
      </w:r>
      <w:r w:rsidRPr="002A3C8D">
        <w:rPr>
          <w:rFonts w:ascii="Arial" w:hAnsi="Arial" w:cs="Arial"/>
          <w:sz w:val="24"/>
          <w:szCs w:val="24"/>
        </w:rPr>
        <w:t>Neither agree nor disagree</w:t>
      </w:r>
    </w:p>
    <w:p w14:paraId="7DB2A19C"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3C29BF9C">
          <v:shape id="_x0000_i1191" type="#_x0000_t75" style="width:18pt;height:15.35pt" o:ole="">
            <v:imagedata r:id="rId7" o:title=""/>
          </v:shape>
          <w:control r:id="rId51" w:name="DefaultOcxName38" w:shapeid="_x0000_i1191"/>
        </w:object>
      </w:r>
      <w:r w:rsidRPr="002A3C8D">
        <w:rPr>
          <w:rFonts w:ascii="Arial" w:hAnsi="Arial" w:cs="Arial"/>
          <w:sz w:val="24"/>
          <w:szCs w:val="24"/>
        </w:rPr>
        <w:t>Disagree</w:t>
      </w:r>
    </w:p>
    <w:p w14:paraId="48EEE392"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8A88C21">
          <v:shape id="_x0000_i1190" type="#_x0000_t75" style="width:18pt;height:15.35pt" o:ole="">
            <v:imagedata r:id="rId7" o:title=""/>
          </v:shape>
          <w:control r:id="rId52" w:name="DefaultOcxName48" w:shapeid="_x0000_i1190"/>
        </w:object>
      </w:r>
      <w:r w:rsidRPr="002A3C8D">
        <w:rPr>
          <w:rFonts w:ascii="Arial" w:hAnsi="Arial" w:cs="Arial"/>
          <w:sz w:val="24"/>
          <w:szCs w:val="24"/>
        </w:rPr>
        <w:t>Strongly disagree</w:t>
      </w:r>
    </w:p>
    <w:p w14:paraId="0F9D224C"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6DA8D2D1" w14:textId="77777777" w:rsidTr="00210D38">
        <w:tc>
          <w:tcPr>
            <w:tcW w:w="9016" w:type="dxa"/>
          </w:tcPr>
          <w:p w14:paraId="1A397150" w14:textId="77777777" w:rsidR="00FE559C" w:rsidRDefault="00FE559C" w:rsidP="00210D38">
            <w:pPr>
              <w:rPr>
                <w:rFonts w:ascii="Arial" w:hAnsi="Arial" w:cs="Arial"/>
                <w:sz w:val="24"/>
                <w:szCs w:val="24"/>
              </w:rPr>
            </w:pPr>
          </w:p>
          <w:p w14:paraId="28BCCA47" w14:textId="77777777" w:rsidR="00FE559C" w:rsidRDefault="00FE559C" w:rsidP="00210D38">
            <w:pPr>
              <w:rPr>
                <w:rFonts w:ascii="Arial" w:hAnsi="Arial" w:cs="Arial"/>
                <w:sz w:val="24"/>
                <w:szCs w:val="24"/>
              </w:rPr>
            </w:pPr>
          </w:p>
        </w:tc>
      </w:tr>
    </w:tbl>
    <w:p w14:paraId="00AC91A4" w14:textId="77777777" w:rsidR="00FE559C" w:rsidRPr="002A3C8D" w:rsidRDefault="00FE559C" w:rsidP="00FE559C">
      <w:pPr>
        <w:rPr>
          <w:rFonts w:ascii="Arial" w:hAnsi="Arial" w:cs="Arial"/>
          <w:sz w:val="24"/>
          <w:szCs w:val="24"/>
        </w:rPr>
      </w:pPr>
    </w:p>
    <w:p w14:paraId="775C01D6"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Q10:</w:t>
      </w:r>
      <w:r w:rsidRPr="002A3C8D">
        <w:rPr>
          <w:rFonts w:ascii="Arial" w:hAnsi="Arial" w:cs="Arial"/>
          <w:bCs/>
          <w:sz w:val="24"/>
          <w:szCs w:val="24"/>
        </w:rPr>
        <w:t xml:space="preserve"> Do you agree with the benefits of establishing a mechanism to allow a public service operator of last resort to ensure services keep running if a franchise fails? Please score from strongly agree to strongly disagree.</w:t>
      </w:r>
    </w:p>
    <w:p w14:paraId="1FBF76F7"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65149A43">
          <v:shape id="_x0000_i1189" type="#_x0000_t75" style="width:18pt;height:15.35pt" o:ole="">
            <v:imagedata r:id="rId7" o:title=""/>
          </v:shape>
          <w:control r:id="rId53" w:name="DefaultOcxName30" w:shapeid="_x0000_i1189"/>
        </w:object>
      </w:r>
      <w:r w:rsidRPr="002A3C8D">
        <w:rPr>
          <w:rFonts w:ascii="Arial" w:hAnsi="Arial" w:cs="Arial"/>
          <w:sz w:val="24"/>
          <w:szCs w:val="24"/>
        </w:rPr>
        <w:t>Strongly agree</w:t>
      </w:r>
    </w:p>
    <w:p w14:paraId="0F43A94A"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626EF918">
          <v:shape id="_x0000_i1188" type="#_x0000_t75" style="width:18pt;height:15.35pt" o:ole="">
            <v:imagedata r:id="rId7" o:title=""/>
          </v:shape>
          <w:control r:id="rId54" w:name="DefaultOcxName111" w:shapeid="_x0000_i1188"/>
        </w:object>
      </w:r>
      <w:r w:rsidRPr="002A3C8D">
        <w:rPr>
          <w:rFonts w:ascii="Arial" w:hAnsi="Arial" w:cs="Arial"/>
          <w:sz w:val="24"/>
          <w:szCs w:val="24"/>
        </w:rPr>
        <w:t>Agree</w:t>
      </w:r>
    </w:p>
    <w:p w14:paraId="31C24145"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5656F81E">
          <v:shape id="_x0000_i1187" type="#_x0000_t75" style="width:18pt;height:15.35pt" o:ole="">
            <v:imagedata r:id="rId7" o:title=""/>
          </v:shape>
          <w:control r:id="rId55" w:name="DefaultOcxName29" w:shapeid="_x0000_i1187"/>
        </w:object>
      </w:r>
      <w:r w:rsidRPr="002A3C8D">
        <w:rPr>
          <w:rFonts w:ascii="Arial" w:hAnsi="Arial" w:cs="Arial"/>
          <w:sz w:val="24"/>
          <w:szCs w:val="24"/>
        </w:rPr>
        <w:t>Neither agree nor disagree</w:t>
      </w:r>
    </w:p>
    <w:p w14:paraId="044EAF30"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61796E0A">
          <v:shape id="_x0000_i1186" type="#_x0000_t75" style="width:18pt;height:15.35pt" o:ole="">
            <v:imagedata r:id="rId7" o:title=""/>
          </v:shape>
          <w:control r:id="rId56" w:name="DefaultOcxName39" w:shapeid="_x0000_i1186"/>
        </w:object>
      </w:r>
      <w:r w:rsidRPr="002A3C8D">
        <w:rPr>
          <w:rFonts w:ascii="Arial" w:hAnsi="Arial" w:cs="Arial"/>
          <w:sz w:val="24"/>
          <w:szCs w:val="24"/>
        </w:rPr>
        <w:t>Disagree</w:t>
      </w:r>
    </w:p>
    <w:p w14:paraId="59A383FA"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0A7F58FE">
          <v:shape id="_x0000_i1185" type="#_x0000_t75" style="width:18pt;height:15.35pt" o:ole="">
            <v:imagedata r:id="rId7" o:title=""/>
          </v:shape>
          <w:control r:id="rId57" w:name="DefaultOcxName49" w:shapeid="_x0000_i1185"/>
        </w:object>
      </w:r>
      <w:r w:rsidRPr="002A3C8D">
        <w:rPr>
          <w:rFonts w:ascii="Arial" w:hAnsi="Arial" w:cs="Arial"/>
          <w:sz w:val="24"/>
          <w:szCs w:val="24"/>
        </w:rPr>
        <w:t>Strongly disagree</w:t>
      </w:r>
    </w:p>
    <w:p w14:paraId="710AE8DB"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21758CE4" w14:textId="77777777" w:rsidTr="00210D38">
        <w:tc>
          <w:tcPr>
            <w:tcW w:w="9016" w:type="dxa"/>
          </w:tcPr>
          <w:p w14:paraId="4A940DFF" w14:textId="77777777" w:rsidR="00FE559C" w:rsidRDefault="00FE559C" w:rsidP="00210D38">
            <w:pPr>
              <w:rPr>
                <w:rFonts w:ascii="Arial" w:hAnsi="Arial" w:cs="Arial"/>
                <w:sz w:val="24"/>
                <w:szCs w:val="24"/>
              </w:rPr>
            </w:pPr>
          </w:p>
          <w:p w14:paraId="2CE9D3F8" w14:textId="77777777" w:rsidR="00FE559C" w:rsidRDefault="00FE559C" w:rsidP="00210D38">
            <w:pPr>
              <w:rPr>
                <w:rFonts w:ascii="Arial" w:hAnsi="Arial" w:cs="Arial"/>
                <w:sz w:val="24"/>
                <w:szCs w:val="24"/>
              </w:rPr>
            </w:pPr>
          </w:p>
        </w:tc>
      </w:tr>
    </w:tbl>
    <w:p w14:paraId="35AAB85B" w14:textId="77777777" w:rsidR="00FE559C" w:rsidRPr="002A3C8D" w:rsidRDefault="00FE559C" w:rsidP="00FE559C">
      <w:pPr>
        <w:rPr>
          <w:rFonts w:ascii="Arial" w:hAnsi="Arial" w:cs="Arial"/>
          <w:sz w:val="24"/>
          <w:szCs w:val="24"/>
        </w:rPr>
      </w:pPr>
    </w:p>
    <w:p w14:paraId="716F575E"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Q11:</w:t>
      </w:r>
      <w:r w:rsidRPr="002A3C8D">
        <w:rPr>
          <w:rFonts w:ascii="Arial" w:hAnsi="Arial" w:cs="Arial"/>
          <w:bCs/>
          <w:sz w:val="24"/>
          <w:szCs w:val="24"/>
        </w:rPr>
        <w:t xml:space="preserve"> Do you think further specific legislative provisions are needed for the transitional period until franchising is introduced?</w:t>
      </w:r>
    </w:p>
    <w:tbl>
      <w:tblPr>
        <w:tblStyle w:val="TableGrid"/>
        <w:tblW w:w="0" w:type="auto"/>
        <w:tblLook w:val="04A0" w:firstRow="1" w:lastRow="0" w:firstColumn="1" w:lastColumn="0" w:noHBand="0" w:noVBand="1"/>
      </w:tblPr>
      <w:tblGrid>
        <w:gridCol w:w="9016"/>
      </w:tblGrid>
      <w:tr w:rsidR="00FE559C" w14:paraId="3618CAA8" w14:textId="77777777" w:rsidTr="00210D38">
        <w:tc>
          <w:tcPr>
            <w:tcW w:w="9016" w:type="dxa"/>
          </w:tcPr>
          <w:p w14:paraId="5777A8F5" w14:textId="77777777" w:rsidR="00FE559C" w:rsidRDefault="00FE559C" w:rsidP="00210D38">
            <w:pPr>
              <w:rPr>
                <w:rFonts w:ascii="Arial" w:hAnsi="Arial" w:cs="Arial"/>
                <w:sz w:val="24"/>
                <w:szCs w:val="24"/>
              </w:rPr>
            </w:pPr>
          </w:p>
          <w:p w14:paraId="2499A9EE" w14:textId="77777777" w:rsidR="00FE559C" w:rsidRDefault="00FE559C" w:rsidP="00210D38">
            <w:pPr>
              <w:rPr>
                <w:rFonts w:ascii="Arial" w:hAnsi="Arial" w:cs="Arial"/>
                <w:sz w:val="24"/>
                <w:szCs w:val="24"/>
              </w:rPr>
            </w:pPr>
          </w:p>
        </w:tc>
      </w:tr>
    </w:tbl>
    <w:p w14:paraId="70235589" w14:textId="77777777" w:rsidR="00FE559C" w:rsidRPr="002A3C8D" w:rsidRDefault="00FE559C" w:rsidP="00FE559C">
      <w:pPr>
        <w:rPr>
          <w:rFonts w:ascii="Arial" w:hAnsi="Arial" w:cs="Arial"/>
          <w:sz w:val="24"/>
          <w:szCs w:val="24"/>
        </w:rPr>
      </w:pPr>
    </w:p>
    <w:p w14:paraId="1695660D"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Q12:</w:t>
      </w:r>
      <w:r w:rsidRPr="002A3C8D">
        <w:rPr>
          <w:rFonts w:ascii="Arial" w:hAnsi="Arial" w:cs="Arial"/>
          <w:bCs/>
          <w:sz w:val="24"/>
          <w:szCs w:val="24"/>
        </w:rPr>
        <w:t xml:space="preserve"> Do you agree that local authorities should be able to run bus services directly? Please score from strongly agree to strongly disagree.</w:t>
      </w:r>
    </w:p>
    <w:p w14:paraId="7C78CF2B"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5285B634">
          <v:shape id="_x0000_i1184" type="#_x0000_t75" style="width:18pt;height:15.35pt" o:ole="">
            <v:imagedata r:id="rId7" o:title=""/>
          </v:shape>
          <w:control r:id="rId58" w:name="DefaultOcxName40" w:shapeid="_x0000_i1184"/>
        </w:object>
      </w:r>
      <w:r w:rsidRPr="002A3C8D">
        <w:rPr>
          <w:rFonts w:ascii="Arial" w:hAnsi="Arial" w:cs="Arial"/>
          <w:sz w:val="24"/>
          <w:szCs w:val="24"/>
        </w:rPr>
        <w:t>Strongly agree</w:t>
      </w:r>
    </w:p>
    <w:p w14:paraId="41B0ABA4"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6EABCFFD">
          <v:shape id="_x0000_i1183" type="#_x0000_t75" style="width:18pt;height:15.35pt" o:ole="">
            <v:imagedata r:id="rId7" o:title=""/>
          </v:shape>
          <w:control r:id="rId59" w:name="DefaultOcxName112" w:shapeid="_x0000_i1183"/>
        </w:object>
      </w:r>
      <w:r w:rsidRPr="002A3C8D">
        <w:rPr>
          <w:rFonts w:ascii="Arial" w:hAnsi="Arial" w:cs="Arial"/>
          <w:sz w:val="24"/>
          <w:szCs w:val="24"/>
        </w:rPr>
        <w:t>Agree</w:t>
      </w:r>
    </w:p>
    <w:p w14:paraId="31B598B5"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50571AB7">
          <v:shape id="_x0000_i1182" type="#_x0000_t75" style="width:18pt;height:15.35pt" o:ole="">
            <v:imagedata r:id="rId7" o:title=""/>
          </v:shape>
          <w:control r:id="rId60" w:name="DefaultOcxName210" w:shapeid="_x0000_i1182"/>
        </w:object>
      </w:r>
      <w:r w:rsidRPr="002A3C8D">
        <w:rPr>
          <w:rFonts w:ascii="Arial" w:hAnsi="Arial" w:cs="Arial"/>
          <w:sz w:val="24"/>
          <w:szCs w:val="24"/>
        </w:rPr>
        <w:t>Neither agree nor disagree</w:t>
      </w:r>
    </w:p>
    <w:p w14:paraId="1EB02156"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38A8B76C">
          <v:shape id="_x0000_i1181" type="#_x0000_t75" style="width:18pt;height:15.35pt" o:ole="">
            <v:imagedata r:id="rId7" o:title=""/>
          </v:shape>
          <w:control r:id="rId61" w:name="DefaultOcxName310" w:shapeid="_x0000_i1181"/>
        </w:object>
      </w:r>
      <w:r w:rsidRPr="002A3C8D">
        <w:rPr>
          <w:rFonts w:ascii="Arial" w:hAnsi="Arial" w:cs="Arial"/>
          <w:sz w:val="24"/>
          <w:szCs w:val="24"/>
        </w:rPr>
        <w:t>Disagree</w:t>
      </w:r>
    </w:p>
    <w:p w14:paraId="65FBA1F4"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3B917503">
          <v:shape id="_x0000_i1180" type="#_x0000_t75" style="width:18pt;height:15.35pt" o:ole="">
            <v:imagedata r:id="rId7" o:title=""/>
          </v:shape>
          <w:control r:id="rId62" w:name="DefaultOcxName410" w:shapeid="_x0000_i1180"/>
        </w:object>
      </w:r>
      <w:r w:rsidRPr="002A3C8D">
        <w:rPr>
          <w:rFonts w:ascii="Arial" w:hAnsi="Arial" w:cs="Arial"/>
          <w:sz w:val="24"/>
          <w:szCs w:val="24"/>
        </w:rPr>
        <w:t>Strongly disagree</w:t>
      </w:r>
    </w:p>
    <w:p w14:paraId="0180F2F3"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1986D37E" w14:textId="77777777" w:rsidTr="00210D38">
        <w:tc>
          <w:tcPr>
            <w:tcW w:w="9016" w:type="dxa"/>
          </w:tcPr>
          <w:p w14:paraId="4AF4F791" w14:textId="77777777" w:rsidR="00FE559C" w:rsidRDefault="00FE559C" w:rsidP="00210D38">
            <w:pPr>
              <w:rPr>
                <w:rFonts w:ascii="Arial" w:hAnsi="Arial" w:cs="Arial"/>
                <w:sz w:val="24"/>
                <w:szCs w:val="24"/>
              </w:rPr>
            </w:pPr>
          </w:p>
          <w:p w14:paraId="32CA64B9" w14:textId="77777777" w:rsidR="00FE559C" w:rsidRDefault="00FE559C" w:rsidP="00210D38">
            <w:pPr>
              <w:rPr>
                <w:rFonts w:ascii="Arial" w:hAnsi="Arial" w:cs="Arial"/>
                <w:sz w:val="24"/>
                <w:szCs w:val="24"/>
              </w:rPr>
            </w:pPr>
          </w:p>
        </w:tc>
      </w:tr>
    </w:tbl>
    <w:p w14:paraId="646C4AC9" w14:textId="77777777" w:rsidR="00FE559C" w:rsidRPr="002A3C8D" w:rsidRDefault="00FE559C" w:rsidP="00FE559C">
      <w:pPr>
        <w:rPr>
          <w:rFonts w:ascii="Arial" w:hAnsi="Arial" w:cs="Arial"/>
          <w:sz w:val="24"/>
          <w:szCs w:val="24"/>
        </w:rPr>
      </w:pPr>
    </w:p>
    <w:p w14:paraId="297DDBD6"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Q13:</w:t>
      </w:r>
      <w:r w:rsidRPr="002A3C8D">
        <w:rPr>
          <w:rFonts w:ascii="Arial" w:hAnsi="Arial" w:cs="Arial"/>
          <w:bCs/>
          <w:sz w:val="24"/>
          <w:szCs w:val="24"/>
        </w:rPr>
        <w:t xml:space="preserve"> Do you agree that local authorities should be able to set up arms-length companies to operate local bus services? Please score from strongly agree to strongly disagree.</w:t>
      </w:r>
    </w:p>
    <w:p w14:paraId="5C6759E9"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5642D891">
          <v:shape id="_x0000_i1179" type="#_x0000_t75" style="width:18pt;height:15.35pt" o:ole="">
            <v:imagedata r:id="rId7" o:title=""/>
          </v:shape>
          <w:control r:id="rId63" w:name="DefaultOcxName50" w:shapeid="_x0000_i1179"/>
        </w:object>
      </w:r>
      <w:r w:rsidRPr="002A3C8D">
        <w:rPr>
          <w:rFonts w:ascii="Arial" w:hAnsi="Arial" w:cs="Arial"/>
          <w:sz w:val="24"/>
          <w:szCs w:val="24"/>
        </w:rPr>
        <w:t>Strongly agree</w:t>
      </w:r>
    </w:p>
    <w:p w14:paraId="03F13031"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5D7B22C4">
          <v:shape id="_x0000_i1178" type="#_x0000_t75" style="width:18pt;height:15.35pt" o:ole="">
            <v:imagedata r:id="rId7" o:title=""/>
          </v:shape>
          <w:control r:id="rId64" w:name="DefaultOcxName113" w:shapeid="_x0000_i1178"/>
        </w:object>
      </w:r>
      <w:r w:rsidRPr="002A3C8D">
        <w:rPr>
          <w:rFonts w:ascii="Arial" w:hAnsi="Arial" w:cs="Arial"/>
          <w:sz w:val="24"/>
          <w:szCs w:val="24"/>
        </w:rPr>
        <w:t>Agree</w:t>
      </w:r>
    </w:p>
    <w:p w14:paraId="56D27488"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57F1AF37">
          <v:shape id="_x0000_i1177" type="#_x0000_t75" style="width:18pt;height:15.35pt" o:ole="">
            <v:imagedata r:id="rId7" o:title=""/>
          </v:shape>
          <w:control r:id="rId65" w:name="DefaultOcxName211" w:shapeid="_x0000_i1177"/>
        </w:object>
      </w:r>
      <w:r w:rsidRPr="002A3C8D">
        <w:rPr>
          <w:rFonts w:ascii="Arial" w:hAnsi="Arial" w:cs="Arial"/>
          <w:sz w:val="24"/>
          <w:szCs w:val="24"/>
        </w:rPr>
        <w:t>Neither agree nor disagree</w:t>
      </w:r>
    </w:p>
    <w:p w14:paraId="62CD701A"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6DDBAE0A">
          <v:shape id="_x0000_i1176" type="#_x0000_t75" style="width:18pt;height:15.35pt" o:ole="">
            <v:imagedata r:id="rId7" o:title=""/>
          </v:shape>
          <w:control r:id="rId66" w:name="DefaultOcxName311" w:shapeid="_x0000_i1176"/>
        </w:object>
      </w:r>
      <w:r w:rsidRPr="002A3C8D">
        <w:rPr>
          <w:rFonts w:ascii="Arial" w:hAnsi="Arial" w:cs="Arial"/>
          <w:sz w:val="24"/>
          <w:szCs w:val="24"/>
        </w:rPr>
        <w:t>Disagree</w:t>
      </w:r>
    </w:p>
    <w:p w14:paraId="7E528875"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1FB0A667">
          <v:shape id="_x0000_i1175" type="#_x0000_t75" style="width:18pt;height:15.35pt" o:ole="">
            <v:imagedata r:id="rId7" o:title=""/>
          </v:shape>
          <w:control r:id="rId67" w:name="DefaultOcxName411" w:shapeid="_x0000_i1175"/>
        </w:object>
      </w:r>
      <w:r w:rsidRPr="002A3C8D">
        <w:rPr>
          <w:rFonts w:ascii="Arial" w:hAnsi="Arial" w:cs="Arial"/>
          <w:sz w:val="24"/>
          <w:szCs w:val="24"/>
        </w:rPr>
        <w:t>Strongly disagree</w:t>
      </w:r>
    </w:p>
    <w:p w14:paraId="3F49E9BD"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61AF080F" w14:textId="77777777" w:rsidTr="00210D38">
        <w:tc>
          <w:tcPr>
            <w:tcW w:w="9016" w:type="dxa"/>
          </w:tcPr>
          <w:p w14:paraId="1198CD9B" w14:textId="77777777" w:rsidR="00FE559C" w:rsidRDefault="00FE559C" w:rsidP="00210D38">
            <w:pPr>
              <w:rPr>
                <w:rFonts w:ascii="Arial" w:hAnsi="Arial" w:cs="Arial"/>
                <w:sz w:val="24"/>
                <w:szCs w:val="24"/>
              </w:rPr>
            </w:pPr>
            <w:bookmarkStart w:id="0" w:name="_GoBack"/>
            <w:bookmarkEnd w:id="0"/>
          </w:p>
          <w:p w14:paraId="2E1473E6" w14:textId="77777777" w:rsidR="00FE559C" w:rsidRDefault="00FE559C" w:rsidP="00210D38">
            <w:pPr>
              <w:rPr>
                <w:rFonts w:ascii="Arial" w:hAnsi="Arial" w:cs="Arial"/>
                <w:sz w:val="24"/>
                <w:szCs w:val="24"/>
              </w:rPr>
            </w:pPr>
          </w:p>
        </w:tc>
      </w:tr>
    </w:tbl>
    <w:p w14:paraId="12D5088F" w14:textId="77777777" w:rsidR="00FE559C" w:rsidRPr="002A3C8D" w:rsidRDefault="00FE559C" w:rsidP="00FE559C">
      <w:pPr>
        <w:rPr>
          <w:rFonts w:ascii="Arial" w:hAnsi="Arial" w:cs="Arial"/>
          <w:sz w:val="24"/>
          <w:szCs w:val="24"/>
        </w:rPr>
      </w:pPr>
    </w:p>
    <w:p w14:paraId="11B61903"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Q14:</w:t>
      </w:r>
      <w:r w:rsidRPr="002A3C8D">
        <w:rPr>
          <w:rFonts w:ascii="Arial" w:hAnsi="Arial" w:cs="Arial"/>
          <w:bCs/>
          <w:sz w:val="24"/>
          <w:szCs w:val="24"/>
        </w:rPr>
        <w:t xml:space="preserve"> Do you agree that local authorities should be able to invest in or acquire bus companies? Please score from strongly agree to strongly disagree.</w:t>
      </w:r>
    </w:p>
    <w:p w14:paraId="11EA515F"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56EC7F21">
          <v:shape id="_x0000_i1174" type="#_x0000_t75" style="width:18pt;height:15.35pt" o:ole="">
            <v:imagedata r:id="rId7" o:title=""/>
          </v:shape>
          <w:control r:id="rId68" w:name="DefaultOcxName60" w:shapeid="_x0000_i1174"/>
        </w:object>
      </w:r>
      <w:r w:rsidRPr="002A3C8D">
        <w:rPr>
          <w:rFonts w:ascii="Arial" w:hAnsi="Arial" w:cs="Arial"/>
          <w:sz w:val="24"/>
          <w:szCs w:val="24"/>
        </w:rPr>
        <w:t>Strongly agree</w:t>
      </w:r>
    </w:p>
    <w:p w14:paraId="654075B6"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49D5FA4B">
          <v:shape id="_x0000_i1173" type="#_x0000_t75" style="width:18pt;height:15.35pt" o:ole="">
            <v:imagedata r:id="rId7" o:title=""/>
          </v:shape>
          <w:control r:id="rId69" w:name="DefaultOcxName114" w:shapeid="_x0000_i1173"/>
        </w:object>
      </w:r>
      <w:r w:rsidRPr="002A3C8D">
        <w:rPr>
          <w:rFonts w:ascii="Arial" w:hAnsi="Arial" w:cs="Arial"/>
          <w:sz w:val="24"/>
          <w:szCs w:val="24"/>
        </w:rPr>
        <w:t>Agree</w:t>
      </w:r>
    </w:p>
    <w:p w14:paraId="74F0BCE7"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30EFD8E7">
          <v:shape id="_x0000_i1172" type="#_x0000_t75" style="width:18pt;height:15.35pt" o:ole="">
            <v:imagedata r:id="rId7" o:title=""/>
          </v:shape>
          <w:control r:id="rId70" w:name="DefaultOcxName212" w:shapeid="_x0000_i1172"/>
        </w:object>
      </w:r>
      <w:r w:rsidRPr="002A3C8D">
        <w:rPr>
          <w:rFonts w:ascii="Arial" w:hAnsi="Arial" w:cs="Arial"/>
          <w:sz w:val="24"/>
          <w:szCs w:val="24"/>
        </w:rPr>
        <w:t>Neither agree nor disagree</w:t>
      </w:r>
    </w:p>
    <w:p w14:paraId="528BD870"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7C60DE98">
          <v:shape id="_x0000_i1171" type="#_x0000_t75" style="width:18pt;height:15.35pt" o:ole="">
            <v:imagedata r:id="rId7" o:title=""/>
          </v:shape>
          <w:control r:id="rId71" w:name="DefaultOcxName312" w:shapeid="_x0000_i1171"/>
        </w:object>
      </w:r>
      <w:r w:rsidRPr="002A3C8D">
        <w:rPr>
          <w:rFonts w:ascii="Arial" w:hAnsi="Arial" w:cs="Arial"/>
          <w:sz w:val="24"/>
          <w:szCs w:val="24"/>
        </w:rPr>
        <w:t>Disagree</w:t>
      </w:r>
    </w:p>
    <w:p w14:paraId="59FB1787"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B4874C4">
          <v:shape id="_x0000_i1170" type="#_x0000_t75" style="width:18pt;height:15.35pt" o:ole="">
            <v:imagedata r:id="rId7" o:title=""/>
          </v:shape>
          <w:control r:id="rId72" w:name="DefaultOcxName412" w:shapeid="_x0000_i1170"/>
        </w:object>
      </w:r>
      <w:r w:rsidRPr="002A3C8D">
        <w:rPr>
          <w:rFonts w:ascii="Arial" w:hAnsi="Arial" w:cs="Arial"/>
          <w:sz w:val="24"/>
          <w:szCs w:val="24"/>
        </w:rPr>
        <w:t>Strongly disagree</w:t>
      </w:r>
    </w:p>
    <w:p w14:paraId="10C283E4"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513FA127" w14:textId="77777777" w:rsidTr="00210D38">
        <w:tc>
          <w:tcPr>
            <w:tcW w:w="9016" w:type="dxa"/>
          </w:tcPr>
          <w:p w14:paraId="114A803F" w14:textId="77777777" w:rsidR="00FE559C" w:rsidRDefault="00FE559C" w:rsidP="00210D38">
            <w:pPr>
              <w:rPr>
                <w:rFonts w:ascii="Arial" w:hAnsi="Arial" w:cs="Arial"/>
                <w:sz w:val="24"/>
                <w:szCs w:val="24"/>
              </w:rPr>
            </w:pPr>
          </w:p>
          <w:p w14:paraId="7226B020" w14:textId="77777777" w:rsidR="00FE559C" w:rsidRDefault="00FE559C" w:rsidP="00210D38">
            <w:pPr>
              <w:rPr>
                <w:rFonts w:ascii="Arial" w:hAnsi="Arial" w:cs="Arial"/>
                <w:sz w:val="24"/>
                <w:szCs w:val="24"/>
              </w:rPr>
            </w:pPr>
          </w:p>
        </w:tc>
      </w:tr>
    </w:tbl>
    <w:p w14:paraId="111633CE" w14:textId="77777777" w:rsidR="00FE559C" w:rsidRPr="002A3C8D" w:rsidRDefault="00FE559C" w:rsidP="00FE559C">
      <w:pPr>
        <w:rPr>
          <w:rFonts w:ascii="Arial" w:hAnsi="Arial" w:cs="Arial"/>
          <w:sz w:val="24"/>
          <w:szCs w:val="24"/>
        </w:rPr>
      </w:pPr>
    </w:p>
    <w:p w14:paraId="1BCE2920"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Q15:</w:t>
      </w:r>
      <w:r w:rsidRPr="002A3C8D">
        <w:rPr>
          <w:rFonts w:ascii="Arial" w:hAnsi="Arial" w:cs="Arial"/>
          <w:bCs/>
          <w:sz w:val="24"/>
          <w:szCs w:val="24"/>
        </w:rPr>
        <w:t xml:space="preserve"> Do you agree that municipal bus companies should be able to raise fund by borrowing or selling shares? Please score from strongly agree to strongly disagree.</w:t>
      </w:r>
    </w:p>
    <w:p w14:paraId="4F0C6872"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15B44D4F">
          <v:shape id="_x0000_i1169" type="#_x0000_t75" style="width:18pt;height:15.35pt" o:ole="">
            <v:imagedata r:id="rId7" o:title=""/>
          </v:shape>
          <w:control r:id="rId73" w:name="DefaultOcxName61" w:shapeid="_x0000_i1169"/>
        </w:object>
      </w:r>
      <w:r w:rsidRPr="002A3C8D">
        <w:rPr>
          <w:rFonts w:ascii="Arial" w:hAnsi="Arial" w:cs="Arial"/>
          <w:sz w:val="24"/>
          <w:szCs w:val="24"/>
        </w:rPr>
        <w:t>Strongly agree</w:t>
      </w:r>
    </w:p>
    <w:p w14:paraId="2A0FC39E"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41069BD4">
          <v:shape id="_x0000_i1168" type="#_x0000_t75" style="width:18pt;height:15.35pt" o:ole="">
            <v:imagedata r:id="rId7" o:title=""/>
          </v:shape>
          <w:control r:id="rId74" w:name="DefaultOcxName115" w:shapeid="_x0000_i1168"/>
        </w:object>
      </w:r>
      <w:r w:rsidRPr="002A3C8D">
        <w:rPr>
          <w:rFonts w:ascii="Arial" w:hAnsi="Arial" w:cs="Arial"/>
          <w:sz w:val="24"/>
          <w:szCs w:val="24"/>
        </w:rPr>
        <w:t>Agree</w:t>
      </w:r>
    </w:p>
    <w:p w14:paraId="39D054F2"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3594DC79">
          <v:shape id="_x0000_i1167" type="#_x0000_t75" style="width:18pt;height:15.35pt" o:ole="">
            <v:imagedata r:id="rId7" o:title=""/>
          </v:shape>
          <w:control r:id="rId75" w:name="DefaultOcxName213" w:shapeid="_x0000_i1167"/>
        </w:object>
      </w:r>
      <w:r w:rsidRPr="002A3C8D">
        <w:rPr>
          <w:rFonts w:ascii="Arial" w:hAnsi="Arial" w:cs="Arial"/>
          <w:sz w:val="24"/>
          <w:szCs w:val="24"/>
        </w:rPr>
        <w:t>Neither agree nor disagree</w:t>
      </w:r>
    </w:p>
    <w:p w14:paraId="0857ABDF"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ADADA3C">
          <v:shape id="_x0000_i1166" type="#_x0000_t75" style="width:18pt;height:15.35pt" o:ole="">
            <v:imagedata r:id="rId7" o:title=""/>
          </v:shape>
          <w:control r:id="rId76" w:name="DefaultOcxName313" w:shapeid="_x0000_i1166"/>
        </w:object>
      </w:r>
      <w:r w:rsidRPr="002A3C8D">
        <w:rPr>
          <w:rFonts w:ascii="Arial" w:hAnsi="Arial" w:cs="Arial"/>
          <w:sz w:val="24"/>
          <w:szCs w:val="24"/>
        </w:rPr>
        <w:t>Disagree</w:t>
      </w:r>
    </w:p>
    <w:p w14:paraId="26694954" w14:textId="77777777" w:rsidR="00FE559C" w:rsidRPr="002A3C8D" w:rsidRDefault="00FE559C" w:rsidP="00FE559C">
      <w:pPr>
        <w:ind w:left="360"/>
        <w:rPr>
          <w:rFonts w:ascii="Arial" w:hAnsi="Arial" w:cs="Arial"/>
          <w:sz w:val="24"/>
          <w:szCs w:val="24"/>
        </w:rPr>
      </w:pPr>
      <w:r w:rsidRPr="002A3C8D">
        <w:rPr>
          <w:rFonts w:ascii="Arial" w:hAnsi="Arial" w:cs="Arial"/>
          <w:sz w:val="24"/>
          <w:szCs w:val="24"/>
        </w:rPr>
        <w:object w:dxaOrig="225" w:dyaOrig="225" w14:anchorId="28F30631">
          <v:shape id="_x0000_i1165" type="#_x0000_t75" style="width:18pt;height:15.35pt" o:ole="">
            <v:imagedata r:id="rId7" o:title=""/>
          </v:shape>
          <w:control r:id="rId77" w:name="DefaultOcxName413" w:shapeid="_x0000_i1165"/>
        </w:object>
      </w:r>
      <w:r w:rsidRPr="002A3C8D">
        <w:rPr>
          <w:rFonts w:ascii="Arial" w:hAnsi="Arial" w:cs="Arial"/>
          <w:sz w:val="24"/>
          <w:szCs w:val="24"/>
        </w:rPr>
        <w:t>Strongly disagree</w:t>
      </w:r>
    </w:p>
    <w:p w14:paraId="302EE1A6" w14:textId="77777777" w:rsidR="00FE559C" w:rsidRPr="002A3C8D" w:rsidRDefault="00FE559C" w:rsidP="00FE559C">
      <w:pPr>
        <w:rPr>
          <w:rFonts w:ascii="Arial" w:hAnsi="Arial" w:cs="Arial"/>
          <w:sz w:val="24"/>
          <w:szCs w:val="24"/>
        </w:rPr>
      </w:pPr>
      <w:r w:rsidRPr="002A3C8D">
        <w:rPr>
          <w:rFonts w:ascii="Arial" w:hAnsi="Arial" w:cs="Arial"/>
          <w:sz w:val="24"/>
          <w:szCs w:val="24"/>
        </w:rPr>
        <w:t>Comments:</w:t>
      </w:r>
    </w:p>
    <w:tbl>
      <w:tblPr>
        <w:tblStyle w:val="TableGrid"/>
        <w:tblW w:w="0" w:type="auto"/>
        <w:tblLook w:val="04A0" w:firstRow="1" w:lastRow="0" w:firstColumn="1" w:lastColumn="0" w:noHBand="0" w:noVBand="1"/>
      </w:tblPr>
      <w:tblGrid>
        <w:gridCol w:w="9016"/>
      </w:tblGrid>
      <w:tr w:rsidR="00FE559C" w14:paraId="1161B90E" w14:textId="77777777" w:rsidTr="00210D38">
        <w:tc>
          <w:tcPr>
            <w:tcW w:w="9016" w:type="dxa"/>
          </w:tcPr>
          <w:p w14:paraId="119377BF" w14:textId="77777777" w:rsidR="00FE559C" w:rsidRDefault="00FE559C" w:rsidP="00210D38">
            <w:pPr>
              <w:rPr>
                <w:rFonts w:ascii="Arial" w:hAnsi="Arial" w:cs="Arial"/>
                <w:sz w:val="24"/>
                <w:szCs w:val="24"/>
              </w:rPr>
            </w:pPr>
          </w:p>
          <w:p w14:paraId="61659714" w14:textId="77777777" w:rsidR="00FE559C" w:rsidRDefault="00FE559C" w:rsidP="00210D38">
            <w:pPr>
              <w:rPr>
                <w:rFonts w:ascii="Arial" w:hAnsi="Arial" w:cs="Arial"/>
                <w:sz w:val="24"/>
                <w:szCs w:val="24"/>
              </w:rPr>
            </w:pPr>
          </w:p>
        </w:tc>
      </w:tr>
    </w:tbl>
    <w:p w14:paraId="6D04F8F1" w14:textId="77777777" w:rsidR="00FE559C" w:rsidRPr="002A3C8D" w:rsidRDefault="00FE559C" w:rsidP="00FE559C">
      <w:pPr>
        <w:rPr>
          <w:rFonts w:ascii="Arial" w:hAnsi="Arial" w:cs="Arial"/>
          <w:sz w:val="24"/>
          <w:szCs w:val="24"/>
        </w:rPr>
      </w:pPr>
    </w:p>
    <w:p w14:paraId="72CF31DB" w14:textId="77777777" w:rsidR="00FE559C" w:rsidRDefault="00FE559C" w:rsidP="00FE559C">
      <w:pPr>
        <w:rPr>
          <w:rFonts w:ascii="Arial" w:hAnsi="Arial" w:cs="Arial"/>
          <w:bCs/>
          <w:sz w:val="24"/>
          <w:szCs w:val="24"/>
        </w:rPr>
      </w:pPr>
      <w:r w:rsidRPr="00D17D13">
        <w:rPr>
          <w:rFonts w:ascii="Arial" w:hAnsi="Arial" w:cs="Arial"/>
          <w:b/>
          <w:bCs/>
          <w:sz w:val="24"/>
          <w:szCs w:val="24"/>
        </w:rPr>
        <w:t>Q16:</w:t>
      </w:r>
      <w:r w:rsidRPr="002A3C8D">
        <w:rPr>
          <w:rFonts w:ascii="Arial" w:hAnsi="Arial" w:cs="Arial"/>
          <w:bCs/>
          <w:sz w:val="24"/>
          <w:szCs w:val="24"/>
        </w:rPr>
        <w:t xml:space="preserve"> Are there any additional safeguards you would like to see applying to the use of these powers?</w:t>
      </w:r>
    </w:p>
    <w:tbl>
      <w:tblPr>
        <w:tblStyle w:val="TableGrid"/>
        <w:tblW w:w="0" w:type="auto"/>
        <w:tblLook w:val="04A0" w:firstRow="1" w:lastRow="0" w:firstColumn="1" w:lastColumn="0" w:noHBand="0" w:noVBand="1"/>
      </w:tblPr>
      <w:tblGrid>
        <w:gridCol w:w="9016"/>
      </w:tblGrid>
      <w:tr w:rsidR="00FE559C" w14:paraId="13140F97" w14:textId="77777777" w:rsidTr="00210D38">
        <w:tc>
          <w:tcPr>
            <w:tcW w:w="9016" w:type="dxa"/>
          </w:tcPr>
          <w:p w14:paraId="11B88597" w14:textId="77777777" w:rsidR="00FE559C" w:rsidRDefault="00FE559C" w:rsidP="00210D38">
            <w:pPr>
              <w:rPr>
                <w:rFonts w:ascii="Arial" w:hAnsi="Arial" w:cs="Arial"/>
                <w:bCs/>
                <w:sz w:val="24"/>
                <w:szCs w:val="24"/>
              </w:rPr>
            </w:pPr>
          </w:p>
          <w:p w14:paraId="6EE99C0A" w14:textId="77777777" w:rsidR="00FE559C" w:rsidRDefault="00FE559C" w:rsidP="00210D38">
            <w:pPr>
              <w:rPr>
                <w:rFonts w:ascii="Arial" w:hAnsi="Arial" w:cs="Arial"/>
                <w:bCs/>
                <w:sz w:val="24"/>
                <w:szCs w:val="24"/>
              </w:rPr>
            </w:pPr>
          </w:p>
        </w:tc>
      </w:tr>
    </w:tbl>
    <w:p w14:paraId="03A6D353" w14:textId="77777777" w:rsidR="00FE559C" w:rsidRPr="002A3C8D" w:rsidRDefault="00FE559C" w:rsidP="00FE559C">
      <w:pPr>
        <w:rPr>
          <w:rFonts w:ascii="Arial" w:hAnsi="Arial" w:cs="Arial"/>
          <w:sz w:val="24"/>
          <w:szCs w:val="24"/>
        </w:rPr>
      </w:pPr>
    </w:p>
    <w:p w14:paraId="3205C4DC"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Q17:</w:t>
      </w:r>
      <w:r w:rsidRPr="002A3C8D">
        <w:rPr>
          <w:rFonts w:ascii="Arial" w:hAnsi="Arial" w:cs="Arial"/>
          <w:bCs/>
          <w:sz w:val="24"/>
          <w:szCs w:val="24"/>
        </w:rPr>
        <w:t xml:space="preserve"> Are there any further comments you would like to provide on the content of this white paper?</w:t>
      </w:r>
    </w:p>
    <w:tbl>
      <w:tblPr>
        <w:tblStyle w:val="TableGrid"/>
        <w:tblW w:w="0" w:type="auto"/>
        <w:tblLook w:val="04A0" w:firstRow="1" w:lastRow="0" w:firstColumn="1" w:lastColumn="0" w:noHBand="0" w:noVBand="1"/>
      </w:tblPr>
      <w:tblGrid>
        <w:gridCol w:w="9016"/>
      </w:tblGrid>
      <w:tr w:rsidR="00FE559C" w14:paraId="6756D921" w14:textId="77777777" w:rsidTr="00210D38">
        <w:tc>
          <w:tcPr>
            <w:tcW w:w="9016" w:type="dxa"/>
          </w:tcPr>
          <w:p w14:paraId="225DFE1F" w14:textId="77777777" w:rsidR="00FE559C" w:rsidRDefault="00FE559C" w:rsidP="00210D38">
            <w:pPr>
              <w:rPr>
                <w:rFonts w:ascii="Arial" w:hAnsi="Arial" w:cs="Arial"/>
                <w:sz w:val="24"/>
                <w:szCs w:val="24"/>
              </w:rPr>
            </w:pPr>
          </w:p>
          <w:p w14:paraId="0AEAA8B5" w14:textId="77777777" w:rsidR="00FE559C" w:rsidRDefault="00FE559C" w:rsidP="00210D38">
            <w:pPr>
              <w:rPr>
                <w:rFonts w:ascii="Arial" w:hAnsi="Arial" w:cs="Arial"/>
                <w:sz w:val="24"/>
                <w:szCs w:val="24"/>
              </w:rPr>
            </w:pPr>
          </w:p>
        </w:tc>
      </w:tr>
    </w:tbl>
    <w:p w14:paraId="09D4BBBB" w14:textId="77777777" w:rsidR="00FE559C" w:rsidRPr="002A3C8D" w:rsidRDefault="00FE559C" w:rsidP="00FE559C">
      <w:pPr>
        <w:rPr>
          <w:rFonts w:ascii="Arial" w:hAnsi="Arial" w:cs="Arial"/>
          <w:sz w:val="24"/>
          <w:szCs w:val="24"/>
        </w:rPr>
      </w:pPr>
    </w:p>
    <w:p w14:paraId="4132A842"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Q18:</w:t>
      </w:r>
      <w:r w:rsidRPr="002A3C8D">
        <w:rPr>
          <w:rFonts w:ascii="Arial" w:hAnsi="Arial" w:cs="Arial"/>
          <w:bCs/>
          <w:sz w:val="24"/>
          <w:szCs w:val="24"/>
        </w:rPr>
        <w:t xml:space="preserve"> Do you have any comments on the draft Regulatory Impact Assessment published alongside this paper?</w:t>
      </w:r>
    </w:p>
    <w:tbl>
      <w:tblPr>
        <w:tblStyle w:val="TableGrid"/>
        <w:tblW w:w="0" w:type="auto"/>
        <w:tblLook w:val="04A0" w:firstRow="1" w:lastRow="0" w:firstColumn="1" w:lastColumn="0" w:noHBand="0" w:noVBand="1"/>
      </w:tblPr>
      <w:tblGrid>
        <w:gridCol w:w="9016"/>
      </w:tblGrid>
      <w:tr w:rsidR="00FE559C" w14:paraId="63AEED3E" w14:textId="77777777" w:rsidTr="00210D38">
        <w:tc>
          <w:tcPr>
            <w:tcW w:w="9016" w:type="dxa"/>
          </w:tcPr>
          <w:p w14:paraId="4F6DD613" w14:textId="77777777" w:rsidR="00FE559C" w:rsidRDefault="00FE559C" w:rsidP="00210D38">
            <w:pPr>
              <w:rPr>
                <w:rFonts w:ascii="Arial" w:hAnsi="Arial" w:cs="Arial"/>
                <w:sz w:val="24"/>
                <w:szCs w:val="24"/>
              </w:rPr>
            </w:pPr>
          </w:p>
          <w:p w14:paraId="43BA7889" w14:textId="77777777" w:rsidR="00FE559C" w:rsidRDefault="00FE559C" w:rsidP="00210D38">
            <w:pPr>
              <w:rPr>
                <w:rFonts w:ascii="Arial" w:hAnsi="Arial" w:cs="Arial"/>
                <w:sz w:val="24"/>
                <w:szCs w:val="24"/>
              </w:rPr>
            </w:pPr>
          </w:p>
        </w:tc>
      </w:tr>
    </w:tbl>
    <w:p w14:paraId="48D05CAF" w14:textId="77777777" w:rsidR="00FE559C" w:rsidRPr="002A3C8D" w:rsidRDefault="00FE559C" w:rsidP="00FE559C">
      <w:pPr>
        <w:rPr>
          <w:rFonts w:ascii="Arial" w:hAnsi="Arial" w:cs="Arial"/>
          <w:sz w:val="24"/>
          <w:szCs w:val="24"/>
        </w:rPr>
      </w:pPr>
    </w:p>
    <w:p w14:paraId="7C807465"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Q19:</w:t>
      </w:r>
      <w:r w:rsidRPr="002A3C8D">
        <w:rPr>
          <w:rFonts w:ascii="Arial" w:hAnsi="Arial" w:cs="Arial"/>
          <w:bCs/>
          <w:sz w:val="24"/>
          <w:szCs w:val="24"/>
        </w:rPr>
        <w:t xml:space="preserve"> We would like to know your views on the effects that the proposals would have on the Welsh language, specifically on opportunities for people to use Welsh and on treating the Welsh language no less favourably than English.</w:t>
      </w:r>
      <w:r w:rsidRPr="002A3C8D">
        <w:rPr>
          <w:rFonts w:ascii="Arial" w:hAnsi="Arial" w:cs="Arial"/>
          <w:bCs/>
          <w:sz w:val="24"/>
          <w:szCs w:val="24"/>
        </w:rPr>
        <w:br/>
      </w:r>
      <w:r w:rsidRPr="002A3C8D">
        <w:rPr>
          <w:rFonts w:ascii="Arial" w:hAnsi="Arial" w:cs="Arial"/>
          <w:bCs/>
          <w:sz w:val="24"/>
          <w:szCs w:val="24"/>
        </w:rPr>
        <w:br/>
        <w:t xml:space="preserve">What effects do you think there would be? How </w:t>
      </w:r>
      <w:proofErr w:type="gramStart"/>
      <w:r w:rsidRPr="002A3C8D">
        <w:rPr>
          <w:rFonts w:ascii="Arial" w:hAnsi="Arial" w:cs="Arial"/>
          <w:bCs/>
          <w:sz w:val="24"/>
          <w:szCs w:val="24"/>
        </w:rPr>
        <w:t>could positive effects</w:t>
      </w:r>
      <w:proofErr w:type="gramEnd"/>
      <w:r w:rsidRPr="002A3C8D">
        <w:rPr>
          <w:rFonts w:ascii="Arial" w:hAnsi="Arial" w:cs="Arial"/>
          <w:bCs/>
          <w:sz w:val="24"/>
          <w:szCs w:val="24"/>
        </w:rPr>
        <w:t xml:space="preserve"> be increased, or negative effects be mitigated?</w:t>
      </w:r>
    </w:p>
    <w:tbl>
      <w:tblPr>
        <w:tblStyle w:val="TableGrid"/>
        <w:tblW w:w="0" w:type="auto"/>
        <w:tblLook w:val="04A0" w:firstRow="1" w:lastRow="0" w:firstColumn="1" w:lastColumn="0" w:noHBand="0" w:noVBand="1"/>
      </w:tblPr>
      <w:tblGrid>
        <w:gridCol w:w="9016"/>
      </w:tblGrid>
      <w:tr w:rsidR="00FE559C" w14:paraId="3FC95ABC" w14:textId="77777777" w:rsidTr="00210D38">
        <w:tc>
          <w:tcPr>
            <w:tcW w:w="9016" w:type="dxa"/>
          </w:tcPr>
          <w:p w14:paraId="66FE4A30" w14:textId="77777777" w:rsidR="00FE559C" w:rsidRDefault="00FE559C" w:rsidP="00210D38">
            <w:pPr>
              <w:rPr>
                <w:rFonts w:ascii="Arial" w:hAnsi="Arial" w:cs="Arial"/>
                <w:sz w:val="24"/>
                <w:szCs w:val="24"/>
              </w:rPr>
            </w:pPr>
          </w:p>
          <w:p w14:paraId="44710B3F" w14:textId="77777777" w:rsidR="00FE559C" w:rsidRDefault="00FE559C" w:rsidP="00210D38">
            <w:pPr>
              <w:rPr>
                <w:rFonts w:ascii="Arial" w:hAnsi="Arial" w:cs="Arial"/>
                <w:sz w:val="24"/>
                <w:szCs w:val="24"/>
              </w:rPr>
            </w:pPr>
          </w:p>
        </w:tc>
      </w:tr>
    </w:tbl>
    <w:p w14:paraId="2AAAB8E3" w14:textId="77777777" w:rsidR="00FE559C" w:rsidRPr="002A3C8D" w:rsidRDefault="00FE559C" w:rsidP="00FE559C">
      <w:pPr>
        <w:rPr>
          <w:rFonts w:ascii="Arial" w:hAnsi="Arial" w:cs="Arial"/>
          <w:sz w:val="24"/>
          <w:szCs w:val="24"/>
        </w:rPr>
      </w:pPr>
    </w:p>
    <w:p w14:paraId="7283A717" w14:textId="77777777" w:rsidR="00FE559C" w:rsidRDefault="00FE559C" w:rsidP="00FE559C">
      <w:pPr>
        <w:rPr>
          <w:rFonts w:ascii="Arial" w:hAnsi="Arial" w:cs="Arial"/>
          <w:bCs/>
          <w:sz w:val="24"/>
          <w:szCs w:val="24"/>
        </w:rPr>
      </w:pPr>
      <w:r w:rsidRPr="00D17D13">
        <w:rPr>
          <w:rFonts w:ascii="Arial" w:hAnsi="Arial" w:cs="Arial"/>
          <w:b/>
          <w:bCs/>
          <w:sz w:val="24"/>
          <w:szCs w:val="24"/>
        </w:rPr>
        <w:t>Q20:</w:t>
      </w:r>
      <w:r w:rsidRPr="002A3C8D">
        <w:rPr>
          <w:rFonts w:ascii="Arial" w:hAnsi="Arial" w:cs="Arial"/>
          <w:bCs/>
          <w:sz w:val="24"/>
          <w:szCs w:val="24"/>
        </w:rPr>
        <w:t xml:space="preserve"> 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bl>
      <w:tblPr>
        <w:tblStyle w:val="TableGrid"/>
        <w:tblW w:w="0" w:type="auto"/>
        <w:tblLook w:val="04A0" w:firstRow="1" w:lastRow="0" w:firstColumn="1" w:lastColumn="0" w:noHBand="0" w:noVBand="1"/>
      </w:tblPr>
      <w:tblGrid>
        <w:gridCol w:w="9016"/>
      </w:tblGrid>
      <w:tr w:rsidR="00FE559C" w14:paraId="45F601D5" w14:textId="77777777" w:rsidTr="00210D38">
        <w:tc>
          <w:tcPr>
            <w:tcW w:w="9016" w:type="dxa"/>
          </w:tcPr>
          <w:p w14:paraId="3FAE1A43" w14:textId="77777777" w:rsidR="00FE559C" w:rsidRDefault="00FE559C" w:rsidP="00210D38">
            <w:pPr>
              <w:rPr>
                <w:rFonts w:ascii="Arial" w:hAnsi="Arial" w:cs="Arial"/>
                <w:bCs/>
                <w:sz w:val="24"/>
                <w:szCs w:val="24"/>
              </w:rPr>
            </w:pPr>
          </w:p>
          <w:p w14:paraId="15324E64" w14:textId="77777777" w:rsidR="00FE559C" w:rsidRDefault="00FE559C" w:rsidP="00210D38">
            <w:pPr>
              <w:rPr>
                <w:rFonts w:ascii="Arial" w:hAnsi="Arial" w:cs="Arial"/>
                <w:bCs/>
                <w:sz w:val="24"/>
                <w:szCs w:val="24"/>
              </w:rPr>
            </w:pPr>
          </w:p>
        </w:tc>
      </w:tr>
    </w:tbl>
    <w:p w14:paraId="09B1285E" w14:textId="77777777" w:rsidR="00FE559C" w:rsidRPr="002A3C8D" w:rsidRDefault="00FE559C" w:rsidP="00FE559C">
      <w:pPr>
        <w:rPr>
          <w:rFonts w:ascii="Arial" w:hAnsi="Arial" w:cs="Arial"/>
          <w:bCs/>
          <w:sz w:val="24"/>
          <w:szCs w:val="24"/>
        </w:rPr>
      </w:pPr>
    </w:p>
    <w:p w14:paraId="6C664569" w14:textId="77777777" w:rsidR="00FE559C" w:rsidRPr="002A3C8D" w:rsidRDefault="00FE559C" w:rsidP="00FE559C">
      <w:pPr>
        <w:rPr>
          <w:rFonts w:ascii="Arial" w:hAnsi="Arial" w:cs="Arial"/>
          <w:bCs/>
          <w:sz w:val="24"/>
          <w:szCs w:val="24"/>
        </w:rPr>
      </w:pPr>
      <w:r w:rsidRPr="00D17D13">
        <w:rPr>
          <w:rFonts w:ascii="Arial" w:hAnsi="Arial" w:cs="Arial"/>
          <w:b/>
          <w:bCs/>
          <w:sz w:val="24"/>
          <w:szCs w:val="24"/>
        </w:rPr>
        <w:t>Q21:</w:t>
      </w:r>
      <w:r w:rsidRPr="002A3C8D">
        <w:rPr>
          <w:rFonts w:ascii="Arial" w:hAnsi="Arial" w:cs="Arial"/>
          <w:bCs/>
          <w:sz w:val="24"/>
          <w:szCs w:val="24"/>
        </w:rPr>
        <w:t xml:space="preserve"> We have asked a number of specific questions. If you have any related issues which we have not specifically addressed, please use this space to report them:</w:t>
      </w:r>
    </w:p>
    <w:tbl>
      <w:tblPr>
        <w:tblStyle w:val="TableGrid"/>
        <w:tblW w:w="0" w:type="auto"/>
        <w:tblLook w:val="04A0" w:firstRow="1" w:lastRow="0" w:firstColumn="1" w:lastColumn="0" w:noHBand="0" w:noVBand="1"/>
      </w:tblPr>
      <w:tblGrid>
        <w:gridCol w:w="9016"/>
      </w:tblGrid>
      <w:tr w:rsidR="00FE559C" w14:paraId="113DA28C" w14:textId="77777777" w:rsidTr="00210D38">
        <w:tc>
          <w:tcPr>
            <w:tcW w:w="9016" w:type="dxa"/>
          </w:tcPr>
          <w:p w14:paraId="2A81ADE1" w14:textId="77777777" w:rsidR="00FE559C" w:rsidRDefault="00FE559C" w:rsidP="00210D38">
            <w:pPr>
              <w:rPr>
                <w:rFonts w:ascii="Arial" w:hAnsi="Arial" w:cs="Arial"/>
                <w:sz w:val="24"/>
                <w:szCs w:val="24"/>
              </w:rPr>
            </w:pPr>
          </w:p>
          <w:p w14:paraId="4BF85765" w14:textId="77777777" w:rsidR="00FE559C" w:rsidRDefault="00FE559C" w:rsidP="00210D38">
            <w:pPr>
              <w:rPr>
                <w:rFonts w:ascii="Arial" w:hAnsi="Arial" w:cs="Arial"/>
                <w:sz w:val="24"/>
                <w:szCs w:val="24"/>
              </w:rPr>
            </w:pPr>
          </w:p>
        </w:tc>
      </w:tr>
    </w:tbl>
    <w:p w14:paraId="04919B12" w14:textId="77777777" w:rsidR="00FE559C" w:rsidRPr="002A3C8D" w:rsidRDefault="00FE559C" w:rsidP="00FE559C">
      <w:pPr>
        <w:rPr>
          <w:rFonts w:ascii="Arial" w:hAnsi="Arial" w:cs="Arial"/>
          <w:sz w:val="24"/>
          <w:szCs w:val="24"/>
        </w:rPr>
      </w:pPr>
    </w:p>
    <w:p w14:paraId="60F6BC95" w14:textId="77777777" w:rsidR="00AB10B4" w:rsidRPr="00404DAC" w:rsidRDefault="00FE559C">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9C"/>
    <w:rsid w:val="00404DAC"/>
    <w:rsid w:val="009C56C7"/>
    <w:rsid w:val="00D06BB7"/>
    <w:rsid w:val="00FE5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F4AC"/>
  <w15:chartTrackingRefBased/>
  <w15:docId w15:val="{52920A2A-C7EE-4FD7-92FA-129ED8AF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control" Target="activeX/activeX56.xml"/><Relationship Id="rId68" Type="http://schemas.openxmlformats.org/officeDocument/2006/relationships/control" Target="activeX/activeX61.xml"/><Relationship Id="rId76" Type="http://schemas.openxmlformats.org/officeDocument/2006/relationships/control" Target="activeX/activeX69.xml"/><Relationship Id="rId7" Type="http://schemas.openxmlformats.org/officeDocument/2006/relationships/image" Target="media/image1.wmf"/><Relationship Id="rId71" Type="http://schemas.openxmlformats.org/officeDocument/2006/relationships/control" Target="activeX/activeX64.xml"/><Relationship Id="rId2" Type="http://schemas.openxmlformats.org/officeDocument/2006/relationships/customXml" Target="../customXml/item2.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54.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3" Type="http://schemas.openxmlformats.org/officeDocument/2006/relationships/customXml" Target="../customXml/item3.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4" ma:contentTypeDescription="Create a new document." ma:contentTypeScope="" ma:versionID="4902bd77edc2341a5ee0bad054dce768">
  <xsd:schema xmlns:xsd="http://www.w3.org/2001/XMLSchema" xmlns:xs="http://www.w3.org/2001/XMLSchema" xmlns:p="http://schemas.microsoft.com/office/2006/metadata/properties" xmlns:ns3="bea8e2f1-ddf1-43bb-8dd9-6e781c1fd173" xmlns:ns4="c7d0c4e8-cb95-44c1-8e55-0234631aadd9" targetNamespace="http://schemas.microsoft.com/office/2006/metadata/properties" ma:root="true" ma:fieldsID="c6b3d6cdf7d862a3ba08738a787ab9cc" ns3:_="" ns4:_="">
    <xsd:import namespace="bea8e2f1-ddf1-43bb-8dd9-6e781c1fd173"/>
    <xsd:import namespace="c7d0c4e8-cb95-44c1-8e55-0234631aad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0c4e8-cb95-44c1-8e55-0234631aa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088EC-4CED-48AE-B480-0ED63D57B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c7d0c4e8-cb95-44c1-8e55-0234631aa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94C28-395B-45E9-82B4-429C537CF7B2}">
  <ds:schemaRefs>
    <ds:schemaRef ds:uri="http://schemas.microsoft.com/sharepoint/v3/contenttype/forms"/>
  </ds:schemaRefs>
</ds:datastoreItem>
</file>

<file path=customXml/itemProps3.xml><?xml version="1.0" encoding="utf-8"?>
<ds:datastoreItem xmlns:ds="http://schemas.openxmlformats.org/officeDocument/2006/customXml" ds:itemID="{2A7AE26B-3166-433E-8987-D71D02F72D62}">
  <ds:schemaRefs>
    <ds:schemaRef ds:uri="bea8e2f1-ddf1-43bb-8dd9-6e781c1fd17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c7d0c4e8-cb95-44c1-8e55-0234631aadd9"/>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Shayler, Zachary (ESNR - Strategy - Communications)</dc:creator>
  <cp:keywords/>
  <dc:description/>
  <cp:lastModifiedBy>Shayler, Zachary (ESNR - Strategy - Communications)</cp:lastModifiedBy>
  <cp:revision>1</cp:revision>
  <dcterms:created xsi:type="dcterms:W3CDTF">2022-03-29T09:23:00Z</dcterms:created>
  <dcterms:modified xsi:type="dcterms:W3CDTF">2022-03-29T09:24:00Z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