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12" w:type="dxa"/>
        <w:jc w:val="center"/>
        <w:tblLayout w:type="fixed"/>
        <w:tblLook w:val="01E0" w:firstRow="1" w:lastRow="1" w:firstColumn="1" w:lastColumn="1" w:noHBand="0" w:noVBand="0"/>
      </w:tblPr>
      <w:tblGrid>
        <w:gridCol w:w="2288"/>
        <w:gridCol w:w="433"/>
        <w:gridCol w:w="2164"/>
        <w:gridCol w:w="2164"/>
        <w:gridCol w:w="619"/>
        <w:gridCol w:w="854"/>
        <w:gridCol w:w="390"/>
      </w:tblGrid>
      <w:tr w:rsidR="00662391" w:rsidRPr="00662391" w14:paraId="4FD060FB" w14:textId="77777777" w:rsidTr="00583117">
        <w:trPr>
          <w:trHeight w:val="340"/>
          <w:jc w:val="center"/>
        </w:trPr>
        <w:tc>
          <w:tcPr>
            <w:tcW w:w="8912" w:type="dxa"/>
            <w:gridSpan w:val="7"/>
            <w:tcBorders>
              <w:bottom w:val="single" w:sz="4" w:space="0" w:color="auto"/>
            </w:tcBorders>
            <w:shd w:val="clear" w:color="auto" w:fill="auto"/>
            <w:vAlign w:val="center"/>
          </w:tcPr>
          <w:p w14:paraId="79EA4AB4" w14:textId="77777777" w:rsidR="00662391" w:rsidRPr="00662391" w:rsidRDefault="00662391" w:rsidP="00662391">
            <w:pPr>
              <w:spacing w:before="60" w:after="120" w:line="240" w:lineRule="auto"/>
              <w:rPr>
                <w:rFonts w:ascii="Arial" w:eastAsia="MS Mincho" w:hAnsi="Arial" w:cs="Arial"/>
                <w:b/>
                <w:sz w:val="32"/>
                <w:szCs w:val="32"/>
              </w:rPr>
            </w:pPr>
            <w:bookmarkStart w:id="0" w:name="_GoBack"/>
            <w:bookmarkEnd w:id="0"/>
          </w:p>
          <w:p w14:paraId="2C40DFA4" w14:textId="77777777" w:rsidR="00662391" w:rsidRPr="00662391" w:rsidRDefault="00662391" w:rsidP="00662391">
            <w:pPr>
              <w:spacing w:before="60" w:after="120" w:line="240" w:lineRule="auto"/>
              <w:jc w:val="center"/>
              <w:rPr>
                <w:rFonts w:ascii="Arial" w:eastAsia="MS Mincho" w:hAnsi="Arial" w:cs="Arial"/>
                <w:color w:val="000000"/>
                <w:sz w:val="24"/>
                <w:szCs w:val="24"/>
              </w:rPr>
            </w:pPr>
            <w:r w:rsidRPr="00662391">
              <w:rPr>
                <w:rFonts w:ascii="Arial" w:eastAsia="MS Mincho" w:hAnsi="Arial" w:cs="Arial"/>
                <w:b/>
                <w:sz w:val="32"/>
                <w:szCs w:val="32"/>
              </w:rPr>
              <w:t>Consultation Response Form</w:t>
            </w:r>
          </w:p>
        </w:tc>
      </w:tr>
      <w:tr w:rsidR="00662391" w:rsidRPr="00662391" w14:paraId="41DB7BEC" w14:textId="77777777" w:rsidTr="00583117">
        <w:trPr>
          <w:trHeight w:val="653"/>
          <w:jc w:val="center"/>
        </w:trPr>
        <w:tc>
          <w:tcPr>
            <w:tcW w:w="2288" w:type="dxa"/>
            <w:tcBorders>
              <w:top w:val="single" w:sz="4" w:space="0" w:color="auto"/>
              <w:left w:val="single" w:sz="4" w:space="0" w:color="auto"/>
              <w:bottom w:val="single" w:sz="4" w:space="0" w:color="auto"/>
              <w:right w:val="single" w:sz="4" w:space="0" w:color="auto"/>
            </w:tcBorders>
            <w:shd w:val="clear" w:color="auto" w:fill="auto"/>
            <w:vAlign w:val="center"/>
          </w:tcPr>
          <w:p w14:paraId="08256530" w14:textId="77777777" w:rsidR="00662391" w:rsidRPr="00662391" w:rsidRDefault="00662391" w:rsidP="00662391">
            <w:pPr>
              <w:tabs>
                <w:tab w:val="left" w:pos="1430"/>
              </w:tabs>
              <w:spacing w:after="0" w:line="240" w:lineRule="auto"/>
              <w:rPr>
                <w:rFonts w:ascii="Arial" w:eastAsia="MS Mincho" w:hAnsi="Arial" w:cs="Arial"/>
                <w:color w:val="000000"/>
                <w:sz w:val="24"/>
                <w:szCs w:val="24"/>
              </w:rPr>
            </w:pPr>
            <w:r w:rsidRPr="00662391">
              <w:rPr>
                <w:rFonts w:ascii="Arial" w:eastAsia="MS Mincho" w:hAnsi="Arial" w:cs="Arial"/>
                <w:color w:val="000000"/>
                <w:sz w:val="24"/>
                <w:szCs w:val="24"/>
              </w:rPr>
              <w:t>Your name:</w:t>
            </w:r>
            <w:r w:rsidRPr="00662391">
              <w:rPr>
                <w:rFonts w:ascii="Arial" w:eastAsia="MS Mincho" w:hAnsi="Arial" w:cs="Arial"/>
                <w:color w:val="000000"/>
                <w:sz w:val="24"/>
                <w:szCs w:val="24"/>
              </w:rPr>
              <w:tab/>
            </w:r>
            <w:r w:rsidRPr="00662391">
              <w:rPr>
                <w:rFonts w:ascii="Arial" w:eastAsia="MS Mincho" w:hAnsi="Arial" w:cs="Arial"/>
                <w:color w:val="000000"/>
                <w:sz w:val="24"/>
                <w:szCs w:val="24"/>
              </w:rPr>
              <w:tab/>
            </w:r>
            <w:r w:rsidRPr="00662391">
              <w:rPr>
                <w:rFonts w:ascii="Arial" w:eastAsia="MS Mincho" w:hAnsi="Arial" w:cs="Arial"/>
                <w:color w:val="000000"/>
                <w:sz w:val="24"/>
                <w:szCs w:val="24"/>
              </w:rPr>
              <w:tab/>
            </w:r>
            <w:r w:rsidRPr="00662391">
              <w:rPr>
                <w:rFonts w:ascii="Arial" w:eastAsia="MS Mincho" w:hAnsi="Arial" w:cs="Arial"/>
                <w:color w:val="000000"/>
                <w:sz w:val="24"/>
                <w:szCs w:val="24"/>
              </w:rPr>
              <w:tab/>
            </w:r>
            <w:r w:rsidRPr="00662391">
              <w:rPr>
                <w:rFonts w:ascii="Arial" w:eastAsia="MS Mincho" w:hAnsi="Arial" w:cs="Arial"/>
                <w:color w:val="000000"/>
                <w:sz w:val="24"/>
                <w:szCs w:val="24"/>
              </w:rPr>
              <w:tab/>
            </w:r>
          </w:p>
        </w:tc>
        <w:tc>
          <w:tcPr>
            <w:tcW w:w="66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DA79A69" w14:textId="77777777" w:rsidR="00662391" w:rsidRPr="00662391" w:rsidRDefault="00662391" w:rsidP="00662391">
            <w:pPr>
              <w:tabs>
                <w:tab w:val="left" w:pos="1430"/>
              </w:tabs>
              <w:spacing w:after="0" w:line="240" w:lineRule="auto"/>
              <w:rPr>
                <w:rFonts w:ascii="Arial" w:eastAsia="MS Mincho" w:hAnsi="Arial" w:cs="Arial"/>
                <w:color w:val="000000"/>
                <w:sz w:val="24"/>
                <w:szCs w:val="24"/>
              </w:rPr>
            </w:pPr>
          </w:p>
        </w:tc>
      </w:tr>
      <w:tr w:rsidR="00662391" w:rsidRPr="00662391" w14:paraId="2A9D4507" w14:textId="77777777" w:rsidTr="00583117">
        <w:trPr>
          <w:trHeight w:val="693"/>
          <w:jc w:val="center"/>
        </w:trPr>
        <w:tc>
          <w:tcPr>
            <w:tcW w:w="2288" w:type="dxa"/>
            <w:tcBorders>
              <w:top w:val="single" w:sz="4" w:space="0" w:color="auto"/>
              <w:left w:val="single" w:sz="4" w:space="0" w:color="auto"/>
              <w:bottom w:val="single" w:sz="4" w:space="0" w:color="auto"/>
              <w:right w:val="single" w:sz="4" w:space="0" w:color="auto"/>
            </w:tcBorders>
            <w:shd w:val="clear" w:color="auto" w:fill="auto"/>
          </w:tcPr>
          <w:p w14:paraId="1C2DD50B" w14:textId="77777777" w:rsidR="00662391" w:rsidRPr="00662391" w:rsidRDefault="00662391" w:rsidP="00662391">
            <w:pPr>
              <w:tabs>
                <w:tab w:val="left" w:pos="1430"/>
              </w:tabs>
              <w:spacing w:after="0" w:line="240" w:lineRule="auto"/>
              <w:rPr>
                <w:rFonts w:ascii="Arial" w:eastAsia="MS Mincho" w:hAnsi="Arial" w:cs="Arial"/>
                <w:color w:val="000000"/>
                <w:sz w:val="24"/>
                <w:szCs w:val="24"/>
              </w:rPr>
            </w:pPr>
            <w:r w:rsidRPr="00662391">
              <w:rPr>
                <w:rFonts w:ascii="Arial" w:eastAsia="MS Mincho" w:hAnsi="Arial" w:cs="Arial"/>
                <w:color w:val="000000"/>
                <w:sz w:val="24"/>
                <w:szCs w:val="24"/>
              </w:rPr>
              <w:t xml:space="preserve">Organisation </w:t>
            </w:r>
          </w:p>
          <w:p w14:paraId="2552C557" w14:textId="77777777" w:rsidR="00662391" w:rsidRPr="00662391" w:rsidRDefault="00662391" w:rsidP="00662391">
            <w:pPr>
              <w:tabs>
                <w:tab w:val="left" w:pos="1430"/>
              </w:tabs>
              <w:spacing w:after="0" w:line="240" w:lineRule="auto"/>
              <w:rPr>
                <w:rFonts w:ascii="Arial" w:eastAsia="MS Mincho" w:hAnsi="Arial" w:cs="Arial"/>
                <w:color w:val="000000"/>
                <w:sz w:val="24"/>
                <w:szCs w:val="24"/>
              </w:rPr>
            </w:pPr>
            <w:r w:rsidRPr="00662391">
              <w:rPr>
                <w:rFonts w:ascii="Arial" w:eastAsia="MS Mincho" w:hAnsi="Arial" w:cs="Arial"/>
                <w:color w:val="000000"/>
                <w:sz w:val="24"/>
                <w:szCs w:val="24"/>
              </w:rPr>
              <w:t>(if applicable):</w:t>
            </w:r>
          </w:p>
        </w:tc>
        <w:tc>
          <w:tcPr>
            <w:tcW w:w="66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36952E0" w14:textId="77777777" w:rsidR="00662391" w:rsidRPr="00662391" w:rsidRDefault="00662391" w:rsidP="00662391">
            <w:pPr>
              <w:tabs>
                <w:tab w:val="left" w:pos="1430"/>
              </w:tabs>
              <w:spacing w:after="0" w:line="240" w:lineRule="auto"/>
              <w:rPr>
                <w:rFonts w:ascii="Arial" w:eastAsia="MS Mincho" w:hAnsi="Arial" w:cs="Arial"/>
                <w:color w:val="000000"/>
                <w:sz w:val="24"/>
                <w:szCs w:val="24"/>
              </w:rPr>
            </w:pPr>
          </w:p>
        </w:tc>
      </w:tr>
      <w:tr w:rsidR="00662391" w:rsidRPr="00662391" w14:paraId="019A2C65" w14:textId="77777777" w:rsidTr="00583117">
        <w:trPr>
          <w:trHeight w:val="558"/>
          <w:jc w:val="center"/>
        </w:trPr>
        <w:tc>
          <w:tcPr>
            <w:tcW w:w="2288" w:type="dxa"/>
            <w:tcBorders>
              <w:top w:val="single" w:sz="4" w:space="0" w:color="auto"/>
              <w:left w:val="single" w:sz="4" w:space="0" w:color="auto"/>
              <w:bottom w:val="single" w:sz="4" w:space="0" w:color="auto"/>
              <w:right w:val="single" w:sz="4" w:space="0" w:color="auto"/>
            </w:tcBorders>
            <w:shd w:val="clear" w:color="auto" w:fill="auto"/>
          </w:tcPr>
          <w:p w14:paraId="6E6DD583" w14:textId="77777777" w:rsidR="00662391" w:rsidRPr="00662391" w:rsidRDefault="00662391" w:rsidP="00662391">
            <w:pPr>
              <w:tabs>
                <w:tab w:val="left" w:pos="1430"/>
              </w:tabs>
              <w:spacing w:after="0" w:line="240" w:lineRule="auto"/>
              <w:rPr>
                <w:rFonts w:ascii="Arial" w:eastAsia="MS Mincho" w:hAnsi="Arial" w:cs="Arial"/>
                <w:color w:val="000000"/>
                <w:sz w:val="24"/>
                <w:szCs w:val="24"/>
              </w:rPr>
            </w:pPr>
            <w:r w:rsidRPr="00662391">
              <w:rPr>
                <w:rFonts w:ascii="Arial" w:eastAsia="MS Mincho" w:hAnsi="Arial" w:cs="Arial"/>
                <w:color w:val="000000"/>
                <w:sz w:val="24"/>
                <w:szCs w:val="24"/>
              </w:rPr>
              <w:t>Email / Telephone number:</w:t>
            </w:r>
            <w:r w:rsidRPr="00662391">
              <w:rPr>
                <w:rFonts w:ascii="Arial" w:eastAsia="MS Mincho" w:hAnsi="Arial" w:cs="Arial"/>
                <w:color w:val="000000"/>
                <w:sz w:val="24"/>
                <w:szCs w:val="24"/>
              </w:rPr>
              <w:tab/>
            </w:r>
          </w:p>
        </w:tc>
        <w:tc>
          <w:tcPr>
            <w:tcW w:w="66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6A4F6BC" w14:textId="77777777" w:rsidR="00662391" w:rsidRPr="00662391" w:rsidRDefault="00662391" w:rsidP="00662391">
            <w:pPr>
              <w:tabs>
                <w:tab w:val="left" w:pos="1430"/>
              </w:tabs>
              <w:spacing w:after="0" w:line="240" w:lineRule="auto"/>
              <w:rPr>
                <w:rFonts w:ascii="Arial" w:eastAsia="MS Mincho" w:hAnsi="Arial" w:cs="Arial"/>
                <w:color w:val="000000"/>
                <w:sz w:val="24"/>
                <w:szCs w:val="24"/>
              </w:rPr>
            </w:pPr>
          </w:p>
        </w:tc>
      </w:tr>
      <w:tr w:rsidR="00662391" w:rsidRPr="00662391" w14:paraId="6071F6AC" w14:textId="77777777" w:rsidTr="00583117">
        <w:trPr>
          <w:trHeight w:val="1143"/>
          <w:jc w:val="center"/>
        </w:trPr>
        <w:tc>
          <w:tcPr>
            <w:tcW w:w="2288" w:type="dxa"/>
            <w:tcBorders>
              <w:top w:val="single" w:sz="4" w:space="0" w:color="auto"/>
              <w:left w:val="single" w:sz="4" w:space="0" w:color="auto"/>
              <w:bottom w:val="single" w:sz="4" w:space="0" w:color="auto"/>
              <w:right w:val="single" w:sz="4" w:space="0" w:color="auto"/>
            </w:tcBorders>
            <w:shd w:val="clear" w:color="auto" w:fill="auto"/>
          </w:tcPr>
          <w:p w14:paraId="12A5C49C" w14:textId="77777777" w:rsidR="00662391" w:rsidRPr="00662391" w:rsidRDefault="00662391" w:rsidP="00662391">
            <w:pPr>
              <w:tabs>
                <w:tab w:val="left" w:pos="1430"/>
              </w:tabs>
              <w:spacing w:after="0" w:line="240" w:lineRule="auto"/>
              <w:rPr>
                <w:rFonts w:ascii="Arial" w:eastAsia="MS Mincho" w:hAnsi="Arial" w:cs="Arial"/>
                <w:color w:val="000000"/>
                <w:sz w:val="24"/>
                <w:szCs w:val="24"/>
              </w:rPr>
            </w:pPr>
            <w:r w:rsidRPr="00662391">
              <w:rPr>
                <w:rFonts w:ascii="Arial" w:eastAsia="MS Mincho" w:hAnsi="Arial" w:cs="Arial"/>
                <w:color w:val="000000"/>
                <w:sz w:val="24"/>
                <w:szCs w:val="24"/>
              </w:rPr>
              <w:t>Your address:</w:t>
            </w:r>
          </w:p>
        </w:tc>
        <w:tc>
          <w:tcPr>
            <w:tcW w:w="66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C7444B3" w14:textId="77777777" w:rsidR="00662391" w:rsidRPr="00662391" w:rsidRDefault="00662391" w:rsidP="00662391">
            <w:pPr>
              <w:tabs>
                <w:tab w:val="left" w:pos="1430"/>
              </w:tabs>
              <w:spacing w:after="0" w:line="240" w:lineRule="auto"/>
              <w:rPr>
                <w:rFonts w:ascii="Arial" w:eastAsia="MS Mincho" w:hAnsi="Arial" w:cs="Arial"/>
                <w:color w:val="000000"/>
                <w:sz w:val="24"/>
                <w:szCs w:val="24"/>
              </w:rPr>
            </w:pPr>
          </w:p>
          <w:p w14:paraId="137C7CEE" w14:textId="77777777" w:rsidR="00662391" w:rsidRPr="00662391" w:rsidRDefault="00662391" w:rsidP="00662391">
            <w:pPr>
              <w:tabs>
                <w:tab w:val="left" w:pos="1430"/>
              </w:tabs>
              <w:spacing w:after="0" w:line="240" w:lineRule="auto"/>
              <w:rPr>
                <w:rFonts w:ascii="Arial" w:eastAsia="MS Mincho" w:hAnsi="Arial" w:cs="Arial"/>
                <w:color w:val="000000"/>
                <w:sz w:val="24"/>
                <w:szCs w:val="24"/>
              </w:rPr>
            </w:pPr>
          </w:p>
          <w:p w14:paraId="29D175ED" w14:textId="77777777" w:rsidR="00662391" w:rsidRPr="00662391" w:rsidRDefault="00662391" w:rsidP="00662391">
            <w:pPr>
              <w:tabs>
                <w:tab w:val="left" w:pos="1430"/>
              </w:tabs>
              <w:spacing w:after="0" w:line="240" w:lineRule="auto"/>
              <w:rPr>
                <w:rFonts w:ascii="Arial" w:eastAsia="MS Mincho" w:hAnsi="Arial" w:cs="Arial"/>
                <w:color w:val="000000"/>
                <w:sz w:val="24"/>
                <w:szCs w:val="24"/>
              </w:rPr>
            </w:pPr>
          </w:p>
          <w:p w14:paraId="63A5D92A" w14:textId="77777777" w:rsidR="00662391" w:rsidRPr="00662391" w:rsidRDefault="00662391" w:rsidP="00662391">
            <w:pPr>
              <w:tabs>
                <w:tab w:val="left" w:pos="1430"/>
              </w:tabs>
              <w:spacing w:after="0" w:line="240" w:lineRule="auto"/>
              <w:rPr>
                <w:rFonts w:ascii="Arial" w:eastAsia="MS Mincho" w:hAnsi="Arial" w:cs="Arial"/>
                <w:color w:val="000000"/>
                <w:sz w:val="24"/>
                <w:szCs w:val="24"/>
              </w:rPr>
            </w:pPr>
          </w:p>
          <w:p w14:paraId="6C8918D1" w14:textId="77777777" w:rsidR="00662391" w:rsidRPr="00662391" w:rsidRDefault="00662391" w:rsidP="00662391">
            <w:pPr>
              <w:tabs>
                <w:tab w:val="left" w:pos="1430"/>
              </w:tabs>
              <w:spacing w:after="0" w:line="240" w:lineRule="auto"/>
              <w:rPr>
                <w:rFonts w:ascii="Arial" w:eastAsia="MS Mincho" w:hAnsi="Arial" w:cs="Arial"/>
                <w:color w:val="000000"/>
                <w:sz w:val="24"/>
                <w:szCs w:val="24"/>
              </w:rPr>
            </w:pPr>
          </w:p>
          <w:p w14:paraId="6289EDBA" w14:textId="77777777" w:rsidR="00662391" w:rsidRPr="00662391" w:rsidRDefault="00662391" w:rsidP="00662391">
            <w:pPr>
              <w:tabs>
                <w:tab w:val="left" w:pos="1430"/>
              </w:tabs>
              <w:spacing w:after="0" w:line="240" w:lineRule="auto"/>
              <w:rPr>
                <w:rFonts w:ascii="Arial" w:eastAsia="MS Mincho" w:hAnsi="Arial" w:cs="Arial"/>
                <w:color w:val="000000"/>
                <w:sz w:val="24"/>
                <w:szCs w:val="24"/>
              </w:rPr>
            </w:pPr>
          </w:p>
        </w:tc>
      </w:tr>
      <w:tr w:rsidR="00662391" w:rsidRPr="00662391" w14:paraId="0AA08405" w14:textId="77777777" w:rsidTr="00583117">
        <w:tblPrEx>
          <w:jc w:val="left"/>
        </w:tblPrEx>
        <w:trPr>
          <w:gridAfter w:val="1"/>
          <w:wAfter w:w="390" w:type="dxa"/>
        </w:trPr>
        <w:tc>
          <w:tcPr>
            <w:tcW w:w="7668" w:type="dxa"/>
            <w:gridSpan w:val="5"/>
            <w:shd w:val="clear" w:color="auto" w:fill="auto"/>
          </w:tcPr>
          <w:p w14:paraId="0F11193A" w14:textId="77777777" w:rsidR="00662391" w:rsidRPr="00662391" w:rsidRDefault="00662391" w:rsidP="00662391">
            <w:pPr>
              <w:spacing w:after="0" w:line="240" w:lineRule="auto"/>
              <w:rPr>
                <w:rFonts w:ascii="Arial" w:eastAsia="MS Mincho" w:hAnsi="Arial" w:cs="Arial"/>
                <w:color w:val="000000"/>
                <w:sz w:val="24"/>
                <w:szCs w:val="24"/>
              </w:rPr>
            </w:pPr>
          </w:p>
          <w:p w14:paraId="1E017966" w14:textId="77777777" w:rsidR="00662391" w:rsidRPr="00662391" w:rsidRDefault="00662391" w:rsidP="00662391">
            <w:pPr>
              <w:spacing w:after="0" w:line="240" w:lineRule="auto"/>
              <w:rPr>
                <w:rFonts w:ascii="Arial" w:eastAsia="MS Mincho" w:hAnsi="Arial" w:cs="Arial"/>
                <w:b/>
                <w:color w:val="000000"/>
                <w:sz w:val="24"/>
                <w:szCs w:val="24"/>
              </w:rPr>
            </w:pPr>
            <w:r w:rsidRPr="00662391">
              <w:rPr>
                <w:rFonts w:ascii="Arial" w:eastAsia="MS Mincho" w:hAnsi="Arial" w:cs="Arial"/>
                <w:b/>
                <w:color w:val="000000"/>
                <w:sz w:val="24"/>
                <w:szCs w:val="24"/>
              </w:rPr>
              <w:t xml:space="preserve">Responses to consultations are likely to be made public, on the internet or in a report.  If you would prefer your response to remain anonymous, please place a tick in the box: </w:t>
            </w:r>
          </w:p>
        </w:tc>
        <w:tc>
          <w:tcPr>
            <w:tcW w:w="854" w:type="dxa"/>
            <w:shd w:val="clear" w:color="auto" w:fill="auto"/>
          </w:tcPr>
          <w:p w14:paraId="399B01CA" w14:textId="77777777" w:rsidR="00662391" w:rsidRPr="00662391" w:rsidRDefault="00662391" w:rsidP="00662391">
            <w:pPr>
              <w:spacing w:after="0" w:line="240" w:lineRule="auto"/>
              <w:rPr>
                <w:rFonts w:ascii="Arial" w:eastAsia="MS Mincho" w:hAnsi="Arial" w:cs="Arial"/>
                <w:color w:val="000000"/>
                <w:sz w:val="24"/>
                <w:szCs w:val="24"/>
              </w:rPr>
            </w:pPr>
            <w:r w:rsidRPr="00662391">
              <w:rPr>
                <w:rFonts w:ascii="Arial" w:eastAsia="MS Mincho" w:hAnsi="Arial" w:cs="Arial"/>
                <w:noProof/>
                <w:color w:val="000000"/>
                <w:sz w:val="24"/>
                <w:szCs w:val="24"/>
                <w:lang w:eastAsia="en-GB"/>
              </w:rPr>
              <mc:AlternateContent>
                <mc:Choice Requires="wps">
                  <w:drawing>
                    <wp:anchor distT="0" distB="0" distL="114300" distR="114300" simplePos="0" relativeHeight="251659264" behindDoc="0" locked="0" layoutInCell="1" allowOverlap="1" wp14:anchorId="788C1BF5" wp14:editId="3219853C">
                      <wp:simplePos x="0" y="0"/>
                      <wp:positionH relativeFrom="column">
                        <wp:posOffset>103505</wp:posOffset>
                      </wp:positionH>
                      <wp:positionV relativeFrom="paragraph">
                        <wp:posOffset>264795</wp:posOffset>
                      </wp:positionV>
                      <wp:extent cx="342900" cy="342900"/>
                      <wp:effectExtent l="0" t="0" r="19050" b="19050"/>
                      <wp:wrapThrough wrapText="bothSides">
                        <wp:wrapPolygon edited="0">
                          <wp:start x="0" y="0"/>
                          <wp:lineTo x="0" y="21600"/>
                          <wp:lineTo x="21600" y="21600"/>
                          <wp:lineTo x="21600" y="0"/>
                          <wp:lineTo x="0" y="0"/>
                        </wp:wrapPolygon>
                      </wp:wrapThrough>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21E19D" id="Rounded Rectangle 2" o:spid="_x0000_s1026" style="position:absolute;margin-left:8.15pt;margin-top:20.85pt;width:2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">
                      <w10:wrap type="through"/>
                    </v:roundrect>
                  </w:pict>
                </mc:Fallback>
              </mc:AlternateContent>
            </w:r>
          </w:p>
        </w:tc>
      </w:tr>
      <w:tr w:rsidR="00662391" w:rsidRPr="00662391" w14:paraId="5257C5CD" w14:textId="77777777" w:rsidTr="0058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jc w:val="center"/>
        </w:trPr>
        <w:tc>
          <w:tcPr>
            <w:tcW w:w="8912" w:type="dxa"/>
            <w:gridSpan w:val="7"/>
            <w:tcBorders>
              <w:top w:val="nil"/>
              <w:left w:val="nil"/>
              <w:bottom w:val="single" w:sz="4" w:space="0" w:color="auto"/>
              <w:right w:val="nil"/>
            </w:tcBorders>
          </w:tcPr>
          <w:p w14:paraId="4AF55AEE" w14:textId="77777777" w:rsidR="00662391" w:rsidRPr="00662391" w:rsidRDefault="00662391" w:rsidP="00662391">
            <w:pPr>
              <w:spacing w:after="0" w:line="240" w:lineRule="auto"/>
              <w:rPr>
                <w:rFonts w:ascii="Arial" w:eastAsia="MS Mincho" w:hAnsi="Arial" w:cs="Arial"/>
                <w:sz w:val="24"/>
                <w:szCs w:val="24"/>
              </w:rPr>
            </w:pPr>
          </w:p>
          <w:p w14:paraId="41AE2F42" w14:textId="77777777" w:rsidR="00662391" w:rsidRPr="00662391" w:rsidRDefault="00662391" w:rsidP="00662391">
            <w:pPr>
              <w:spacing w:after="0" w:line="240" w:lineRule="auto"/>
              <w:rPr>
                <w:rFonts w:ascii="Arial" w:eastAsia="MS Mincho" w:hAnsi="Arial" w:cs="Arial"/>
                <w:sz w:val="24"/>
                <w:szCs w:val="24"/>
              </w:rPr>
            </w:pPr>
          </w:p>
        </w:tc>
      </w:tr>
      <w:tr w:rsidR="00662391" w:rsidRPr="00662391" w14:paraId="6072000B" w14:textId="77777777" w:rsidTr="00662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jc w:val="center"/>
        </w:trPr>
        <w:tc>
          <w:tcPr>
            <w:tcW w:w="8912" w:type="dxa"/>
            <w:gridSpan w:val="7"/>
            <w:tcBorders>
              <w:top w:val="single" w:sz="4" w:space="0" w:color="auto"/>
              <w:left w:val="single" w:sz="4" w:space="0" w:color="auto"/>
              <w:bottom w:val="single" w:sz="4" w:space="0" w:color="auto"/>
              <w:right w:val="single" w:sz="4" w:space="0" w:color="auto"/>
            </w:tcBorders>
            <w:shd w:val="clear" w:color="auto" w:fill="B8CCE4"/>
          </w:tcPr>
          <w:p w14:paraId="0C4C269D" w14:textId="77777777" w:rsidR="00662391" w:rsidRPr="00662391" w:rsidRDefault="00662391" w:rsidP="00662391">
            <w:pPr>
              <w:spacing w:after="200" w:line="276" w:lineRule="auto"/>
              <w:rPr>
                <w:rFonts w:ascii="Arial" w:eastAsia="Cambria" w:hAnsi="Arial" w:cs="Times New Roman"/>
                <w:b/>
                <w:sz w:val="24"/>
              </w:rPr>
            </w:pPr>
            <w:r w:rsidRPr="00662391">
              <w:rPr>
                <w:rFonts w:ascii="Arial" w:eastAsia="Cambria" w:hAnsi="Arial" w:cs="Times New Roman"/>
                <w:b/>
                <w:sz w:val="24"/>
              </w:rPr>
              <w:t>A regulation requiring service providers to employ adult care home workers, or residential family centre workers registered with Social Care Wales [Annex A]</w:t>
            </w:r>
          </w:p>
        </w:tc>
      </w:tr>
      <w:tr w:rsidR="00662391" w:rsidRPr="00662391" w14:paraId="02575740" w14:textId="77777777" w:rsidTr="0058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jc w:val="center"/>
        </w:trPr>
        <w:tc>
          <w:tcPr>
            <w:tcW w:w="8912" w:type="dxa"/>
            <w:gridSpan w:val="7"/>
            <w:tcBorders>
              <w:top w:val="single" w:sz="4" w:space="0" w:color="auto"/>
              <w:left w:val="single" w:sz="4" w:space="0" w:color="auto"/>
              <w:bottom w:val="single" w:sz="4" w:space="0" w:color="auto"/>
              <w:right w:val="single" w:sz="4" w:space="0" w:color="auto"/>
            </w:tcBorders>
          </w:tcPr>
          <w:p w14:paraId="107889E1" w14:textId="77777777" w:rsidR="00662391" w:rsidRPr="00662391" w:rsidRDefault="00662391" w:rsidP="00662391">
            <w:pPr>
              <w:spacing w:after="0" w:line="240" w:lineRule="auto"/>
              <w:rPr>
                <w:rFonts w:ascii="Arial" w:eastAsia="MS Mincho" w:hAnsi="Arial" w:cs="Arial"/>
                <w:b/>
                <w:sz w:val="24"/>
                <w:szCs w:val="24"/>
              </w:rPr>
            </w:pPr>
            <w:r w:rsidRPr="00662391">
              <w:rPr>
                <w:rFonts w:ascii="Arial" w:eastAsia="MS Mincho" w:hAnsi="Arial" w:cs="Arial"/>
                <w:b/>
                <w:sz w:val="24"/>
                <w:szCs w:val="24"/>
              </w:rPr>
              <w:t>Q.1.</w:t>
            </w:r>
            <w:r w:rsidRPr="00662391">
              <w:rPr>
                <w:rFonts w:ascii="Cambria" w:eastAsia="MS Mincho" w:hAnsi="Cambria" w:cs="Times New Roman"/>
                <w:sz w:val="24"/>
                <w:szCs w:val="24"/>
              </w:rPr>
              <w:t xml:space="preserve"> </w:t>
            </w:r>
            <w:r w:rsidRPr="00662391">
              <w:rPr>
                <w:rFonts w:ascii="Arial" w:eastAsia="MS Mincho" w:hAnsi="Arial" w:cs="Arial"/>
                <w:b/>
                <w:sz w:val="24"/>
                <w:szCs w:val="24"/>
              </w:rPr>
              <w:t>Are the draft regulations sufficiently clear and comprehensive to effectively inform individuals that they are required to register with Social Care Wales as adult care home workers, or residential family centre workers?</w:t>
            </w:r>
          </w:p>
          <w:p w14:paraId="7B4E3515" w14:textId="77777777" w:rsidR="00662391" w:rsidRPr="00662391" w:rsidRDefault="00662391" w:rsidP="00662391">
            <w:pPr>
              <w:spacing w:after="0" w:line="240" w:lineRule="auto"/>
              <w:rPr>
                <w:rFonts w:ascii="Arial" w:eastAsia="MS Mincho" w:hAnsi="Arial" w:cs="Arial"/>
                <w:sz w:val="24"/>
                <w:szCs w:val="24"/>
              </w:rPr>
            </w:pPr>
          </w:p>
        </w:tc>
      </w:tr>
      <w:tr w:rsidR="00662391" w:rsidRPr="00662391" w14:paraId="02E53813" w14:textId="77777777" w:rsidTr="0058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jc w:val="center"/>
        </w:trPr>
        <w:tc>
          <w:tcPr>
            <w:tcW w:w="2721" w:type="dxa"/>
            <w:gridSpan w:val="2"/>
            <w:tcBorders>
              <w:top w:val="single" w:sz="4" w:space="0" w:color="auto"/>
              <w:left w:val="single" w:sz="4" w:space="0" w:color="auto"/>
              <w:bottom w:val="single" w:sz="4" w:space="0" w:color="auto"/>
              <w:right w:val="single" w:sz="4" w:space="0" w:color="auto"/>
            </w:tcBorders>
            <w:vAlign w:val="center"/>
          </w:tcPr>
          <w:p w14:paraId="6BBAE606" w14:textId="77777777" w:rsidR="00662391" w:rsidRPr="00662391" w:rsidRDefault="00662391" w:rsidP="00662391">
            <w:pPr>
              <w:spacing w:after="0" w:line="240" w:lineRule="auto"/>
              <w:ind w:left="-142"/>
              <w:jc w:val="center"/>
              <w:rPr>
                <w:rFonts w:ascii="Arial" w:eastAsia="MS Mincho" w:hAnsi="Arial" w:cs="Arial"/>
                <w:sz w:val="24"/>
                <w:szCs w:val="24"/>
              </w:rPr>
            </w:pPr>
            <w:r w:rsidRPr="00662391">
              <w:rPr>
                <w:rFonts w:ascii="Arial" w:eastAsia="MS Mincho" w:hAnsi="Arial" w:cs="Arial"/>
                <w:sz w:val="24"/>
                <w:szCs w:val="24"/>
              </w:rPr>
              <w:t>Agree</w:t>
            </w:r>
          </w:p>
          <w:p w14:paraId="7C1761B9" w14:textId="77777777" w:rsidR="00662391" w:rsidRPr="00662391" w:rsidRDefault="002E052F" w:rsidP="00662391">
            <w:pPr>
              <w:spacing w:before="60" w:after="120" w:line="240" w:lineRule="auto"/>
              <w:jc w:val="center"/>
              <w:rPr>
                <w:rFonts w:ascii="Arial" w:eastAsia="MS Mincho" w:hAnsi="Arial" w:cs="Arial"/>
                <w:b/>
                <w:sz w:val="24"/>
                <w:szCs w:val="24"/>
              </w:rPr>
            </w:pPr>
            <w:sdt>
              <w:sdtPr>
                <w:rPr>
                  <w:rFonts w:ascii="Arial" w:eastAsia="MS Mincho" w:hAnsi="Arial" w:cs="Arial"/>
                  <w:sz w:val="24"/>
                  <w:szCs w:val="24"/>
                </w:rPr>
                <w:id w:val="33399487"/>
                <w14:checkbox>
                  <w14:checked w14:val="0"/>
                  <w14:checkedState w14:val="2612" w14:font="MS Gothic"/>
                  <w14:uncheckedState w14:val="2610" w14:font="MS Gothic"/>
                </w14:checkbox>
              </w:sdtPr>
              <w:sdtEndPr/>
              <w:sdtContent>
                <w:r w:rsidR="00662391" w:rsidRPr="00662391">
                  <w:rPr>
                    <w:rFonts w:ascii="Segoe UI Symbol" w:eastAsia="MS Mincho" w:hAnsi="Segoe UI Symbol" w:cs="Segoe UI Symbol"/>
                    <w:sz w:val="24"/>
                    <w:szCs w:val="24"/>
                  </w:rPr>
                  <w:t>☐</w:t>
                </w:r>
              </w:sdtContent>
            </w:sdt>
          </w:p>
        </w:tc>
        <w:tc>
          <w:tcPr>
            <w:tcW w:w="2164" w:type="dxa"/>
            <w:tcBorders>
              <w:top w:val="single" w:sz="4" w:space="0" w:color="auto"/>
              <w:left w:val="single" w:sz="4" w:space="0" w:color="auto"/>
              <w:bottom w:val="single" w:sz="4" w:space="0" w:color="auto"/>
              <w:right w:val="single" w:sz="4" w:space="0" w:color="auto"/>
            </w:tcBorders>
            <w:vAlign w:val="center"/>
          </w:tcPr>
          <w:p w14:paraId="280CFC8E" w14:textId="77777777" w:rsidR="00662391" w:rsidRPr="00662391" w:rsidRDefault="00662391" w:rsidP="00662391">
            <w:pPr>
              <w:spacing w:after="0" w:line="240" w:lineRule="auto"/>
              <w:jc w:val="center"/>
              <w:rPr>
                <w:rFonts w:ascii="Arial" w:eastAsia="MS Mincho" w:hAnsi="Arial" w:cs="Arial"/>
                <w:sz w:val="24"/>
                <w:szCs w:val="24"/>
              </w:rPr>
            </w:pPr>
            <w:r w:rsidRPr="00662391">
              <w:rPr>
                <w:rFonts w:ascii="Arial" w:eastAsia="MS Mincho" w:hAnsi="Arial" w:cs="Arial"/>
                <w:sz w:val="24"/>
                <w:szCs w:val="24"/>
              </w:rPr>
              <w:t>Tend to agree</w:t>
            </w:r>
          </w:p>
          <w:p w14:paraId="1541A14A" w14:textId="77777777" w:rsidR="00662391" w:rsidRPr="00662391" w:rsidRDefault="002E052F" w:rsidP="00662391">
            <w:pPr>
              <w:spacing w:before="60" w:after="120" w:line="240" w:lineRule="auto"/>
              <w:jc w:val="center"/>
              <w:rPr>
                <w:rFonts w:ascii="Arial" w:eastAsia="MS Mincho" w:hAnsi="Arial" w:cs="Arial"/>
                <w:b/>
                <w:sz w:val="24"/>
                <w:szCs w:val="24"/>
              </w:rPr>
            </w:pPr>
            <w:sdt>
              <w:sdtPr>
                <w:rPr>
                  <w:rFonts w:ascii="Arial" w:eastAsia="MS Mincho" w:hAnsi="Arial" w:cs="Arial"/>
                  <w:sz w:val="24"/>
                  <w:szCs w:val="24"/>
                </w:rPr>
                <w:id w:val="-344481661"/>
                <w14:checkbox>
                  <w14:checked w14:val="0"/>
                  <w14:checkedState w14:val="2612" w14:font="MS Gothic"/>
                  <w14:uncheckedState w14:val="2610" w14:font="MS Gothic"/>
                </w14:checkbox>
              </w:sdtPr>
              <w:sdtEndPr/>
              <w:sdtContent>
                <w:r w:rsidR="00662391" w:rsidRPr="00662391">
                  <w:rPr>
                    <w:rFonts w:ascii="Segoe UI Symbol" w:eastAsia="MS Mincho" w:hAnsi="Segoe UI Symbol" w:cs="Segoe UI Symbol"/>
                    <w:sz w:val="24"/>
                    <w:szCs w:val="24"/>
                  </w:rPr>
                  <w:t>☐</w:t>
                </w:r>
              </w:sdtContent>
            </w:sdt>
          </w:p>
        </w:tc>
        <w:tc>
          <w:tcPr>
            <w:tcW w:w="2164" w:type="dxa"/>
            <w:tcBorders>
              <w:top w:val="single" w:sz="4" w:space="0" w:color="auto"/>
              <w:left w:val="single" w:sz="4" w:space="0" w:color="auto"/>
              <w:bottom w:val="single" w:sz="4" w:space="0" w:color="auto"/>
              <w:right w:val="single" w:sz="4" w:space="0" w:color="auto"/>
            </w:tcBorders>
          </w:tcPr>
          <w:p w14:paraId="11D55539" w14:textId="77777777" w:rsidR="00662391" w:rsidRPr="00662391" w:rsidRDefault="00662391" w:rsidP="00662391">
            <w:pPr>
              <w:spacing w:after="0" w:line="240" w:lineRule="auto"/>
              <w:jc w:val="center"/>
              <w:rPr>
                <w:rFonts w:ascii="Arial" w:eastAsia="MS Mincho" w:hAnsi="Arial" w:cs="Arial"/>
                <w:sz w:val="24"/>
                <w:szCs w:val="24"/>
              </w:rPr>
            </w:pPr>
            <w:r w:rsidRPr="00662391">
              <w:rPr>
                <w:rFonts w:ascii="Arial" w:eastAsia="MS Mincho" w:hAnsi="Arial" w:cs="Arial"/>
                <w:sz w:val="24"/>
                <w:szCs w:val="24"/>
              </w:rPr>
              <w:t>Tend to disagree</w:t>
            </w:r>
          </w:p>
          <w:p w14:paraId="40332E2B" w14:textId="77777777" w:rsidR="00662391" w:rsidRPr="00662391" w:rsidRDefault="002E052F" w:rsidP="00662391">
            <w:pPr>
              <w:spacing w:before="60" w:after="120" w:line="240" w:lineRule="auto"/>
              <w:jc w:val="center"/>
              <w:rPr>
                <w:rFonts w:ascii="Arial" w:eastAsia="MS Mincho" w:hAnsi="Arial" w:cs="Arial"/>
                <w:b/>
                <w:sz w:val="24"/>
                <w:szCs w:val="24"/>
              </w:rPr>
            </w:pPr>
            <w:sdt>
              <w:sdtPr>
                <w:rPr>
                  <w:rFonts w:ascii="Arial" w:eastAsia="MS Mincho" w:hAnsi="Arial" w:cs="Arial"/>
                  <w:sz w:val="24"/>
                  <w:szCs w:val="24"/>
                </w:rPr>
                <w:id w:val="630057281"/>
                <w14:checkbox>
                  <w14:checked w14:val="0"/>
                  <w14:checkedState w14:val="2612" w14:font="MS Gothic"/>
                  <w14:uncheckedState w14:val="2610" w14:font="MS Gothic"/>
                </w14:checkbox>
              </w:sdtPr>
              <w:sdtEndPr/>
              <w:sdtContent>
                <w:r w:rsidR="00662391" w:rsidRPr="00662391">
                  <w:rPr>
                    <w:rFonts w:ascii="Segoe UI Symbol" w:eastAsia="MS Mincho" w:hAnsi="Segoe UI Symbol" w:cs="Segoe UI Symbol"/>
                    <w:sz w:val="24"/>
                    <w:szCs w:val="24"/>
                  </w:rPr>
                  <w:t>☐</w:t>
                </w:r>
              </w:sdtContent>
            </w:sdt>
          </w:p>
        </w:tc>
        <w:tc>
          <w:tcPr>
            <w:tcW w:w="1863" w:type="dxa"/>
            <w:gridSpan w:val="3"/>
            <w:tcBorders>
              <w:top w:val="single" w:sz="4" w:space="0" w:color="auto"/>
              <w:left w:val="single" w:sz="4" w:space="0" w:color="auto"/>
              <w:bottom w:val="single" w:sz="4" w:space="0" w:color="auto"/>
              <w:right w:val="single" w:sz="4" w:space="0" w:color="auto"/>
            </w:tcBorders>
            <w:vAlign w:val="center"/>
          </w:tcPr>
          <w:p w14:paraId="067F05E2" w14:textId="77777777" w:rsidR="00662391" w:rsidRPr="00662391" w:rsidRDefault="00662391" w:rsidP="00662391">
            <w:pPr>
              <w:spacing w:after="0" w:line="240" w:lineRule="auto"/>
              <w:ind w:left="-108"/>
              <w:jc w:val="center"/>
              <w:rPr>
                <w:rFonts w:ascii="Cambria" w:eastAsia="Meiryo" w:hAnsi="Cambria" w:cs="Times New Roman"/>
                <w:sz w:val="24"/>
                <w:szCs w:val="24"/>
              </w:rPr>
            </w:pPr>
            <w:r w:rsidRPr="00662391">
              <w:rPr>
                <w:rFonts w:ascii="Arial" w:eastAsia="MS Mincho" w:hAnsi="Arial" w:cs="Arial"/>
                <w:sz w:val="24"/>
                <w:szCs w:val="24"/>
              </w:rPr>
              <w:t>Disagree</w:t>
            </w:r>
          </w:p>
          <w:p w14:paraId="521175E8" w14:textId="77777777" w:rsidR="00662391" w:rsidRPr="00662391" w:rsidRDefault="002E052F" w:rsidP="00662391">
            <w:pPr>
              <w:spacing w:before="60" w:after="120" w:line="240" w:lineRule="auto"/>
              <w:jc w:val="center"/>
              <w:rPr>
                <w:rFonts w:ascii="Arial" w:eastAsia="MS Mincho" w:hAnsi="Arial" w:cs="Arial"/>
                <w:b/>
                <w:sz w:val="24"/>
                <w:szCs w:val="24"/>
              </w:rPr>
            </w:pPr>
            <w:sdt>
              <w:sdtPr>
                <w:rPr>
                  <w:rFonts w:ascii="Meiryo" w:eastAsia="Meiryo" w:hAnsi="Meiryo" w:cs="Meiryo"/>
                  <w:b/>
                  <w:sz w:val="24"/>
                  <w:szCs w:val="24"/>
                </w:rPr>
                <w:id w:val="-729530076"/>
                <w14:checkbox>
                  <w14:checked w14:val="0"/>
                  <w14:checkedState w14:val="2612" w14:font="MS Gothic"/>
                  <w14:uncheckedState w14:val="2610" w14:font="MS Gothic"/>
                </w14:checkbox>
              </w:sdtPr>
              <w:sdtEndPr/>
              <w:sdtContent>
                <w:r w:rsidR="00662391" w:rsidRPr="00662391">
                  <w:rPr>
                    <w:rFonts w:ascii="Meiryo" w:eastAsia="Meiryo" w:hAnsi="Meiryo" w:cs="Meiryo" w:hint="eastAsia"/>
                    <w:b/>
                    <w:sz w:val="24"/>
                    <w:szCs w:val="24"/>
                  </w:rPr>
                  <w:t>☐</w:t>
                </w:r>
              </w:sdtContent>
            </w:sdt>
          </w:p>
        </w:tc>
      </w:tr>
      <w:tr w:rsidR="00662391" w:rsidRPr="00662391" w14:paraId="7AF7EF12" w14:textId="77777777" w:rsidTr="0058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jc w:val="center"/>
        </w:trPr>
        <w:tc>
          <w:tcPr>
            <w:tcW w:w="8912" w:type="dxa"/>
            <w:gridSpan w:val="7"/>
            <w:tcBorders>
              <w:top w:val="single" w:sz="4" w:space="0" w:color="auto"/>
              <w:left w:val="single" w:sz="4" w:space="0" w:color="auto"/>
              <w:bottom w:val="single" w:sz="4" w:space="0" w:color="auto"/>
              <w:right w:val="single" w:sz="4" w:space="0" w:color="auto"/>
            </w:tcBorders>
          </w:tcPr>
          <w:p w14:paraId="2EA4EEDF" w14:textId="77777777" w:rsidR="00662391" w:rsidRPr="00662391" w:rsidRDefault="00662391" w:rsidP="00662391">
            <w:pPr>
              <w:spacing w:after="0" w:line="240" w:lineRule="auto"/>
              <w:rPr>
                <w:rFonts w:ascii="Arial" w:eastAsia="MS Mincho" w:hAnsi="Arial" w:cs="Arial"/>
                <w:b/>
                <w:sz w:val="24"/>
                <w:szCs w:val="24"/>
              </w:rPr>
            </w:pPr>
            <w:r w:rsidRPr="00662391">
              <w:rPr>
                <w:rFonts w:ascii="Arial" w:eastAsia="MS Mincho" w:hAnsi="Arial" w:cs="Arial"/>
                <w:sz w:val="24"/>
                <w:szCs w:val="24"/>
              </w:rPr>
              <w:t>Please explain:</w:t>
            </w:r>
          </w:p>
          <w:p w14:paraId="086C9CD0" w14:textId="77777777" w:rsidR="00662391" w:rsidRPr="00662391" w:rsidRDefault="00662391" w:rsidP="00662391">
            <w:pPr>
              <w:spacing w:after="0" w:line="240" w:lineRule="auto"/>
              <w:rPr>
                <w:rFonts w:ascii="Arial" w:eastAsia="MS Mincho" w:hAnsi="Arial" w:cs="Arial"/>
                <w:sz w:val="24"/>
                <w:szCs w:val="24"/>
              </w:rPr>
            </w:pPr>
          </w:p>
          <w:p w14:paraId="49C879BB" w14:textId="77777777" w:rsidR="00662391" w:rsidRPr="00662391" w:rsidRDefault="00662391" w:rsidP="00662391">
            <w:pPr>
              <w:spacing w:after="0" w:line="240" w:lineRule="auto"/>
              <w:rPr>
                <w:rFonts w:ascii="Arial" w:eastAsia="MS Mincho" w:hAnsi="Arial" w:cs="Arial"/>
                <w:sz w:val="24"/>
                <w:szCs w:val="24"/>
              </w:rPr>
            </w:pPr>
          </w:p>
          <w:p w14:paraId="2AF2CE2E" w14:textId="77777777" w:rsidR="00662391" w:rsidRPr="00662391" w:rsidRDefault="00662391" w:rsidP="00662391">
            <w:pPr>
              <w:spacing w:after="0" w:line="240" w:lineRule="auto"/>
              <w:rPr>
                <w:rFonts w:ascii="Arial" w:eastAsia="MS Mincho" w:hAnsi="Arial" w:cs="Arial"/>
                <w:sz w:val="24"/>
                <w:szCs w:val="24"/>
              </w:rPr>
            </w:pPr>
          </w:p>
          <w:p w14:paraId="3FDC8CFC" w14:textId="77777777" w:rsidR="00662391" w:rsidRPr="00662391" w:rsidRDefault="00662391" w:rsidP="00662391">
            <w:pPr>
              <w:spacing w:after="0" w:line="240" w:lineRule="auto"/>
              <w:rPr>
                <w:rFonts w:ascii="Arial" w:eastAsia="MS Mincho" w:hAnsi="Arial" w:cs="Arial"/>
                <w:sz w:val="24"/>
                <w:szCs w:val="24"/>
              </w:rPr>
            </w:pPr>
          </w:p>
          <w:p w14:paraId="0B1963F6" w14:textId="77777777" w:rsidR="00662391" w:rsidRPr="00662391" w:rsidRDefault="00662391" w:rsidP="00662391">
            <w:pPr>
              <w:spacing w:after="0" w:line="240" w:lineRule="auto"/>
              <w:rPr>
                <w:rFonts w:ascii="Arial" w:eastAsia="MS Mincho" w:hAnsi="Arial" w:cs="Arial"/>
                <w:sz w:val="24"/>
                <w:szCs w:val="24"/>
              </w:rPr>
            </w:pPr>
          </w:p>
          <w:p w14:paraId="681C819F" w14:textId="77777777" w:rsidR="00662391" w:rsidRPr="00662391" w:rsidRDefault="00662391" w:rsidP="00662391">
            <w:pPr>
              <w:spacing w:after="0" w:line="240" w:lineRule="auto"/>
              <w:rPr>
                <w:rFonts w:ascii="Arial" w:eastAsia="MS Mincho" w:hAnsi="Arial" w:cs="Arial"/>
                <w:sz w:val="24"/>
                <w:szCs w:val="24"/>
              </w:rPr>
            </w:pPr>
          </w:p>
          <w:p w14:paraId="28A5A5E0" w14:textId="77777777" w:rsidR="00662391" w:rsidRPr="00662391" w:rsidRDefault="00662391" w:rsidP="00662391">
            <w:pPr>
              <w:spacing w:after="0" w:line="240" w:lineRule="auto"/>
              <w:rPr>
                <w:rFonts w:ascii="Arial" w:eastAsia="MS Mincho" w:hAnsi="Arial" w:cs="Arial"/>
                <w:sz w:val="24"/>
                <w:szCs w:val="24"/>
              </w:rPr>
            </w:pPr>
          </w:p>
          <w:p w14:paraId="75D9588A" w14:textId="77777777" w:rsidR="00662391" w:rsidRPr="00662391" w:rsidRDefault="00662391" w:rsidP="00662391">
            <w:pPr>
              <w:spacing w:after="0" w:line="240" w:lineRule="auto"/>
              <w:rPr>
                <w:rFonts w:ascii="Arial" w:eastAsia="MS Mincho" w:hAnsi="Arial" w:cs="Arial"/>
                <w:sz w:val="24"/>
                <w:szCs w:val="24"/>
              </w:rPr>
            </w:pPr>
          </w:p>
          <w:p w14:paraId="2E26A1FE" w14:textId="77777777" w:rsidR="00662391" w:rsidRPr="00662391" w:rsidRDefault="00662391" w:rsidP="00662391">
            <w:pPr>
              <w:spacing w:after="0" w:line="240" w:lineRule="auto"/>
              <w:rPr>
                <w:rFonts w:ascii="Arial" w:eastAsia="MS Mincho" w:hAnsi="Arial" w:cs="Arial"/>
                <w:sz w:val="24"/>
                <w:szCs w:val="24"/>
              </w:rPr>
            </w:pPr>
          </w:p>
          <w:p w14:paraId="1B214A7E" w14:textId="77777777" w:rsidR="00662391" w:rsidRPr="00662391" w:rsidRDefault="00662391" w:rsidP="00662391">
            <w:pPr>
              <w:spacing w:after="0" w:line="240" w:lineRule="auto"/>
              <w:rPr>
                <w:rFonts w:ascii="Arial" w:eastAsia="MS Mincho" w:hAnsi="Arial" w:cs="Arial"/>
                <w:sz w:val="24"/>
                <w:szCs w:val="24"/>
              </w:rPr>
            </w:pPr>
          </w:p>
          <w:p w14:paraId="6733869B" w14:textId="77777777" w:rsidR="00662391" w:rsidRPr="00662391" w:rsidRDefault="00662391" w:rsidP="00662391">
            <w:pPr>
              <w:spacing w:after="0" w:line="240" w:lineRule="auto"/>
              <w:rPr>
                <w:rFonts w:ascii="Arial" w:eastAsia="MS Mincho" w:hAnsi="Arial" w:cs="Arial"/>
                <w:sz w:val="24"/>
                <w:szCs w:val="24"/>
              </w:rPr>
            </w:pPr>
          </w:p>
          <w:p w14:paraId="3EBFE969" w14:textId="77777777" w:rsidR="00662391" w:rsidRPr="00662391" w:rsidRDefault="00662391" w:rsidP="00662391">
            <w:pPr>
              <w:spacing w:after="0" w:line="240" w:lineRule="auto"/>
              <w:rPr>
                <w:rFonts w:ascii="Arial" w:eastAsia="MS Mincho" w:hAnsi="Arial" w:cs="Arial"/>
                <w:sz w:val="24"/>
                <w:szCs w:val="24"/>
              </w:rPr>
            </w:pPr>
          </w:p>
          <w:p w14:paraId="636A39B5" w14:textId="77777777" w:rsidR="00662391" w:rsidRPr="00662391" w:rsidRDefault="00662391" w:rsidP="00662391">
            <w:pPr>
              <w:spacing w:after="0" w:line="240" w:lineRule="auto"/>
              <w:rPr>
                <w:rFonts w:ascii="Arial" w:eastAsia="MS Mincho" w:hAnsi="Arial" w:cs="Arial"/>
                <w:sz w:val="24"/>
                <w:szCs w:val="24"/>
              </w:rPr>
            </w:pPr>
          </w:p>
          <w:p w14:paraId="7D34C96A" w14:textId="77777777" w:rsidR="00662391" w:rsidRPr="00662391" w:rsidRDefault="00662391" w:rsidP="00662391">
            <w:pPr>
              <w:spacing w:after="0" w:line="240" w:lineRule="auto"/>
              <w:rPr>
                <w:rFonts w:ascii="Arial" w:eastAsia="MS Mincho" w:hAnsi="Arial" w:cs="Arial"/>
                <w:sz w:val="24"/>
                <w:szCs w:val="24"/>
              </w:rPr>
            </w:pPr>
          </w:p>
          <w:p w14:paraId="6D1FE097" w14:textId="77777777" w:rsidR="00662391" w:rsidRPr="00662391" w:rsidRDefault="00662391" w:rsidP="00662391">
            <w:pPr>
              <w:spacing w:after="0" w:line="240" w:lineRule="auto"/>
              <w:rPr>
                <w:rFonts w:ascii="Arial" w:eastAsia="MS Mincho" w:hAnsi="Arial" w:cs="Arial"/>
                <w:sz w:val="24"/>
                <w:szCs w:val="24"/>
              </w:rPr>
            </w:pPr>
          </w:p>
        </w:tc>
      </w:tr>
    </w:tbl>
    <w:p w14:paraId="149B8D3D" w14:textId="77777777" w:rsidR="00662391" w:rsidRPr="00662391" w:rsidRDefault="00662391" w:rsidP="00662391">
      <w:pPr>
        <w:spacing w:after="0" w:line="240" w:lineRule="auto"/>
        <w:rPr>
          <w:rFonts w:ascii="Cambria" w:eastAsia="MS Mincho" w:hAnsi="Cambria" w:cs="Times New Roman"/>
          <w:sz w:val="24"/>
          <w:szCs w:val="24"/>
        </w:rPr>
      </w:pPr>
    </w:p>
    <w:p w14:paraId="2E860ED7" w14:textId="77777777" w:rsidR="00662391" w:rsidRPr="00662391" w:rsidRDefault="00662391" w:rsidP="00662391">
      <w:pPr>
        <w:spacing w:after="0" w:line="240" w:lineRule="auto"/>
        <w:rPr>
          <w:rFonts w:ascii="Cambria" w:eastAsia="MS Mincho" w:hAnsi="Cambria" w:cs="Times New Roman"/>
          <w:sz w:val="24"/>
          <w:szCs w:val="24"/>
        </w:rPr>
      </w:pPr>
    </w:p>
    <w:tbl>
      <w:tblPr>
        <w:tblW w:w="8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2164"/>
        <w:gridCol w:w="2164"/>
        <w:gridCol w:w="1863"/>
      </w:tblGrid>
      <w:tr w:rsidR="00662391" w:rsidRPr="00662391" w14:paraId="1963067B" w14:textId="77777777" w:rsidTr="00662391">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shd w:val="clear" w:color="auto" w:fill="B8CCE4"/>
          </w:tcPr>
          <w:p w14:paraId="67F411FD" w14:textId="77777777" w:rsidR="00662391" w:rsidRPr="00662391" w:rsidRDefault="00662391" w:rsidP="00662391">
            <w:pPr>
              <w:spacing w:after="200" w:line="276" w:lineRule="auto"/>
              <w:rPr>
                <w:rFonts w:ascii="Arial" w:eastAsia="Cambria" w:hAnsi="Arial" w:cs="Times New Roman"/>
                <w:b/>
                <w:sz w:val="24"/>
              </w:rPr>
            </w:pPr>
            <w:r w:rsidRPr="00662391">
              <w:rPr>
                <w:rFonts w:ascii="Arial" w:eastAsia="Cambria" w:hAnsi="Arial" w:cs="Times New Roman"/>
                <w:b/>
                <w:sz w:val="24"/>
              </w:rPr>
              <w:t>A regulation requiring service providers to employ adult care home workers, or residential family centre workers registered with Social Care Wales [Annex A]</w:t>
            </w:r>
          </w:p>
        </w:tc>
      </w:tr>
      <w:tr w:rsidR="00662391" w:rsidRPr="00662391" w14:paraId="4BE4CA27" w14:textId="77777777" w:rsidTr="00583117">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tcPr>
          <w:p w14:paraId="06FC61EC" w14:textId="77777777" w:rsidR="00662391" w:rsidRPr="00662391" w:rsidRDefault="00662391" w:rsidP="00662391">
            <w:pPr>
              <w:spacing w:after="0" w:line="240" w:lineRule="auto"/>
              <w:rPr>
                <w:rFonts w:ascii="Arial" w:eastAsia="MS Mincho" w:hAnsi="Arial" w:cs="Arial"/>
                <w:b/>
                <w:sz w:val="24"/>
                <w:szCs w:val="24"/>
              </w:rPr>
            </w:pPr>
            <w:r w:rsidRPr="00662391">
              <w:rPr>
                <w:rFonts w:ascii="Arial" w:eastAsia="MS Mincho" w:hAnsi="Arial" w:cs="Arial"/>
                <w:b/>
                <w:sz w:val="24"/>
                <w:szCs w:val="24"/>
              </w:rPr>
              <w:t>Q.2.Are the attached draft regulations sufficiently clear and comprehensive to implement the mandatory registration of adult residential care workers and residential family centre workers?</w:t>
            </w:r>
          </w:p>
          <w:p w14:paraId="1B4547EB" w14:textId="77777777" w:rsidR="00662391" w:rsidRPr="00662391" w:rsidRDefault="00662391" w:rsidP="00662391">
            <w:pPr>
              <w:spacing w:after="0" w:line="240" w:lineRule="auto"/>
              <w:rPr>
                <w:rFonts w:ascii="Arial" w:eastAsia="MS Mincho" w:hAnsi="Arial" w:cs="Arial"/>
                <w:sz w:val="24"/>
                <w:szCs w:val="24"/>
              </w:rPr>
            </w:pPr>
          </w:p>
        </w:tc>
      </w:tr>
      <w:tr w:rsidR="00662391" w:rsidRPr="00662391" w14:paraId="39311944" w14:textId="77777777" w:rsidTr="00583117">
        <w:trPr>
          <w:trHeight w:val="251"/>
          <w:jc w:val="center"/>
        </w:trPr>
        <w:tc>
          <w:tcPr>
            <w:tcW w:w="2721" w:type="dxa"/>
            <w:tcBorders>
              <w:top w:val="single" w:sz="4" w:space="0" w:color="auto"/>
              <w:left w:val="single" w:sz="4" w:space="0" w:color="auto"/>
              <w:bottom w:val="single" w:sz="4" w:space="0" w:color="auto"/>
              <w:right w:val="single" w:sz="4" w:space="0" w:color="auto"/>
            </w:tcBorders>
            <w:vAlign w:val="center"/>
          </w:tcPr>
          <w:p w14:paraId="232C1475" w14:textId="77777777" w:rsidR="00662391" w:rsidRPr="00662391" w:rsidRDefault="00662391" w:rsidP="00662391">
            <w:pPr>
              <w:spacing w:after="0" w:line="240" w:lineRule="auto"/>
              <w:ind w:left="-142"/>
              <w:jc w:val="center"/>
              <w:rPr>
                <w:rFonts w:ascii="Arial" w:eastAsia="MS Mincho" w:hAnsi="Arial" w:cs="Arial"/>
                <w:sz w:val="24"/>
                <w:szCs w:val="24"/>
              </w:rPr>
            </w:pPr>
            <w:r w:rsidRPr="00662391">
              <w:rPr>
                <w:rFonts w:ascii="Arial" w:eastAsia="MS Mincho" w:hAnsi="Arial" w:cs="Arial"/>
                <w:sz w:val="24"/>
                <w:szCs w:val="24"/>
              </w:rPr>
              <w:t>Agree</w:t>
            </w:r>
          </w:p>
          <w:p w14:paraId="6D19A19F" w14:textId="77777777" w:rsidR="00662391" w:rsidRPr="00662391" w:rsidRDefault="002E052F" w:rsidP="00662391">
            <w:pPr>
              <w:spacing w:before="60" w:after="120" w:line="240" w:lineRule="auto"/>
              <w:jc w:val="center"/>
              <w:rPr>
                <w:rFonts w:ascii="Arial" w:eastAsia="MS Mincho" w:hAnsi="Arial" w:cs="Arial"/>
                <w:b/>
                <w:sz w:val="24"/>
                <w:szCs w:val="24"/>
              </w:rPr>
            </w:pPr>
            <w:sdt>
              <w:sdtPr>
                <w:rPr>
                  <w:rFonts w:ascii="Arial" w:eastAsia="MS Mincho" w:hAnsi="Arial" w:cs="Arial"/>
                  <w:sz w:val="24"/>
                  <w:szCs w:val="24"/>
                </w:rPr>
                <w:id w:val="1204445574"/>
                <w14:checkbox>
                  <w14:checked w14:val="0"/>
                  <w14:checkedState w14:val="2612" w14:font="MS Gothic"/>
                  <w14:uncheckedState w14:val="2610" w14:font="MS Gothic"/>
                </w14:checkbox>
              </w:sdtPr>
              <w:sdtEndPr/>
              <w:sdtContent>
                <w:r w:rsidR="00662391" w:rsidRPr="00662391">
                  <w:rPr>
                    <w:rFonts w:ascii="Segoe UI Symbol" w:eastAsia="MS Mincho" w:hAnsi="Segoe UI Symbol" w:cs="Segoe UI Symbol"/>
                    <w:sz w:val="24"/>
                    <w:szCs w:val="24"/>
                  </w:rPr>
                  <w:t>☐</w:t>
                </w:r>
              </w:sdtContent>
            </w:sdt>
          </w:p>
        </w:tc>
        <w:tc>
          <w:tcPr>
            <w:tcW w:w="2164" w:type="dxa"/>
            <w:tcBorders>
              <w:top w:val="single" w:sz="4" w:space="0" w:color="auto"/>
              <w:left w:val="single" w:sz="4" w:space="0" w:color="auto"/>
              <w:bottom w:val="single" w:sz="4" w:space="0" w:color="auto"/>
              <w:right w:val="single" w:sz="4" w:space="0" w:color="auto"/>
            </w:tcBorders>
            <w:vAlign w:val="center"/>
          </w:tcPr>
          <w:p w14:paraId="0B5A37CB" w14:textId="77777777" w:rsidR="00662391" w:rsidRPr="00662391" w:rsidRDefault="00662391" w:rsidP="00662391">
            <w:pPr>
              <w:spacing w:after="0" w:line="240" w:lineRule="auto"/>
              <w:jc w:val="center"/>
              <w:rPr>
                <w:rFonts w:ascii="Arial" w:eastAsia="MS Mincho" w:hAnsi="Arial" w:cs="Arial"/>
                <w:sz w:val="24"/>
                <w:szCs w:val="24"/>
              </w:rPr>
            </w:pPr>
            <w:r w:rsidRPr="00662391">
              <w:rPr>
                <w:rFonts w:ascii="Arial" w:eastAsia="MS Mincho" w:hAnsi="Arial" w:cs="Arial"/>
                <w:sz w:val="24"/>
                <w:szCs w:val="24"/>
              </w:rPr>
              <w:t>Tend to agree</w:t>
            </w:r>
          </w:p>
          <w:p w14:paraId="1F1B10EF" w14:textId="77777777" w:rsidR="00662391" w:rsidRPr="00662391" w:rsidRDefault="002E052F" w:rsidP="00662391">
            <w:pPr>
              <w:spacing w:before="60" w:after="120" w:line="240" w:lineRule="auto"/>
              <w:jc w:val="center"/>
              <w:rPr>
                <w:rFonts w:ascii="Arial" w:eastAsia="MS Mincho" w:hAnsi="Arial" w:cs="Arial"/>
                <w:b/>
                <w:sz w:val="24"/>
                <w:szCs w:val="24"/>
              </w:rPr>
            </w:pPr>
            <w:sdt>
              <w:sdtPr>
                <w:rPr>
                  <w:rFonts w:ascii="Arial" w:eastAsia="MS Mincho" w:hAnsi="Arial" w:cs="Arial"/>
                  <w:sz w:val="24"/>
                  <w:szCs w:val="24"/>
                </w:rPr>
                <w:id w:val="-1653826835"/>
                <w14:checkbox>
                  <w14:checked w14:val="0"/>
                  <w14:checkedState w14:val="2612" w14:font="MS Gothic"/>
                  <w14:uncheckedState w14:val="2610" w14:font="MS Gothic"/>
                </w14:checkbox>
              </w:sdtPr>
              <w:sdtEndPr/>
              <w:sdtContent>
                <w:r w:rsidR="00662391" w:rsidRPr="00662391">
                  <w:rPr>
                    <w:rFonts w:ascii="Segoe UI Symbol" w:eastAsia="MS Mincho" w:hAnsi="Segoe UI Symbol" w:cs="Segoe UI Symbol"/>
                    <w:sz w:val="24"/>
                    <w:szCs w:val="24"/>
                  </w:rPr>
                  <w:t>☐</w:t>
                </w:r>
              </w:sdtContent>
            </w:sdt>
          </w:p>
        </w:tc>
        <w:tc>
          <w:tcPr>
            <w:tcW w:w="2164" w:type="dxa"/>
            <w:tcBorders>
              <w:top w:val="single" w:sz="4" w:space="0" w:color="auto"/>
              <w:left w:val="single" w:sz="4" w:space="0" w:color="auto"/>
              <w:bottom w:val="single" w:sz="4" w:space="0" w:color="auto"/>
              <w:right w:val="single" w:sz="4" w:space="0" w:color="auto"/>
            </w:tcBorders>
          </w:tcPr>
          <w:p w14:paraId="6C655E6A" w14:textId="77777777" w:rsidR="00662391" w:rsidRPr="00662391" w:rsidRDefault="00662391" w:rsidP="00662391">
            <w:pPr>
              <w:spacing w:after="0" w:line="240" w:lineRule="auto"/>
              <w:jc w:val="center"/>
              <w:rPr>
                <w:rFonts w:ascii="Arial" w:eastAsia="MS Mincho" w:hAnsi="Arial" w:cs="Arial"/>
                <w:sz w:val="24"/>
                <w:szCs w:val="24"/>
              </w:rPr>
            </w:pPr>
            <w:r w:rsidRPr="00662391">
              <w:rPr>
                <w:rFonts w:ascii="Arial" w:eastAsia="MS Mincho" w:hAnsi="Arial" w:cs="Arial"/>
                <w:sz w:val="24"/>
                <w:szCs w:val="24"/>
              </w:rPr>
              <w:t>Tend to disagree</w:t>
            </w:r>
          </w:p>
          <w:p w14:paraId="07E3EE30" w14:textId="77777777" w:rsidR="00662391" w:rsidRPr="00662391" w:rsidRDefault="002E052F" w:rsidP="00662391">
            <w:pPr>
              <w:spacing w:before="60" w:after="120" w:line="240" w:lineRule="auto"/>
              <w:jc w:val="center"/>
              <w:rPr>
                <w:rFonts w:ascii="Arial" w:eastAsia="MS Mincho" w:hAnsi="Arial" w:cs="Arial"/>
                <w:b/>
                <w:sz w:val="24"/>
                <w:szCs w:val="24"/>
              </w:rPr>
            </w:pPr>
            <w:sdt>
              <w:sdtPr>
                <w:rPr>
                  <w:rFonts w:ascii="Arial" w:eastAsia="MS Mincho" w:hAnsi="Arial" w:cs="Arial"/>
                  <w:sz w:val="24"/>
                  <w:szCs w:val="24"/>
                </w:rPr>
                <w:id w:val="-951935117"/>
                <w14:checkbox>
                  <w14:checked w14:val="0"/>
                  <w14:checkedState w14:val="2612" w14:font="MS Gothic"/>
                  <w14:uncheckedState w14:val="2610" w14:font="MS Gothic"/>
                </w14:checkbox>
              </w:sdtPr>
              <w:sdtEndPr/>
              <w:sdtContent>
                <w:r w:rsidR="00662391" w:rsidRPr="00662391">
                  <w:rPr>
                    <w:rFonts w:ascii="Segoe UI Symbol" w:eastAsia="MS Mincho" w:hAnsi="Segoe UI Symbol" w:cs="Segoe UI Symbol"/>
                    <w:sz w:val="24"/>
                    <w:szCs w:val="24"/>
                  </w:rPr>
                  <w:t>☐</w:t>
                </w:r>
              </w:sdtContent>
            </w:sdt>
          </w:p>
        </w:tc>
        <w:tc>
          <w:tcPr>
            <w:tcW w:w="1863" w:type="dxa"/>
            <w:tcBorders>
              <w:top w:val="single" w:sz="4" w:space="0" w:color="auto"/>
              <w:left w:val="single" w:sz="4" w:space="0" w:color="auto"/>
              <w:bottom w:val="single" w:sz="4" w:space="0" w:color="auto"/>
              <w:right w:val="single" w:sz="4" w:space="0" w:color="auto"/>
            </w:tcBorders>
            <w:vAlign w:val="center"/>
          </w:tcPr>
          <w:p w14:paraId="4E356DA5" w14:textId="77777777" w:rsidR="00662391" w:rsidRPr="00662391" w:rsidRDefault="00662391" w:rsidP="00662391">
            <w:pPr>
              <w:spacing w:after="0" w:line="240" w:lineRule="auto"/>
              <w:ind w:left="-108"/>
              <w:jc w:val="center"/>
              <w:rPr>
                <w:rFonts w:ascii="Cambria" w:eastAsia="Meiryo" w:hAnsi="Cambria" w:cs="Times New Roman"/>
                <w:sz w:val="24"/>
                <w:szCs w:val="24"/>
              </w:rPr>
            </w:pPr>
            <w:r w:rsidRPr="00662391">
              <w:rPr>
                <w:rFonts w:ascii="Arial" w:eastAsia="MS Mincho" w:hAnsi="Arial" w:cs="Arial"/>
                <w:sz w:val="24"/>
                <w:szCs w:val="24"/>
              </w:rPr>
              <w:t>Disagree</w:t>
            </w:r>
          </w:p>
          <w:p w14:paraId="72BC3458" w14:textId="77777777" w:rsidR="00662391" w:rsidRPr="00662391" w:rsidRDefault="002E052F" w:rsidP="00662391">
            <w:pPr>
              <w:spacing w:before="60" w:after="120" w:line="240" w:lineRule="auto"/>
              <w:jc w:val="center"/>
              <w:rPr>
                <w:rFonts w:ascii="Arial" w:eastAsia="MS Mincho" w:hAnsi="Arial" w:cs="Arial"/>
                <w:b/>
                <w:sz w:val="24"/>
                <w:szCs w:val="24"/>
              </w:rPr>
            </w:pPr>
            <w:sdt>
              <w:sdtPr>
                <w:rPr>
                  <w:rFonts w:ascii="Meiryo" w:eastAsia="Meiryo" w:hAnsi="Meiryo" w:cs="Meiryo"/>
                  <w:b/>
                  <w:sz w:val="24"/>
                  <w:szCs w:val="24"/>
                </w:rPr>
                <w:id w:val="1292629334"/>
                <w14:checkbox>
                  <w14:checked w14:val="0"/>
                  <w14:checkedState w14:val="2612" w14:font="MS Gothic"/>
                  <w14:uncheckedState w14:val="2610" w14:font="MS Gothic"/>
                </w14:checkbox>
              </w:sdtPr>
              <w:sdtEndPr/>
              <w:sdtContent>
                <w:r w:rsidR="00662391" w:rsidRPr="00662391">
                  <w:rPr>
                    <w:rFonts w:ascii="Meiryo" w:eastAsia="Meiryo" w:hAnsi="Meiryo" w:cs="Meiryo" w:hint="eastAsia"/>
                    <w:b/>
                    <w:sz w:val="24"/>
                    <w:szCs w:val="24"/>
                  </w:rPr>
                  <w:t>☐</w:t>
                </w:r>
              </w:sdtContent>
            </w:sdt>
          </w:p>
        </w:tc>
      </w:tr>
      <w:tr w:rsidR="00662391" w:rsidRPr="00662391" w14:paraId="571657C7" w14:textId="77777777" w:rsidTr="00583117">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tcPr>
          <w:p w14:paraId="2BA324F0" w14:textId="77777777" w:rsidR="00662391" w:rsidRPr="00662391" w:rsidRDefault="00662391" w:rsidP="00662391">
            <w:pPr>
              <w:spacing w:after="0" w:line="240" w:lineRule="auto"/>
              <w:rPr>
                <w:rFonts w:ascii="Arial" w:eastAsia="MS Mincho" w:hAnsi="Arial" w:cs="Arial"/>
                <w:b/>
                <w:sz w:val="24"/>
                <w:szCs w:val="24"/>
              </w:rPr>
            </w:pPr>
            <w:r w:rsidRPr="00662391">
              <w:rPr>
                <w:rFonts w:ascii="Arial" w:eastAsia="MS Mincho" w:hAnsi="Arial" w:cs="Arial"/>
                <w:sz w:val="24"/>
                <w:szCs w:val="24"/>
              </w:rPr>
              <w:t>Please explain:</w:t>
            </w:r>
          </w:p>
          <w:p w14:paraId="2CCCDFDC" w14:textId="77777777" w:rsidR="00662391" w:rsidRPr="00662391" w:rsidRDefault="00662391" w:rsidP="00662391">
            <w:pPr>
              <w:spacing w:after="0" w:line="240" w:lineRule="auto"/>
              <w:rPr>
                <w:rFonts w:ascii="Arial" w:eastAsia="MS Mincho" w:hAnsi="Arial" w:cs="Arial"/>
                <w:sz w:val="24"/>
                <w:szCs w:val="24"/>
              </w:rPr>
            </w:pPr>
          </w:p>
          <w:p w14:paraId="4AB4B823" w14:textId="77777777" w:rsidR="00662391" w:rsidRPr="00662391" w:rsidRDefault="00662391" w:rsidP="00662391">
            <w:pPr>
              <w:spacing w:after="0" w:line="240" w:lineRule="auto"/>
              <w:rPr>
                <w:rFonts w:ascii="Arial" w:eastAsia="MS Mincho" w:hAnsi="Arial" w:cs="Arial"/>
                <w:sz w:val="24"/>
                <w:szCs w:val="24"/>
              </w:rPr>
            </w:pPr>
          </w:p>
          <w:p w14:paraId="1208FFEB" w14:textId="77777777" w:rsidR="00662391" w:rsidRPr="00662391" w:rsidRDefault="00662391" w:rsidP="00662391">
            <w:pPr>
              <w:spacing w:after="0" w:line="240" w:lineRule="auto"/>
              <w:rPr>
                <w:rFonts w:ascii="Arial" w:eastAsia="MS Mincho" w:hAnsi="Arial" w:cs="Arial"/>
                <w:sz w:val="24"/>
                <w:szCs w:val="24"/>
              </w:rPr>
            </w:pPr>
          </w:p>
          <w:p w14:paraId="7E4E8EBE" w14:textId="77777777" w:rsidR="00662391" w:rsidRPr="00662391" w:rsidRDefault="00662391" w:rsidP="00662391">
            <w:pPr>
              <w:spacing w:after="0" w:line="240" w:lineRule="auto"/>
              <w:rPr>
                <w:rFonts w:ascii="Arial" w:eastAsia="MS Mincho" w:hAnsi="Arial" w:cs="Arial"/>
                <w:sz w:val="24"/>
                <w:szCs w:val="24"/>
              </w:rPr>
            </w:pPr>
          </w:p>
          <w:p w14:paraId="26C70DF4" w14:textId="77777777" w:rsidR="00662391" w:rsidRPr="00662391" w:rsidRDefault="00662391" w:rsidP="00662391">
            <w:pPr>
              <w:spacing w:after="0" w:line="240" w:lineRule="auto"/>
              <w:rPr>
                <w:rFonts w:ascii="Arial" w:eastAsia="MS Mincho" w:hAnsi="Arial" w:cs="Arial"/>
                <w:sz w:val="24"/>
                <w:szCs w:val="24"/>
              </w:rPr>
            </w:pPr>
          </w:p>
          <w:p w14:paraId="3D6F1817" w14:textId="77777777" w:rsidR="00662391" w:rsidRPr="00662391" w:rsidRDefault="00662391" w:rsidP="00662391">
            <w:pPr>
              <w:spacing w:after="0" w:line="240" w:lineRule="auto"/>
              <w:rPr>
                <w:rFonts w:ascii="Arial" w:eastAsia="MS Mincho" w:hAnsi="Arial" w:cs="Arial"/>
                <w:sz w:val="24"/>
                <w:szCs w:val="24"/>
              </w:rPr>
            </w:pPr>
          </w:p>
          <w:p w14:paraId="69FC0B03" w14:textId="77777777" w:rsidR="00662391" w:rsidRPr="00662391" w:rsidRDefault="00662391" w:rsidP="00662391">
            <w:pPr>
              <w:spacing w:after="0" w:line="240" w:lineRule="auto"/>
              <w:rPr>
                <w:rFonts w:ascii="Arial" w:eastAsia="MS Mincho" w:hAnsi="Arial" w:cs="Arial"/>
                <w:sz w:val="24"/>
                <w:szCs w:val="24"/>
              </w:rPr>
            </w:pPr>
          </w:p>
          <w:p w14:paraId="053F5812" w14:textId="77777777" w:rsidR="00662391" w:rsidRPr="00662391" w:rsidRDefault="00662391" w:rsidP="00662391">
            <w:pPr>
              <w:spacing w:after="0" w:line="240" w:lineRule="auto"/>
              <w:rPr>
                <w:rFonts w:ascii="Arial" w:eastAsia="MS Mincho" w:hAnsi="Arial" w:cs="Arial"/>
                <w:sz w:val="24"/>
                <w:szCs w:val="24"/>
              </w:rPr>
            </w:pPr>
          </w:p>
          <w:p w14:paraId="6A22662E" w14:textId="77777777" w:rsidR="00662391" w:rsidRPr="00662391" w:rsidRDefault="00662391" w:rsidP="00662391">
            <w:pPr>
              <w:spacing w:after="0" w:line="240" w:lineRule="auto"/>
              <w:rPr>
                <w:rFonts w:ascii="Arial" w:eastAsia="MS Mincho" w:hAnsi="Arial" w:cs="Arial"/>
                <w:sz w:val="24"/>
                <w:szCs w:val="24"/>
              </w:rPr>
            </w:pPr>
          </w:p>
          <w:p w14:paraId="44B6E307" w14:textId="77777777" w:rsidR="00662391" w:rsidRPr="00662391" w:rsidRDefault="00662391" w:rsidP="00662391">
            <w:pPr>
              <w:spacing w:after="0" w:line="240" w:lineRule="auto"/>
              <w:rPr>
                <w:rFonts w:ascii="Arial" w:eastAsia="MS Mincho" w:hAnsi="Arial" w:cs="Arial"/>
                <w:sz w:val="24"/>
                <w:szCs w:val="24"/>
              </w:rPr>
            </w:pPr>
          </w:p>
          <w:p w14:paraId="37306819" w14:textId="77777777" w:rsidR="00662391" w:rsidRPr="00662391" w:rsidRDefault="00662391" w:rsidP="00662391">
            <w:pPr>
              <w:spacing w:after="0" w:line="240" w:lineRule="auto"/>
              <w:rPr>
                <w:rFonts w:ascii="Arial" w:eastAsia="MS Mincho" w:hAnsi="Arial" w:cs="Arial"/>
                <w:sz w:val="24"/>
                <w:szCs w:val="24"/>
              </w:rPr>
            </w:pPr>
          </w:p>
        </w:tc>
      </w:tr>
    </w:tbl>
    <w:p w14:paraId="0F325F30" w14:textId="77777777" w:rsidR="00662391" w:rsidRPr="00662391" w:rsidRDefault="00662391" w:rsidP="00662391">
      <w:pPr>
        <w:spacing w:after="0" w:line="240" w:lineRule="auto"/>
        <w:rPr>
          <w:rFonts w:ascii="Cambria" w:eastAsia="MS Mincho" w:hAnsi="Cambria" w:cs="Times New Roman"/>
          <w:sz w:val="24"/>
          <w:szCs w:val="24"/>
        </w:rPr>
      </w:pPr>
    </w:p>
    <w:p w14:paraId="1A7A6B83" w14:textId="77777777" w:rsidR="00662391" w:rsidRPr="00662391" w:rsidRDefault="00662391" w:rsidP="00662391">
      <w:pPr>
        <w:spacing w:after="0" w:line="240" w:lineRule="auto"/>
        <w:rPr>
          <w:rFonts w:ascii="Cambria" w:eastAsia="MS Mincho" w:hAnsi="Cambria" w:cs="Times New Roman"/>
          <w:sz w:val="24"/>
          <w:szCs w:val="24"/>
        </w:rPr>
      </w:pPr>
    </w:p>
    <w:tbl>
      <w:tblPr>
        <w:tblW w:w="8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2164"/>
        <w:gridCol w:w="2164"/>
        <w:gridCol w:w="1863"/>
      </w:tblGrid>
      <w:tr w:rsidR="00662391" w:rsidRPr="00662391" w14:paraId="4571C05A" w14:textId="77777777" w:rsidTr="00662391">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shd w:val="clear" w:color="auto" w:fill="B8CCE4"/>
          </w:tcPr>
          <w:p w14:paraId="657B4778" w14:textId="77777777" w:rsidR="00662391" w:rsidRPr="00662391" w:rsidRDefault="00662391" w:rsidP="00662391">
            <w:pPr>
              <w:spacing w:after="200" w:line="276" w:lineRule="auto"/>
              <w:rPr>
                <w:rFonts w:ascii="Arial" w:eastAsia="Cambria" w:hAnsi="Arial" w:cs="Times New Roman"/>
                <w:b/>
                <w:sz w:val="24"/>
              </w:rPr>
            </w:pPr>
            <w:r w:rsidRPr="00662391">
              <w:rPr>
                <w:rFonts w:ascii="Arial" w:eastAsia="Cambria" w:hAnsi="Arial" w:cs="Times New Roman"/>
                <w:b/>
                <w:sz w:val="24"/>
              </w:rPr>
              <w:t>A regulation requiring service providers to employ adult care home workers, or residential family centre workers registered with Social Care Wales [Annex A]</w:t>
            </w:r>
          </w:p>
        </w:tc>
      </w:tr>
      <w:tr w:rsidR="00662391" w:rsidRPr="00662391" w14:paraId="63368C25" w14:textId="77777777" w:rsidTr="00583117">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tcPr>
          <w:p w14:paraId="37ED1CE7" w14:textId="77777777" w:rsidR="00662391" w:rsidRPr="00662391" w:rsidRDefault="00662391" w:rsidP="00662391">
            <w:pPr>
              <w:spacing w:after="0" w:line="240" w:lineRule="auto"/>
              <w:rPr>
                <w:rFonts w:ascii="Arial" w:eastAsia="MS Mincho" w:hAnsi="Arial" w:cs="Arial"/>
                <w:sz w:val="24"/>
                <w:szCs w:val="24"/>
              </w:rPr>
            </w:pPr>
            <w:r w:rsidRPr="00662391">
              <w:rPr>
                <w:rFonts w:ascii="Arial" w:eastAsia="MS Mincho" w:hAnsi="Arial" w:cs="Arial"/>
                <w:b/>
                <w:sz w:val="24"/>
                <w:szCs w:val="24"/>
              </w:rPr>
              <w:t>Q.3.</w:t>
            </w:r>
            <w:r w:rsidRPr="00662391">
              <w:rPr>
                <w:rFonts w:ascii="Cambria" w:eastAsia="MS Mincho" w:hAnsi="Cambria" w:cs="Times New Roman"/>
                <w:sz w:val="24"/>
                <w:szCs w:val="24"/>
              </w:rPr>
              <w:t xml:space="preserve"> </w:t>
            </w:r>
            <w:r w:rsidRPr="00662391">
              <w:rPr>
                <w:rFonts w:ascii="Arial" w:eastAsia="MS Mincho" w:hAnsi="Arial" w:cs="Arial"/>
                <w:b/>
                <w:sz w:val="24"/>
                <w:szCs w:val="24"/>
              </w:rPr>
              <w:t>Should any guidance be provided to support adult residential care providers and residential family centre services in complying with this regulation?  If so, what guidance do you think would be required?</w:t>
            </w:r>
          </w:p>
          <w:p w14:paraId="1E7AAC73" w14:textId="77777777" w:rsidR="00662391" w:rsidRPr="00662391" w:rsidRDefault="00662391" w:rsidP="00662391">
            <w:pPr>
              <w:spacing w:after="0" w:line="240" w:lineRule="auto"/>
              <w:rPr>
                <w:rFonts w:ascii="Arial" w:eastAsia="MS Mincho" w:hAnsi="Arial" w:cs="Arial"/>
                <w:sz w:val="24"/>
                <w:szCs w:val="24"/>
              </w:rPr>
            </w:pPr>
          </w:p>
        </w:tc>
      </w:tr>
      <w:tr w:rsidR="00662391" w:rsidRPr="00662391" w14:paraId="72D5F01E" w14:textId="77777777" w:rsidTr="00583117">
        <w:trPr>
          <w:trHeight w:val="251"/>
          <w:jc w:val="center"/>
        </w:trPr>
        <w:tc>
          <w:tcPr>
            <w:tcW w:w="2721" w:type="dxa"/>
            <w:tcBorders>
              <w:top w:val="single" w:sz="4" w:space="0" w:color="auto"/>
              <w:left w:val="single" w:sz="4" w:space="0" w:color="auto"/>
              <w:bottom w:val="single" w:sz="4" w:space="0" w:color="auto"/>
              <w:right w:val="single" w:sz="4" w:space="0" w:color="auto"/>
            </w:tcBorders>
            <w:vAlign w:val="center"/>
          </w:tcPr>
          <w:p w14:paraId="3EAB5583" w14:textId="77777777" w:rsidR="00662391" w:rsidRPr="00662391" w:rsidRDefault="00662391" w:rsidP="00662391">
            <w:pPr>
              <w:spacing w:after="0" w:line="240" w:lineRule="auto"/>
              <w:ind w:left="-142"/>
              <w:jc w:val="center"/>
              <w:rPr>
                <w:rFonts w:ascii="Arial" w:eastAsia="MS Mincho" w:hAnsi="Arial" w:cs="Arial"/>
                <w:sz w:val="24"/>
                <w:szCs w:val="24"/>
              </w:rPr>
            </w:pPr>
            <w:r w:rsidRPr="00662391">
              <w:rPr>
                <w:rFonts w:ascii="Arial" w:eastAsia="MS Mincho" w:hAnsi="Arial" w:cs="Arial"/>
                <w:sz w:val="24"/>
                <w:szCs w:val="24"/>
              </w:rPr>
              <w:t>Agree</w:t>
            </w:r>
          </w:p>
          <w:p w14:paraId="4DFC55E9" w14:textId="77777777" w:rsidR="00662391" w:rsidRPr="00662391" w:rsidRDefault="002E052F" w:rsidP="00662391">
            <w:pPr>
              <w:spacing w:before="60" w:after="120" w:line="240" w:lineRule="auto"/>
              <w:jc w:val="center"/>
              <w:rPr>
                <w:rFonts w:ascii="Arial" w:eastAsia="MS Mincho" w:hAnsi="Arial" w:cs="Arial"/>
                <w:b/>
                <w:sz w:val="24"/>
                <w:szCs w:val="24"/>
              </w:rPr>
            </w:pPr>
            <w:sdt>
              <w:sdtPr>
                <w:rPr>
                  <w:rFonts w:ascii="Arial" w:eastAsia="MS Mincho" w:hAnsi="Arial" w:cs="Arial"/>
                  <w:sz w:val="24"/>
                  <w:szCs w:val="24"/>
                </w:rPr>
                <w:id w:val="-863286329"/>
                <w14:checkbox>
                  <w14:checked w14:val="0"/>
                  <w14:checkedState w14:val="2612" w14:font="MS Gothic"/>
                  <w14:uncheckedState w14:val="2610" w14:font="MS Gothic"/>
                </w14:checkbox>
              </w:sdtPr>
              <w:sdtEndPr/>
              <w:sdtContent>
                <w:r w:rsidR="00662391" w:rsidRPr="00662391">
                  <w:rPr>
                    <w:rFonts w:ascii="Segoe UI Symbol" w:eastAsia="MS Mincho" w:hAnsi="Segoe UI Symbol" w:cs="Segoe UI Symbol"/>
                    <w:sz w:val="24"/>
                    <w:szCs w:val="24"/>
                  </w:rPr>
                  <w:t>☐</w:t>
                </w:r>
              </w:sdtContent>
            </w:sdt>
          </w:p>
        </w:tc>
        <w:tc>
          <w:tcPr>
            <w:tcW w:w="2164" w:type="dxa"/>
            <w:tcBorders>
              <w:top w:val="single" w:sz="4" w:space="0" w:color="auto"/>
              <w:left w:val="single" w:sz="4" w:space="0" w:color="auto"/>
              <w:bottom w:val="single" w:sz="4" w:space="0" w:color="auto"/>
              <w:right w:val="single" w:sz="4" w:space="0" w:color="auto"/>
            </w:tcBorders>
            <w:vAlign w:val="center"/>
          </w:tcPr>
          <w:p w14:paraId="6478A4E2" w14:textId="77777777" w:rsidR="00662391" w:rsidRPr="00662391" w:rsidRDefault="00662391" w:rsidP="00662391">
            <w:pPr>
              <w:spacing w:after="0" w:line="240" w:lineRule="auto"/>
              <w:jc w:val="center"/>
              <w:rPr>
                <w:rFonts w:ascii="Arial" w:eastAsia="MS Mincho" w:hAnsi="Arial" w:cs="Arial"/>
                <w:sz w:val="24"/>
                <w:szCs w:val="24"/>
              </w:rPr>
            </w:pPr>
            <w:r w:rsidRPr="00662391">
              <w:rPr>
                <w:rFonts w:ascii="Arial" w:eastAsia="MS Mincho" w:hAnsi="Arial" w:cs="Arial"/>
                <w:sz w:val="24"/>
                <w:szCs w:val="24"/>
              </w:rPr>
              <w:t>Tend to agree</w:t>
            </w:r>
          </w:p>
          <w:p w14:paraId="035A58C2" w14:textId="77777777" w:rsidR="00662391" w:rsidRPr="00662391" w:rsidRDefault="002E052F" w:rsidP="00662391">
            <w:pPr>
              <w:spacing w:before="60" w:after="120" w:line="240" w:lineRule="auto"/>
              <w:jc w:val="center"/>
              <w:rPr>
                <w:rFonts w:ascii="Arial" w:eastAsia="MS Mincho" w:hAnsi="Arial" w:cs="Arial"/>
                <w:b/>
                <w:sz w:val="24"/>
                <w:szCs w:val="24"/>
              </w:rPr>
            </w:pPr>
            <w:sdt>
              <w:sdtPr>
                <w:rPr>
                  <w:rFonts w:ascii="Arial" w:eastAsia="MS Mincho" w:hAnsi="Arial" w:cs="Arial"/>
                  <w:sz w:val="24"/>
                  <w:szCs w:val="24"/>
                </w:rPr>
                <w:id w:val="2008786954"/>
                <w14:checkbox>
                  <w14:checked w14:val="0"/>
                  <w14:checkedState w14:val="2612" w14:font="MS Gothic"/>
                  <w14:uncheckedState w14:val="2610" w14:font="MS Gothic"/>
                </w14:checkbox>
              </w:sdtPr>
              <w:sdtEndPr/>
              <w:sdtContent>
                <w:r w:rsidR="00662391" w:rsidRPr="00662391">
                  <w:rPr>
                    <w:rFonts w:ascii="Segoe UI Symbol" w:eastAsia="MS Mincho" w:hAnsi="Segoe UI Symbol" w:cs="Segoe UI Symbol"/>
                    <w:sz w:val="24"/>
                    <w:szCs w:val="24"/>
                  </w:rPr>
                  <w:t>☐</w:t>
                </w:r>
              </w:sdtContent>
            </w:sdt>
          </w:p>
        </w:tc>
        <w:tc>
          <w:tcPr>
            <w:tcW w:w="2164" w:type="dxa"/>
            <w:tcBorders>
              <w:top w:val="single" w:sz="4" w:space="0" w:color="auto"/>
              <w:left w:val="single" w:sz="4" w:space="0" w:color="auto"/>
              <w:bottom w:val="single" w:sz="4" w:space="0" w:color="auto"/>
              <w:right w:val="single" w:sz="4" w:space="0" w:color="auto"/>
            </w:tcBorders>
          </w:tcPr>
          <w:p w14:paraId="3C0BB81C" w14:textId="77777777" w:rsidR="00662391" w:rsidRPr="00662391" w:rsidRDefault="00662391" w:rsidP="00662391">
            <w:pPr>
              <w:spacing w:after="0" w:line="240" w:lineRule="auto"/>
              <w:jc w:val="center"/>
              <w:rPr>
                <w:rFonts w:ascii="Arial" w:eastAsia="MS Mincho" w:hAnsi="Arial" w:cs="Arial"/>
                <w:sz w:val="24"/>
                <w:szCs w:val="24"/>
              </w:rPr>
            </w:pPr>
            <w:r w:rsidRPr="00662391">
              <w:rPr>
                <w:rFonts w:ascii="Arial" w:eastAsia="MS Mincho" w:hAnsi="Arial" w:cs="Arial"/>
                <w:sz w:val="24"/>
                <w:szCs w:val="24"/>
              </w:rPr>
              <w:t>Tend to disagree</w:t>
            </w:r>
          </w:p>
          <w:p w14:paraId="28A2D567" w14:textId="77777777" w:rsidR="00662391" w:rsidRPr="00662391" w:rsidRDefault="002E052F" w:rsidP="00662391">
            <w:pPr>
              <w:spacing w:before="60" w:after="120" w:line="240" w:lineRule="auto"/>
              <w:jc w:val="center"/>
              <w:rPr>
                <w:rFonts w:ascii="Arial" w:eastAsia="MS Mincho" w:hAnsi="Arial" w:cs="Arial"/>
                <w:b/>
                <w:sz w:val="24"/>
                <w:szCs w:val="24"/>
              </w:rPr>
            </w:pPr>
            <w:sdt>
              <w:sdtPr>
                <w:rPr>
                  <w:rFonts w:ascii="Arial" w:eastAsia="MS Mincho" w:hAnsi="Arial" w:cs="Arial"/>
                  <w:sz w:val="24"/>
                  <w:szCs w:val="24"/>
                </w:rPr>
                <w:id w:val="-432898690"/>
                <w14:checkbox>
                  <w14:checked w14:val="0"/>
                  <w14:checkedState w14:val="2612" w14:font="MS Gothic"/>
                  <w14:uncheckedState w14:val="2610" w14:font="MS Gothic"/>
                </w14:checkbox>
              </w:sdtPr>
              <w:sdtEndPr/>
              <w:sdtContent>
                <w:r w:rsidR="00662391" w:rsidRPr="00662391">
                  <w:rPr>
                    <w:rFonts w:ascii="Segoe UI Symbol" w:eastAsia="MS Mincho" w:hAnsi="Segoe UI Symbol" w:cs="Segoe UI Symbol"/>
                    <w:sz w:val="24"/>
                    <w:szCs w:val="24"/>
                  </w:rPr>
                  <w:t>☐</w:t>
                </w:r>
              </w:sdtContent>
            </w:sdt>
          </w:p>
        </w:tc>
        <w:tc>
          <w:tcPr>
            <w:tcW w:w="1863" w:type="dxa"/>
            <w:tcBorders>
              <w:top w:val="single" w:sz="4" w:space="0" w:color="auto"/>
              <w:left w:val="single" w:sz="4" w:space="0" w:color="auto"/>
              <w:bottom w:val="single" w:sz="4" w:space="0" w:color="auto"/>
              <w:right w:val="single" w:sz="4" w:space="0" w:color="auto"/>
            </w:tcBorders>
            <w:vAlign w:val="center"/>
          </w:tcPr>
          <w:p w14:paraId="09E191FC" w14:textId="77777777" w:rsidR="00662391" w:rsidRPr="00662391" w:rsidRDefault="00662391" w:rsidP="00662391">
            <w:pPr>
              <w:spacing w:after="0" w:line="240" w:lineRule="auto"/>
              <w:ind w:left="-108"/>
              <w:jc w:val="center"/>
              <w:rPr>
                <w:rFonts w:ascii="Cambria" w:eastAsia="Meiryo" w:hAnsi="Cambria" w:cs="Times New Roman"/>
                <w:sz w:val="24"/>
                <w:szCs w:val="24"/>
              </w:rPr>
            </w:pPr>
            <w:r w:rsidRPr="00662391">
              <w:rPr>
                <w:rFonts w:ascii="Arial" w:eastAsia="MS Mincho" w:hAnsi="Arial" w:cs="Arial"/>
                <w:sz w:val="24"/>
                <w:szCs w:val="24"/>
              </w:rPr>
              <w:t>Disagree</w:t>
            </w:r>
          </w:p>
          <w:p w14:paraId="2DAA218D" w14:textId="77777777" w:rsidR="00662391" w:rsidRPr="00662391" w:rsidRDefault="002E052F" w:rsidP="00662391">
            <w:pPr>
              <w:spacing w:before="60" w:after="120" w:line="240" w:lineRule="auto"/>
              <w:jc w:val="center"/>
              <w:rPr>
                <w:rFonts w:ascii="Arial" w:eastAsia="MS Mincho" w:hAnsi="Arial" w:cs="Arial"/>
                <w:b/>
                <w:sz w:val="24"/>
                <w:szCs w:val="24"/>
              </w:rPr>
            </w:pPr>
            <w:sdt>
              <w:sdtPr>
                <w:rPr>
                  <w:rFonts w:ascii="Meiryo" w:eastAsia="Meiryo" w:hAnsi="Meiryo" w:cs="Meiryo"/>
                  <w:b/>
                  <w:sz w:val="24"/>
                  <w:szCs w:val="24"/>
                </w:rPr>
                <w:id w:val="-1681276945"/>
                <w14:checkbox>
                  <w14:checked w14:val="0"/>
                  <w14:checkedState w14:val="2612" w14:font="MS Gothic"/>
                  <w14:uncheckedState w14:val="2610" w14:font="MS Gothic"/>
                </w14:checkbox>
              </w:sdtPr>
              <w:sdtEndPr/>
              <w:sdtContent>
                <w:r w:rsidR="00662391" w:rsidRPr="00662391">
                  <w:rPr>
                    <w:rFonts w:ascii="Meiryo" w:eastAsia="Meiryo" w:hAnsi="Meiryo" w:cs="Meiryo" w:hint="eastAsia"/>
                    <w:b/>
                    <w:sz w:val="24"/>
                    <w:szCs w:val="24"/>
                  </w:rPr>
                  <w:t>☐</w:t>
                </w:r>
              </w:sdtContent>
            </w:sdt>
          </w:p>
        </w:tc>
      </w:tr>
      <w:tr w:rsidR="00662391" w:rsidRPr="00662391" w14:paraId="26DA6415" w14:textId="77777777" w:rsidTr="00583117">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tcPr>
          <w:p w14:paraId="14699D32" w14:textId="77777777" w:rsidR="00662391" w:rsidRPr="00662391" w:rsidRDefault="00662391" w:rsidP="00662391">
            <w:pPr>
              <w:spacing w:after="0" w:line="240" w:lineRule="auto"/>
              <w:rPr>
                <w:rFonts w:ascii="Arial" w:eastAsia="MS Mincho" w:hAnsi="Arial" w:cs="Arial"/>
                <w:b/>
                <w:sz w:val="24"/>
                <w:szCs w:val="24"/>
              </w:rPr>
            </w:pPr>
            <w:r w:rsidRPr="00662391">
              <w:rPr>
                <w:rFonts w:ascii="Arial" w:eastAsia="MS Mincho" w:hAnsi="Arial" w:cs="Arial"/>
                <w:sz w:val="24"/>
                <w:szCs w:val="24"/>
              </w:rPr>
              <w:t>Please explain:</w:t>
            </w:r>
          </w:p>
          <w:p w14:paraId="32C04907" w14:textId="77777777" w:rsidR="00662391" w:rsidRPr="00662391" w:rsidRDefault="00662391" w:rsidP="00662391">
            <w:pPr>
              <w:spacing w:after="0" w:line="240" w:lineRule="auto"/>
              <w:rPr>
                <w:rFonts w:ascii="Arial" w:eastAsia="MS Mincho" w:hAnsi="Arial" w:cs="Arial"/>
                <w:sz w:val="24"/>
                <w:szCs w:val="24"/>
              </w:rPr>
            </w:pPr>
          </w:p>
          <w:p w14:paraId="15BE5E6C" w14:textId="77777777" w:rsidR="00662391" w:rsidRPr="00662391" w:rsidRDefault="00662391" w:rsidP="00662391">
            <w:pPr>
              <w:spacing w:after="0" w:line="240" w:lineRule="auto"/>
              <w:rPr>
                <w:rFonts w:ascii="Arial" w:eastAsia="MS Mincho" w:hAnsi="Arial" w:cs="Arial"/>
                <w:sz w:val="24"/>
                <w:szCs w:val="24"/>
              </w:rPr>
            </w:pPr>
          </w:p>
          <w:p w14:paraId="433916A6" w14:textId="77777777" w:rsidR="00662391" w:rsidRPr="00662391" w:rsidRDefault="00662391" w:rsidP="00662391">
            <w:pPr>
              <w:spacing w:after="0" w:line="240" w:lineRule="auto"/>
              <w:rPr>
                <w:rFonts w:ascii="Arial" w:eastAsia="MS Mincho" w:hAnsi="Arial" w:cs="Arial"/>
                <w:sz w:val="24"/>
                <w:szCs w:val="24"/>
              </w:rPr>
            </w:pPr>
          </w:p>
          <w:p w14:paraId="0026A7BD" w14:textId="77777777" w:rsidR="00662391" w:rsidRPr="00662391" w:rsidRDefault="00662391" w:rsidP="00662391">
            <w:pPr>
              <w:spacing w:after="0" w:line="240" w:lineRule="auto"/>
              <w:rPr>
                <w:rFonts w:ascii="Arial" w:eastAsia="MS Mincho" w:hAnsi="Arial" w:cs="Arial"/>
                <w:sz w:val="24"/>
                <w:szCs w:val="24"/>
              </w:rPr>
            </w:pPr>
          </w:p>
          <w:p w14:paraId="65FDB16F" w14:textId="77777777" w:rsidR="00662391" w:rsidRPr="00662391" w:rsidRDefault="00662391" w:rsidP="00662391">
            <w:pPr>
              <w:spacing w:after="0" w:line="240" w:lineRule="auto"/>
              <w:rPr>
                <w:rFonts w:ascii="Arial" w:eastAsia="MS Mincho" w:hAnsi="Arial" w:cs="Arial"/>
                <w:sz w:val="24"/>
                <w:szCs w:val="24"/>
              </w:rPr>
            </w:pPr>
          </w:p>
          <w:p w14:paraId="508CDCDF" w14:textId="77777777" w:rsidR="00662391" w:rsidRPr="00662391" w:rsidRDefault="00662391" w:rsidP="00662391">
            <w:pPr>
              <w:spacing w:after="0" w:line="240" w:lineRule="auto"/>
              <w:rPr>
                <w:rFonts w:ascii="Arial" w:eastAsia="MS Mincho" w:hAnsi="Arial" w:cs="Arial"/>
                <w:sz w:val="24"/>
                <w:szCs w:val="24"/>
              </w:rPr>
            </w:pPr>
          </w:p>
          <w:p w14:paraId="47022E4E" w14:textId="77777777" w:rsidR="00662391" w:rsidRPr="00662391" w:rsidRDefault="00662391" w:rsidP="00662391">
            <w:pPr>
              <w:spacing w:after="0" w:line="240" w:lineRule="auto"/>
              <w:rPr>
                <w:rFonts w:ascii="Arial" w:eastAsia="MS Mincho" w:hAnsi="Arial" w:cs="Arial"/>
                <w:sz w:val="24"/>
                <w:szCs w:val="24"/>
              </w:rPr>
            </w:pPr>
          </w:p>
          <w:p w14:paraId="39B73144" w14:textId="77777777" w:rsidR="00662391" w:rsidRPr="00662391" w:rsidRDefault="00662391" w:rsidP="00662391">
            <w:pPr>
              <w:spacing w:after="0" w:line="240" w:lineRule="auto"/>
              <w:rPr>
                <w:rFonts w:ascii="Arial" w:eastAsia="MS Mincho" w:hAnsi="Arial" w:cs="Arial"/>
                <w:sz w:val="24"/>
                <w:szCs w:val="24"/>
              </w:rPr>
            </w:pPr>
          </w:p>
          <w:p w14:paraId="43E9C9C1" w14:textId="77777777" w:rsidR="00662391" w:rsidRPr="00662391" w:rsidRDefault="00662391" w:rsidP="00662391">
            <w:pPr>
              <w:spacing w:after="0" w:line="240" w:lineRule="auto"/>
              <w:rPr>
                <w:rFonts w:ascii="Arial" w:eastAsia="MS Mincho" w:hAnsi="Arial" w:cs="Arial"/>
                <w:sz w:val="24"/>
                <w:szCs w:val="24"/>
              </w:rPr>
            </w:pPr>
          </w:p>
          <w:p w14:paraId="7AEDD8F6" w14:textId="77777777" w:rsidR="00662391" w:rsidRPr="00662391" w:rsidRDefault="00662391" w:rsidP="00662391">
            <w:pPr>
              <w:spacing w:after="0" w:line="240" w:lineRule="auto"/>
              <w:rPr>
                <w:rFonts w:ascii="Arial" w:eastAsia="MS Mincho" w:hAnsi="Arial" w:cs="Arial"/>
                <w:sz w:val="24"/>
                <w:szCs w:val="24"/>
              </w:rPr>
            </w:pPr>
          </w:p>
          <w:p w14:paraId="11A94C22" w14:textId="77777777" w:rsidR="00662391" w:rsidRPr="00662391" w:rsidRDefault="00662391" w:rsidP="00662391">
            <w:pPr>
              <w:spacing w:after="0" w:line="240" w:lineRule="auto"/>
              <w:rPr>
                <w:rFonts w:ascii="Arial" w:eastAsia="MS Mincho" w:hAnsi="Arial" w:cs="Arial"/>
                <w:sz w:val="24"/>
                <w:szCs w:val="24"/>
              </w:rPr>
            </w:pPr>
          </w:p>
        </w:tc>
      </w:tr>
    </w:tbl>
    <w:p w14:paraId="233E4828" w14:textId="77777777" w:rsidR="00662391" w:rsidRPr="00662391" w:rsidRDefault="00662391" w:rsidP="00662391">
      <w:pPr>
        <w:spacing w:after="0" w:line="240" w:lineRule="auto"/>
        <w:rPr>
          <w:rFonts w:ascii="Cambria" w:eastAsia="MS Mincho" w:hAnsi="Cambria" w:cs="Times New Roman"/>
          <w:sz w:val="24"/>
          <w:szCs w:val="24"/>
        </w:rPr>
      </w:pPr>
    </w:p>
    <w:p w14:paraId="2762E7CC" w14:textId="77777777" w:rsidR="00662391" w:rsidRPr="00662391" w:rsidRDefault="00662391" w:rsidP="00662391">
      <w:pPr>
        <w:spacing w:after="0" w:line="240" w:lineRule="auto"/>
        <w:rPr>
          <w:rFonts w:ascii="Cambria" w:eastAsia="MS Mincho" w:hAnsi="Cambria" w:cs="Times New Roman"/>
          <w:sz w:val="24"/>
          <w:szCs w:val="24"/>
        </w:rPr>
      </w:pPr>
    </w:p>
    <w:tbl>
      <w:tblPr>
        <w:tblW w:w="8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2164"/>
        <w:gridCol w:w="2164"/>
        <w:gridCol w:w="1863"/>
      </w:tblGrid>
      <w:tr w:rsidR="00662391" w:rsidRPr="00662391" w14:paraId="317F4E54" w14:textId="77777777" w:rsidTr="00662391">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shd w:val="clear" w:color="auto" w:fill="B8CCE4"/>
          </w:tcPr>
          <w:p w14:paraId="1863389B" w14:textId="77777777" w:rsidR="00662391" w:rsidRPr="00662391" w:rsidRDefault="00662391" w:rsidP="00662391">
            <w:pPr>
              <w:spacing w:after="200" w:line="276" w:lineRule="auto"/>
              <w:rPr>
                <w:rFonts w:ascii="Arial" w:eastAsia="Cambria" w:hAnsi="Arial" w:cs="Times New Roman"/>
                <w:b/>
                <w:sz w:val="24"/>
              </w:rPr>
            </w:pPr>
            <w:r w:rsidRPr="00662391">
              <w:rPr>
                <w:rFonts w:ascii="Arial" w:eastAsia="Cambria" w:hAnsi="Arial" w:cs="Times New Roman"/>
                <w:b/>
                <w:sz w:val="24"/>
              </w:rPr>
              <w:t>A regulation requiring service providers to employ adult care home workers, or residential family centre workers registered with Social Care Wales</w:t>
            </w:r>
            <w:r w:rsidRPr="00662391" w:rsidDel="00857544">
              <w:rPr>
                <w:rFonts w:ascii="Arial" w:eastAsia="Cambria" w:hAnsi="Arial" w:cs="Times New Roman"/>
                <w:b/>
                <w:sz w:val="24"/>
              </w:rPr>
              <w:t xml:space="preserve"> </w:t>
            </w:r>
            <w:r w:rsidRPr="00662391">
              <w:rPr>
                <w:rFonts w:ascii="Arial" w:eastAsia="Cambria" w:hAnsi="Arial" w:cs="Times New Roman"/>
                <w:b/>
                <w:sz w:val="24"/>
              </w:rPr>
              <w:t>[Annex A]</w:t>
            </w:r>
          </w:p>
        </w:tc>
      </w:tr>
      <w:tr w:rsidR="00662391" w:rsidRPr="00662391" w14:paraId="24D557B8" w14:textId="77777777" w:rsidTr="00583117">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tcPr>
          <w:p w14:paraId="7BECB2F2" w14:textId="77777777" w:rsidR="00662391" w:rsidRPr="00662391" w:rsidRDefault="00662391" w:rsidP="00662391">
            <w:pPr>
              <w:spacing w:after="0" w:line="240" w:lineRule="auto"/>
              <w:rPr>
                <w:rFonts w:ascii="Arial" w:eastAsia="MS Mincho" w:hAnsi="Arial" w:cs="Arial"/>
                <w:sz w:val="24"/>
                <w:szCs w:val="24"/>
              </w:rPr>
            </w:pPr>
            <w:r w:rsidRPr="00662391">
              <w:rPr>
                <w:rFonts w:ascii="Arial" w:eastAsia="MS Mincho" w:hAnsi="Arial" w:cs="Arial"/>
                <w:b/>
                <w:sz w:val="24"/>
                <w:szCs w:val="24"/>
              </w:rPr>
              <w:t>Q.4. Is the statutory guidance</w:t>
            </w:r>
            <w:r w:rsidRPr="00662391">
              <w:rPr>
                <w:rFonts w:ascii="Arial" w:eastAsia="MS Mincho" w:hAnsi="Arial" w:cs="Arial"/>
                <w:b/>
                <w:sz w:val="24"/>
                <w:szCs w:val="24"/>
                <w:vertAlign w:val="superscript"/>
              </w:rPr>
              <w:footnoteReference w:id="1"/>
            </w:r>
            <w:r w:rsidRPr="00662391">
              <w:rPr>
                <w:rFonts w:ascii="Arial" w:eastAsia="MS Mincho" w:hAnsi="Arial" w:cs="Arial"/>
                <w:b/>
                <w:sz w:val="24"/>
                <w:szCs w:val="24"/>
              </w:rPr>
              <w:t xml:space="preserve"> for service providers and responsible individuals clear and concise to help employers in complying with this regulation?  If not, what changes to the guidance are required?</w:t>
            </w:r>
          </w:p>
          <w:p w14:paraId="4299E43A" w14:textId="77777777" w:rsidR="00662391" w:rsidRPr="00662391" w:rsidRDefault="00662391" w:rsidP="00662391">
            <w:pPr>
              <w:spacing w:after="0" w:line="240" w:lineRule="auto"/>
              <w:rPr>
                <w:rFonts w:ascii="Arial" w:eastAsia="MS Mincho" w:hAnsi="Arial" w:cs="Arial"/>
                <w:sz w:val="24"/>
                <w:szCs w:val="24"/>
              </w:rPr>
            </w:pPr>
          </w:p>
        </w:tc>
      </w:tr>
      <w:tr w:rsidR="00662391" w:rsidRPr="00662391" w14:paraId="0BFE56CF" w14:textId="77777777" w:rsidTr="00583117">
        <w:trPr>
          <w:trHeight w:val="251"/>
          <w:jc w:val="center"/>
        </w:trPr>
        <w:tc>
          <w:tcPr>
            <w:tcW w:w="2721" w:type="dxa"/>
            <w:tcBorders>
              <w:top w:val="single" w:sz="4" w:space="0" w:color="auto"/>
              <w:left w:val="single" w:sz="4" w:space="0" w:color="auto"/>
              <w:bottom w:val="single" w:sz="4" w:space="0" w:color="auto"/>
              <w:right w:val="single" w:sz="4" w:space="0" w:color="auto"/>
            </w:tcBorders>
            <w:vAlign w:val="center"/>
          </w:tcPr>
          <w:p w14:paraId="2792EEBC" w14:textId="77777777" w:rsidR="00662391" w:rsidRPr="00662391" w:rsidRDefault="00662391" w:rsidP="00662391">
            <w:pPr>
              <w:spacing w:after="0" w:line="240" w:lineRule="auto"/>
              <w:ind w:left="-142"/>
              <w:jc w:val="center"/>
              <w:rPr>
                <w:rFonts w:ascii="Arial" w:eastAsia="MS Mincho" w:hAnsi="Arial" w:cs="Arial"/>
                <w:sz w:val="24"/>
                <w:szCs w:val="24"/>
              </w:rPr>
            </w:pPr>
            <w:r w:rsidRPr="00662391">
              <w:rPr>
                <w:rFonts w:ascii="Arial" w:eastAsia="MS Mincho" w:hAnsi="Arial" w:cs="Arial"/>
                <w:sz w:val="24"/>
                <w:szCs w:val="24"/>
              </w:rPr>
              <w:t>Agree</w:t>
            </w:r>
          </w:p>
          <w:p w14:paraId="4ADD6150" w14:textId="77777777" w:rsidR="00662391" w:rsidRPr="00662391" w:rsidRDefault="002E052F" w:rsidP="00662391">
            <w:pPr>
              <w:spacing w:before="60" w:after="120" w:line="240" w:lineRule="auto"/>
              <w:jc w:val="center"/>
              <w:rPr>
                <w:rFonts w:ascii="Arial" w:eastAsia="MS Mincho" w:hAnsi="Arial" w:cs="Arial"/>
                <w:b/>
                <w:sz w:val="24"/>
                <w:szCs w:val="24"/>
              </w:rPr>
            </w:pPr>
            <w:sdt>
              <w:sdtPr>
                <w:rPr>
                  <w:rFonts w:ascii="Arial" w:eastAsia="MS Mincho" w:hAnsi="Arial" w:cs="Arial"/>
                  <w:sz w:val="24"/>
                  <w:szCs w:val="24"/>
                </w:rPr>
                <w:id w:val="-373611612"/>
                <w14:checkbox>
                  <w14:checked w14:val="0"/>
                  <w14:checkedState w14:val="2612" w14:font="MS Gothic"/>
                  <w14:uncheckedState w14:val="2610" w14:font="MS Gothic"/>
                </w14:checkbox>
              </w:sdtPr>
              <w:sdtEndPr/>
              <w:sdtContent>
                <w:r w:rsidR="00662391" w:rsidRPr="00662391">
                  <w:rPr>
                    <w:rFonts w:ascii="Segoe UI Symbol" w:eastAsia="MS Mincho" w:hAnsi="Segoe UI Symbol" w:cs="Segoe UI Symbol"/>
                    <w:sz w:val="24"/>
                    <w:szCs w:val="24"/>
                  </w:rPr>
                  <w:t>☐</w:t>
                </w:r>
              </w:sdtContent>
            </w:sdt>
          </w:p>
        </w:tc>
        <w:tc>
          <w:tcPr>
            <w:tcW w:w="2164" w:type="dxa"/>
            <w:tcBorders>
              <w:top w:val="single" w:sz="4" w:space="0" w:color="auto"/>
              <w:left w:val="single" w:sz="4" w:space="0" w:color="auto"/>
              <w:bottom w:val="single" w:sz="4" w:space="0" w:color="auto"/>
              <w:right w:val="single" w:sz="4" w:space="0" w:color="auto"/>
            </w:tcBorders>
            <w:vAlign w:val="center"/>
          </w:tcPr>
          <w:p w14:paraId="29EB0AB0" w14:textId="77777777" w:rsidR="00662391" w:rsidRPr="00662391" w:rsidRDefault="00662391" w:rsidP="00662391">
            <w:pPr>
              <w:spacing w:after="0" w:line="240" w:lineRule="auto"/>
              <w:jc w:val="center"/>
              <w:rPr>
                <w:rFonts w:ascii="Arial" w:eastAsia="MS Mincho" w:hAnsi="Arial" w:cs="Arial"/>
                <w:sz w:val="24"/>
                <w:szCs w:val="24"/>
              </w:rPr>
            </w:pPr>
            <w:r w:rsidRPr="00662391">
              <w:rPr>
                <w:rFonts w:ascii="Arial" w:eastAsia="MS Mincho" w:hAnsi="Arial" w:cs="Arial"/>
                <w:sz w:val="24"/>
                <w:szCs w:val="24"/>
              </w:rPr>
              <w:t>Tend to agree</w:t>
            </w:r>
          </w:p>
          <w:p w14:paraId="3905C67F" w14:textId="77777777" w:rsidR="00662391" w:rsidRPr="00662391" w:rsidRDefault="002E052F" w:rsidP="00662391">
            <w:pPr>
              <w:spacing w:before="60" w:after="120" w:line="240" w:lineRule="auto"/>
              <w:jc w:val="center"/>
              <w:rPr>
                <w:rFonts w:ascii="Arial" w:eastAsia="MS Mincho" w:hAnsi="Arial" w:cs="Arial"/>
                <w:b/>
                <w:sz w:val="24"/>
                <w:szCs w:val="24"/>
              </w:rPr>
            </w:pPr>
            <w:sdt>
              <w:sdtPr>
                <w:rPr>
                  <w:rFonts w:ascii="Arial" w:eastAsia="MS Mincho" w:hAnsi="Arial" w:cs="Arial"/>
                  <w:sz w:val="24"/>
                  <w:szCs w:val="24"/>
                </w:rPr>
                <w:id w:val="-1449471216"/>
                <w14:checkbox>
                  <w14:checked w14:val="0"/>
                  <w14:checkedState w14:val="2612" w14:font="MS Gothic"/>
                  <w14:uncheckedState w14:val="2610" w14:font="MS Gothic"/>
                </w14:checkbox>
              </w:sdtPr>
              <w:sdtEndPr/>
              <w:sdtContent>
                <w:r w:rsidR="00662391" w:rsidRPr="00662391">
                  <w:rPr>
                    <w:rFonts w:ascii="Segoe UI Symbol" w:eastAsia="MS Mincho" w:hAnsi="Segoe UI Symbol" w:cs="Segoe UI Symbol"/>
                    <w:sz w:val="24"/>
                    <w:szCs w:val="24"/>
                  </w:rPr>
                  <w:t>☐</w:t>
                </w:r>
              </w:sdtContent>
            </w:sdt>
          </w:p>
        </w:tc>
        <w:tc>
          <w:tcPr>
            <w:tcW w:w="2164" w:type="dxa"/>
            <w:tcBorders>
              <w:top w:val="single" w:sz="4" w:space="0" w:color="auto"/>
              <w:left w:val="single" w:sz="4" w:space="0" w:color="auto"/>
              <w:bottom w:val="single" w:sz="4" w:space="0" w:color="auto"/>
              <w:right w:val="single" w:sz="4" w:space="0" w:color="auto"/>
            </w:tcBorders>
          </w:tcPr>
          <w:p w14:paraId="2D9CD7B2" w14:textId="77777777" w:rsidR="00662391" w:rsidRPr="00662391" w:rsidRDefault="00662391" w:rsidP="00662391">
            <w:pPr>
              <w:spacing w:after="0" w:line="240" w:lineRule="auto"/>
              <w:jc w:val="center"/>
              <w:rPr>
                <w:rFonts w:ascii="Arial" w:eastAsia="MS Mincho" w:hAnsi="Arial" w:cs="Arial"/>
                <w:sz w:val="24"/>
                <w:szCs w:val="24"/>
              </w:rPr>
            </w:pPr>
            <w:r w:rsidRPr="00662391">
              <w:rPr>
                <w:rFonts w:ascii="Arial" w:eastAsia="MS Mincho" w:hAnsi="Arial" w:cs="Arial"/>
                <w:sz w:val="24"/>
                <w:szCs w:val="24"/>
              </w:rPr>
              <w:t>Tend to disagree</w:t>
            </w:r>
          </w:p>
          <w:p w14:paraId="750B8E2B" w14:textId="77777777" w:rsidR="00662391" w:rsidRPr="00662391" w:rsidRDefault="002E052F" w:rsidP="00662391">
            <w:pPr>
              <w:spacing w:before="60" w:after="120" w:line="240" w:lineRule="auto"/>
              <w:jc w:val="center"/>
              <w:rPr>
                <w:rFonts w:ascii="Arial" w:eastAsia="MS Mincho" w:hAnsi="Arial" w:cs="Arial"/>
                <w:b/>
                <w:sz w:val="24"/>
                <w:szCs w:val="24"/>
              </w:rPr>
            </w:pPr>
            <w:sdt>
              <w:sdtPr>
                <w:rPr>
                  <w:rFonts w:ascii="Arial" w:eastAsia="MS Mincho" w:hAnsi="Arial" w:cs="Arial"/>
                  <w:sz w:val="24"/>
                  <w:szCs w:val="24"/>
                </w:rPr>
                <w:id w:val="2138437545"/>
                <w14:checkbox>
                  <w14:checked w14:val="0"/>
                  <w14:checkedState w14:val="2612" w14:font="MS Gothic"/>
                  <w14:uncheckedState w14:val="2610" w14:font="MS Gothic"/>
                </w14:checkbox>
              </w:sdtPr>
              <w:sdtEndPr/>
              <w:sdtContent>
                <w:r w:rsidR="00662391" w:rsidRPr="00662391">
                  <w:rPr>
                    <w:rFonts w:ascii="Segoe UI Symbol" w:eastAsia="MS Mincho" w:hAnsi="Segoe UI Symbol" w:cs="Segoe UI Symbol"/>
                    <w:sz w:val="24"/>
                    <w:szCs w:val="24"/>
                  </w:rPr>
                  <w:t>☐</w:t>
                </w:r>
              </w:sdtContent>
            </w:sdt>
          </w:p>
        </w:tc>
        <w:tc>
          <w:tcPr>
            <w:tcW w:w="1863" w:type="dxa"/>
            <w:tcBorders>
              <w:top w:val="single" w:sz="4" w:space="0" w:color="auto"/>
              <w:left w:val="single" w:sz="4" w:space="0" w:color="auto"/>
              <w:bottom w:val="single" w:sz="4" w:space="0" w:color="auto"/>
              <w:right w:val="single" w:sz="4" w:space="0" w:color="auto"/>
            </w:tcBorders>
            <w:vAlign w:val="center"/>
          </w:tcPr>
          <w:p w14:paraId="575A04E6" w14:textId="77777777" w:rsidR="00662391" w:rsidRPr="00662391" w:rsidRDefault="00662391" w:rsidP="00662391">
            <w:pPr>
              <w:spacing w:after="0" w:line="240" w:lineRule="auto"/>
              <w:ind w:left="-108"/>
              <w:jc w:val="center"/>
              <w:rPr>
                <w:rFonts w:ascii="Cambria" w:eastAsia="Meiryo" w:hAnsi="Cambria" w:cs="Times New Roman"/>
                <w:sz w:val="24"/>
                <w:szCs w:val="24"/>
              </w:rPr>
            </w:pPr>
            <w:r w:rsidRPr="00662391">
              <w:rPr>
                <w:rFonts w:ascii="Arial" w:eastAsia="MS Mincho" w:hAnsi="Arial" w:cs="Arial"/>
                <w:sz w:val="24"/>
                <w:szCs w:val="24"/>
              </w:rPr>
              <w:t>Disagree</w:t>
            </w:r>
          </w:p>
          <w:p w14:paraId="337AE05E" w14:textId="77777777" w:rsidR="00662391" w:rsidRPr="00662391" w:rsidRDefault="002E052F" w:rsidP="00662391">
            <w:pPr>
              <w:spacing w:before="60" w:after="120" w:line="240" w:lineRule="auto"/>
              <w:jc w:val="center"/>
              <w:rPr>
                <w:rFonts w:ascii="Arial" w:eastAsia="MS Mincho" w:hAnsi="Arial" w:cs="Arial"/>
                <w:b/>
                <w:sz w:val="24"/>
                <w:szCs w:val="24"/>
              </w:rPr>
            </w:pPr>
            <w:sdt>
              <w:sdtPr>
                <w:rPr>
                  <w:rFonts w:ascii="Meiryo" w:eastAsia="Meiryo" w:hAnsi="Meiryo" w:cs="Meiryo"/>
                  <w:b/>
                  <w:sz w:val="24"/>
                  <w:szCs w:val="24"/>
                </w:rPr>
                <w:id w:val="1813361547"/>
                <w14:checkbox>
                  <w14:checked w14:val="0"/>
                  <w14:checkedState w14:val="2612" w14:font="MS Gothic"/>
                  <w14:uncheckedState w14:val="2610" w14:font="MS Gothic"/>
                </w14:checkbox>
              </w:sdtPr>
              <w:sdtEndPr/>
              <w:sdtContent>
                <w:r w:rsidR="00662391" w:rsidRPr="00662391">
                  <w:rPr>
                    <w:rFonts w:ascii="Meiryo" w:eastAsia="Meiryo" w:hAnsi="Meiryo" w:cs="Meiryo" w:hint="eastAsia"/>
                    <w:b/>
                    <w:sz w:val="24"/>
                    <w:szCs w:val="24"/>
                  </w:rPr>
                  <w:t>☐</w:t>
                </w:r>
              </w:sdtContent>
            </w:sdt>
          </w:p>
        </w:tc>
      </w:tr>
      <w:tr w:rsidR="00662391" w:rsidRPr="00662391" w14:paraId="6372EE55" w14:textId="77777777" w:rsidTr="00583117">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tcPr>
          <w:p w14:paraId="375502D0" w14:textId="77777777" w:rsidR="00662391" w:rsidRPr="00662391" w:rsidRDefault="00662391" w:rsidP="00662391">
            <w:pPr>
              <w:spacing w:after="0" w:line="240" w:lineRule="auto"/>
              <w:rPr>
                <w:rFonts w:ascii="Arial" w:eastAsia="MS Mincho" w:hAnsi="Arial" w:cs="Arial"/>
                <w:b/>
                <w:sz w:val="24"/>
                <w:szCs w:val="24"/>
              </w:rPr>
            </w:pPr>
            <w:r w:rsidRPr="00662391">
              <w:rPr>
                <w:rFonts w:ascii="Arial" w:eastAsia="MS Mincho" w:hAnsi="Arial" w:cs="Arial"/>
                <w:sz w:val="24"/>
                <w:szCs w:val="24"/>
              </w:rPr>
              <w:t>Please explain:</w:t>
            </w:r>
          </w:p>
          <w:p w14:paraId="5359C791" w14:textId="77777777" w:rsidR="00662391" w:rsidRPr="00662391" w:rsidRDefault="00662391" w:rsidP="00662391">
            <w:pPr>
              <w:spacing w:after="0" w:line="240" w:lineRule="auto"/>
              <w:rPr>
                <w:rFonts w:ascii="Arial" w:eastAsia="MS Mincho" w:hAnsi="Arial" w:cs="Arial"/>
                <w:sz w:val="24"/>
                <w:szCs w:val="24"/>
              </w:rPr>
            </w:pPr>
          </w:p>
          <w:p w14:paraId="3649F5FF" w14:textId="77777777" w:rsidR="00662391" w:rsidRPr="00662391" w:rsidRDefault="00662391" w:rsidP="00662391">
            <w:pPr>
              <w:spacing w:after="0" w:line="240" w:lineRule="auto"/>
              <w:rPr>
                <w:rFonts w:ascii="Arial" w:eastAsia="MS Mincho" w:hAnsi="Arial" w:cs="Arial"/>
                <w:sz w:val="24"/>
                <w:szCs w:val="24"/>
              </w:rPr>
            </w:pPr>
          </w:p>
          <w:p w14:paraId="4E6EF5D4" w14:textId="77777777" w:rsidR="00662391" w:rsidRPr="00662391" w:rsidRDefault="00662391" w:rsidP="00662391">
            <w:pPr>
              <w:spacing w:after="0" w:line="240" w:lineRule="auto"/>
              <w:rPr>
                <w:rFonts w:ascii="Arial" w:eastAsia="MS Mincho" w:hAnsi="Arial" w:cs="Arial"/>
                <w:sz w:val="24"/>
                <w:szCs w:val="24"/>
              </w:rPr>
            </w:pPr>
          </w:p>
          <w:p w14:paraId="11D996B7" w14:textId="77777777" w:rsidR="00662391" w:rsidRPr="00662391" w:rsidRDefault="00662391" w:rsidP="00662391">
            <w:pPr>
              <w:spacing w:after="0" w:line="240" w:lineRule="auto"/>
              <w:rPr>
                <w:rFonts w:ascii="Arial" w:eastAsia="MS Mincho" w:hAnsi="Arial" w:cs="Arial"/>
                <w:sz w:val="24"/>
                <w:szCs w:val="24"/>
              </w:rPr>
            </w:pPr>
          </w:p>
          <w:p w14:paraId="6377B602" w14:textId="77777777" w:rsidR="00662391" w:rsidRPr="00662391" w:rsidRDefault="00662391" w:rsidP="00662391">
            <w:pPr>
              <w:spacing w:after="0" w:line="240" w:lineRule="auto"/>
              <w:rPr>
                <w:rFonts w:ascii="Arial" w:eastAsia="MS Mincho" w:hAnsi="Arial" w:cs="Arial"/>
                <w:sz w:val="24"/>
                <w:szCs w:val="24"/>
              </w:rPr>
            </w:pPr>
          </w:p>
          <w:p w14:paraId="028E482B" w14:textId="77777777" w:rsidR="00662391" w:rsidRPr="00662391" w:rsidRDefault="00662391" w:rsidP="00662391">
            <w:pPr>
              <w:spacing w:after="0" w:line="240" w:lineRule="auto"/>
              <w:rPr>
                <w:rFonts w:ascii="Arial" w:eastAsia="MS Mincho" w:hAnsi="Arial" w:cs="Arial"/>
                <w:sz w:val="24"/>
                <w:szCs w:val="24"/>
              </w:rPr>
            </w:pPr>
          </w:p>
          <w:p w14:paraId="27733A24" w14:textId="77777777" w:rsidR="00662391" w:rsidRPr="00662391" w:rsidRDefault="00662391" w:rsidP="00662391">
            <w:pPr>
              <w:spacing w:after="0" w:line="240" w:lineRule="auto"/>
              <w:rPr>
                <w:rFonts w:ascii="Arial" w:eastAsia="MS Mincho" w:hAnsi="Arial" w:cs="Arial"/>
                <w:sz w:val="24"/>
                <w:szCs w:val="24"/>
              </w:rPr>
            </w:pPr>
          </w:p>
          <w:p w14:paraId="0A8A4A7B" w14:textId="77777777" w:rsidR="00662391" w:rsidRPr="00662391" w:rsidRDefault="00662391" w:rsidP="00662391">
            <w:pPr>
              <w:spacing w:after="0" w:line="240" w:lineRule="auto"/>
              <w:rPr>
                <w:rFonts w:ascii="Arial" w:eastAsia="MS Mincho" w:hAnsi="Arial" w:cs="Arial"/>
                <w:sz w:val="24"/>
                <w:szCs w:val="24"/>
              </w:rPr>
            </w:pPr>
          </w:p>
          <w:p w14:paraId="7657FB2A" w14:textId="77777777" w:rsidR="00662391" w:rsidRPr="00662391" w:rsidRDefault="00662391" w:rsidP="00662391">
            <w:pPr>
              <w:spacing w:after="0" w:line="240" w:lineRule="auto"/>
              <w:rPr>
                <w:rFonts w:ascii="Arial" w:eastAsia="MS Mincho" w:hAnsi="Arial" w:cs="Arial"/>
                <w:sz w:val="24"/>
                <w:szCs w:val="24"/>
              </w:rPr>
            </w:pPr>
          </w:p>
          <w:p w14:paraId="284B7A16" w14:textId="77777777" w:rsidR="00662391" w:rsidRPr="00662391" w:rsidRDefault="00662391" w:rsidP="00662391">
            <w:pPr>
              <w:spacing w:after="0" w:line="240" w:lineRule="auto"/>
              <w:rPr>
                <w:rFonts w:ascii="Arial" w:eastAsia="MS Mincho" w:hAnsi="Arial" w:cs="Arial"/>
                <w:sz w:val="24"/>
                <w:szCs w:val="24"/>
              </w:rPr>
            </w:pPr>
          </w:p>
          <w:p w14:paraId="72977355" w14:textId="77777777" w:rsidR="00662391" w:rsidRPr="00662391" w:rsidRDefault="00662391" w:rsidP="00662391">
            <w:pPr>
              <w:spacing w:after="0" w:line="240" w:lineRule="auto"/>
              <w:rPr>
                <w:rFonts w:ascii="Arial" w:eastAsia="MS Mincho" w:hAnsi="Arial" w:cs="Arial"/>
                <w:sz w:val="24"/>
                <w:szCs w:val="24"/>
              </w:rPr>
            </w:pPr>
          </w:p>
          <w:p w14:paraId="37307FD0" w14:textId="77777777" w:rsidR="00662391" w:rsidRPr="00662391" w:rsidRDefault="00662391" w:rsidP="00662391">
            <w:pPr>
              <w:spacing w:after="0" w:line="240" w:lineRule="auto"/>
              <w:rPr>
                <w:rFonts w:ascii="Arial" w:eastAsia="MS Mincho" w:hAnsi="Arial" w:cs="Arial"/>
                <w:sz w:val="24"/>
                <w:szCs w:val="24"/>
              </w:rPr>
            </w:pPr>
          </w:p>
          <w:p w14:paraId="5AA412D2" w14:textId="77777777" w:rsidR="00662391" w:rsidRPr="00662391" w:rsidRDefault="00662391" w:rsidP="00662391">
            <w:pPr>
              <w:spacing w:after="0" w:line="240" w:lineRule="auto"/>
              <w:rPr>
                <w:rFonts w:ascii="Arial" w:eastAsia="MS Mincho" w:hAnsi="Arial" w:cs="Arial"/>
                <w:sz w:val="24"/>
                <w:szCs w:val="24"/>
              </w:rPr>
            </w:pPr>
          </w:p>
        </w:tc>
      </w:tr>
    </w:tbl>
    <w:p w14:paraId="4B2E303C" w14:textId="77777777" w:rsidR="00662391" w:rsidRPr="00662391" w:rsidRDefault="00662391" w:rsidP="00662391">
      <w:pPr>
        <w:spacing w:after="0" w:line="240" w:lineRule="auto"/>
        <w:rPr>
          <w:rFonts w:ascii="Cambria" w:eastAsia="MS Mincho" w:hAnsi="Cambria" w:cs="Times New Roman"/>
          <w:sz w:val="24"/>
          <w:szCs w:val="24"/>
        </w:rPr>
      </w:pPr>
    </w:p>
    <w:p w14:paraId="45FD4337" w14:textId="77777777" w:rsidR="00662391" w:rsidRPr="00662391" w:rsidRDefault="00662391" w:rsidP="00662391">
      <w:pPr>
        <w:spacing w:after="0" w:line="240" w:lineRule="auto"/>
        <w:rPr>
          <w:rFonts w:ascii="Cambria" w:eastAsia="MS Mincho" w:hAnsi="Cambria" w:cs="Times New Roman"/>
          <w:sz w:val="24"/>
          <w:szCs w:val="24"/>
        </w:rPr>
      </w:pPr>
    </w:p>
    <w:p w14:paraId="20087185" w14:textId="77777777" w:rsidR="00662391" w:rsidRPr="00662391" w:rsidRDefault="00662391" w:rsidP="00662391">
      <w:pPr>
        <w:spacing w:after="0" w:line="240" w:lineRule="auto"/>
        <w:rPr>
          <w:rFonts w:ascii="Cambria" w:eastAsia="MS Mincho" w:hAnsi="Cambria" w:cs="Times New Roman"/>
          <w:sz w:val="24"/>
          <w:szCs w:val="24"/>
        </w:rPr>
      </w:pPr>
    </w:p>
    <w:p w14:paraId="7EF7BB4D" w14:textId="77777777" w:rsidR="00662391" w:rsidRPr="00662391" w:rsidRDefault="00662391" w:rsidP="00662391">
      <w:pPr>
        <w:spacing w:after="0" w:line="240" w:lineRule="auto"/>
        <w:rPr>
          <w:rFonts w:ascii="Cambria" w:eastAsia="MS Mincho" w:hAnsi="Cambria" w:cs="Times New Roman"/>
          <w:sz w:val="24"/>
          <w:szCs w:val="24"/>
        </w:rPr>
      </w:pPr>
    </w:p>
    <w:p w14:paraId="00D97DD3" w14:textId="77777777" w:rsidR="00662391" w:rsidRPr="00662391" w:rsidRDefault="00662391" w:rsidP="00662391">
      <w:pPr>
        <w:spacing w:after="0" w:line="240" w:lineRule="auto"/>
        <w:rPr>
          <w:rFonts w:ascii="Cambria" w:eastAsia="MS Mincho" w:hAnsi="Cambria" w:cs="Times New Roman"/>
          <w:sz w:val="24"/>
          <w:szCs w:val="24"/>
        </w:rPr>
      </w:pPr>
    </w:p>
    <w:p w14:paraId="32BCBD14" w14:textId="77777777" w:rsidR="00662391" w:rsidRPr="00662391" w:rsidRDefault="00662391" w:rsidP="00662391">
      <w:pPr>
        <w:spacing w:after="0" w:line="240" w:lineRule="auto"/>
        <w:rPr>
          <w:rFonts w:ascii="Cambria" w:eastAsia="MS Mincho" w:hAnsi="Cambria" w:cs="Times New Roman"/>
          <w:sz w:val="24"/>
          <w:szCs w:val="24"/>
        </w:rPr>
      </w:pPr>
    </w:p>
    <w:p w14:paraId="0DAE6F4D" w14:textId="77777777" w:rsidR="00662391" w:rsidRPr="00662391" w:rsidRDefault="00662391" w:rsidP="00662391">
      <w:pPr>
        <w:spacing w:after="0" w:line="240" w:lineRule="auto"/>
        <w:rPr>
          <w:rFonts w:ascii="Cambria" w:eastAsia="MS Mincho" w:hAnsi="Cambria" w:cs="Times New Roman"/>
          <w:sz w:val="24"/>
          <w:szCs w:val="24"/>
        </w:rPr>
      </w:pPr>
    </w:p>
    <w:p w14:paraId="77F0A371" w14:textId="77777777" w:rsidR="00662391" w:rsidRPr="00662391" w:rsidRDefault="00662391" w:rsidP="00662391">
      <w:pPr>
        <w:spacing w:after="0" w:line="240" w:lineRule="auto"/>
        <w:rPr>
          <w:rFonts w:ascii="Cambria" w:eastAsia="MS Mincho" w:hAnsi="Cambria" w:cs="Times New Roman"/>
          <w:sz w:val="24"/>
          <w:szCs w:val="24"/>
        </w:rPr>
      </w:pPr>
    </w:p>
    <w:p w14:paraId="65BB0CAA" w14:textId="77777777" w:rsidR="00662391" w:rsidRPr="00662391" w:rsidRDefault="00662391" w:rsidP="00662391">
      <w:pPr>
        <w:spacing w:after="0" w:line="240" w:lineRule="auto"/>
        <w:rPr>
          <w:rFonts w:ascii="Cambria" w:eastAsia="MS Mincho" w:hAnsi="Cambria" w:cs="Times New Roman"/>
          <w:sz w:val="24"/>
          <w:szCs w:val="24"/>
        </w:rPr>
      </w:pPr>
    </w:p>
    <w:p w14:paraId="53E1B97D" w14:textId="77777777" w:rsidR="00662391" w:rsidRPr="00662391" w:rsidRDefault="00662391" w:rsidP="00662391">
      <w:pPr>
        <w:spacing w:after="0" w:line="240" w:lineRule="auto"/>
        <w:rPr>
          <w:rFonts w:ascii="Cambria" w:eastAsia="MS Mincho" w:hAnsi="Cambria" w:cs="Times New Roman"/>
          <w:sz w:val="24"/>
          <w:szCs w:val="24"/>
        </w:rPr>
      </w:pPr>
    </w:p>
    <w:p w14:paraId="1595C130" w14:textId="77777777" w:rsidR="00662391" w:rsidRPr="00662391" w:rsidRDefault="00662391" w:rsidP="00662391">
      <w:pPr>
        <w:spacing w:after="0" w:line="240" w:lineRule="auto"/>
        <w:rPr>
          <w:rFonts w:ascii="Cambria" w:eastAsia="MS Mincho" w:hAnsi="Cambria" w:cs="Times New Roman"/>
          <w:sz w:val="24"/>
          <w:szCs w:val="24"/>
        </w:rPr>
      </w:pPr>
    </w:p>
    <w:p w14:paraId="2D20FA92" w14:textId="77777777" w:rsidR="00662391" w:rsidRPr="00662391" w:rsidRDefault="00662391" w:rsidP="00662391">
      <w:pPr>
        <w:spacing w:after="0" w:line="240" w:lineRule="auto"/>
        <w:rPr>
          <w:rFonts w:ascii="Cambria" w:eastAsia="MS Mincho" w:hAnsi="Cambria" w:cs="Times New Roman"/>
          <w:sz w:val="24"/>
          <w:szCs w:val="24"/>
        </w:rPr>
      </w:pPr>
    </w:p>
    <w:p w14:paraId="65398C5A" w14:textId="77777777" w:rsidR="00662391" w:rsidRPr="00662391" w:rsidRDefault="00662391" w:rsidP="00662391">
      <w:pPr>
        <w:spacing w:after="0" w:line="240" w:lineRule="auto"/>
        <w:rPr>
          <w:rFonts w:ascii="Cambria" w:eastAsia="MS Mincho" w:hAnsi="Cambria" w:cs="Times New Roman"/>
          <w:sz w:val="24"/>
          <w:szCs w:val="24"/>
        </w:rPr>
      </w:pPr>
    </w:p>
    <w:p w14:paraId="6BCA4650" w14:textId="77777777" w:rsidR="00662391" w:rsidRPr="00662391" w:rsidRDefault="00662391" w:rsidP="00662391">
      <w:pPr>
        <w:spacing w:after="0" w:line="240" w:lineRule="auto"/>
        <w:rPr>
          <w:rFonts w:ascii="Cambria" w:eastAsia="MS Mincho" w:hAnsi="Cambria" w:cs="Times New Roman"/>
          <w:sz w:val="24"/>
          <w:szCs w:val="24"/>
        </w:rPr>
      </w:pPr>
    </w:p>
    <w:p w14:paraId="49F8614D" w14:textId="77777777" w:rsidR="00662391" w:rsidRPr="00662391" w:rsidRDefault="00662391" w:rsidP="00662391">
      <w:pPr>
        <w:spacing w:after="0" w:line="240" w:lineRule="auto"/>
        <w:rPr>
          <w:rFonts w:ascii="Cambria" w:eastAsia="MS Mincho" w:hAnsi="Cambria" w:cs="Times New Roman"/>
          <w:sz w:val="24"/>
          <w:szCs w:val="24"/>
        </w:rPr>
      </w:pPr>
    </w:p>
    <w:p w14:paraId="58B992B9" w14:textId="77777777" w:rsidR="00662391" w:rsidRPr="00662391" w:rsidRDefault="00662391" w:rsidP="00662391">
      <w:pPr>
        <w:spacing w:after="0" w:line="240" w:lineRule="auto"/>
        <w:rPr>
          <w:rFonts w:ascii="Cambria" w:eastAsia="MS Mincho" w:hAnsi="Cambria" w:cs="Times New Roman"/>
          <w:sz w:val="24"/>
          <w:szCs w:val="24"/>
        </w:rPr>
      </w:pPr>
    </w:p>
    <w:p w14:paraId="623EB58C" w14:textId="77777777" w:rsidR="00662391" w:rsidRPr="00662391" w:rsidRDefault="00662391" w:rsidP="00662391">
      <w:pPr>
        <w:spacing w:after="0" w:line="240" w:lineRule="auto"/>
        <w:rPr>
          <w:rFonts w:ascii="Cambria" w:eastAsia="MS Mincho" w:hAnsi="Cambria" w:cs="Times New Roman"/>
          <w:sz w:val="24"/>
          <w:szCs w:val="24"/>
        </w:rPr>
      </w:pPr>
    </w:p>
    <w:p w14:paraId="1AC79CBF" w14:textId="77777777" w:rsidR="00662391" w:rsidRPr="00662391" w:rsidRDefault="00662391" w:rsidP="00662391">
      <w:pPr>
        <w:spacing w:after="0" w:line="240" w:lineRule="auto"/>
        <w:rPr>
          <w:rFonts w:ascii="Cambria" w:eastAsia="MS Mincho" w:hAnsi="Cambria" w:cs="Times New Roman"/>
          <w:sz w:val="24"/>
          <w:szCs w:val="24"/>
        </w:rPr>
      </w:pPr>
    </w:p>
    <w:p w14:paraId="76D4F98A" w14:textId="77777777" w:rsidR="00662391" w:rsidRPr="00662391" w:rsidRDefault="00662391" w:rsidP="00662391">
      <w:pPr>
        <w:spacing w:after="0" w:line="240" w:lineRule="auto"/>
        <w:rPr>
          <w:rFonts w:ascii="Cambria" w:eastAsia="MS Mincho" w:hAnsi="Cambria" w:cs="Times New Roman"/>
          <w:sz w:val="24"/>
          <w:szCs w:val="24"/>
        </w:rPr>
      </w:pPr>
    </w:p>
    <w:p w14:paraId="63761F23" w14:textId="77777777" w:rsidR="00662391" w:rsidRPr="00662391" w:rsidRDefault="00662391" w:rsidP="00662391">
      <w:pPr>
        <w:spacing w:after="0" w:line="240" w:lineRule="auto"/>
        <w:rPr>
          <w:rFonts w:ascii="Cambria" w:eastAsia="MS Mincho" w:hAnsi="Cambria" w:cs="Times New Roman"/>
          <w:sz w:val="24"/>
          <w:szCs w:val="24"/>
        </w:rPr>
      </w:pPr>
    </w:p>
    <w:p w14:paraId="4595733B" w14:textId="77777777" w:rsidR="00662391" w:rsidRPr="00662391" w:rsidRDefault="00662391" w:rsidP="00662391">
      <w:pPr>
        <w:spacing w:after="0" w:line="240" w:lineRule="auto"/>
        <w:rPr>
          <w:rFonts w:ascii="Cambria" w:eastAsia="MS Mincho" w:hAnsi="Cambria" w:cs="Times New Roman"/>
          <w:sz w:val="24"/>
          <w:szCs w:val="24"/>
        </w:rPr>
      </w:pPr>
    </w:p>
    <w:p w14:paraId="11727F65" w14:textId="77777777" w:rsidR="00662391" w:rsidRPr="00662391" w:rsidRDefault="00662391" w:rsidP="00662391">
      <w:pPr>
        <w:spacing w:after="0" w:line="240" w:lineRule="auto"/>
        <w:rPr>
          <w:rFonts w:ascii="Cambria" w:eastAsia="MS Mincho" w:hAnsi="Cambria" w:cs="Times New Roman"/>
          <w:sz w:val="24"/>
          <w:szCs w:val="24"/>
        </w:rPr>
      </w:pPr>
    </w:p>
    <w:tbl>
      <w:tblPr>
        <w:tblW w:w="8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12"/>
      </w:tblGrid>
      <w:tr w:rsidR="00662391" w:rsidRPr="00662391" w14:paraId="11DBF573" w14:textId="77777777" w:rsidTr="00662391">
        <w:trPr>
          <w:trHeight w:val="675"/>
          <w:jc w:val="center"/>
        </w:trPr>
        <w:tc>
          <w:tcPr>
            <w:tcW w:w="8912"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708DFAD0" w14:textId="77777777" w:rsidR="00662391" w:rsidRPr="00662391" w:rsidRDefault="00662391" w:rsidP="00662391">
            <w:pPr>
              <w:spacing w:after="0" w:line="240" w:lineRule="auto"/>
              <w:jc w:val="center"/>
              <w:rPr>
                <w:rFonts w:ascii="Arial" w:eastAsia="MS Mincho" w:hAnsi="Arial" w:cs="Arial"/>
                <w:b/>
                <w:sz w:val="24"/>
                <w:szCs w:val="24"/>
                <w:highlight w:val="yellow"/>
              </w:rPr>
            </w:pPr>
            <w:r w:rsidRPr="00662391">
              <w:rPr>
                <w:rFonts w:ascii="Cambria" w:eastAsia="MS Mincho" w:hAnsi="Cambria" w:cs="Times New Roman"/>
                <w:sz w:val="24"/>
                <w:szCs w:val="24"/>
              </w:rPr>
              <w:br w:type="page"/>
            </w:r>
            <w:r w:rsidRPr="00662391">
              <w:rPr>
                <w:rFonts w:ascii="Arial" w:eastAsia="MS Mincho" w:hAnsi="Arial" w:cs="Arial"/>
                <w:b/>
                <w:sz w:val="24"/>
                <w:szCs w:val="24"/>
              </w:rPr>
              <w:t>Other Questions</w:t>
            </w:r>
          </w:p>
        </w:tc>
      </w:tr>
      <w:tr w:rsidR="00662391" w:rsidRPr="00662391" w14:paraId="0ED70617" w14:textId="77777777" w:rsidTr="00583117">
        <w:trPr>
          <w:trHeight w:val="5549"/>
          <w:jc w:val="center"/>
        </w:trPr>
        <w:tc>
          <w:tcPr>
            <w:tcW w:w="8912" w:type="dxa"/>
            <w:tcBorders>
              <w:top w:val="single" w:sz="4" w:space="0" w:color="auto"/>
              <w:left w:val="single" w:sz="4" w:space="0" w:color="auto"/>
              <w:bottom w:val="single" w:sz="4" w:space="0" w:color="auto"/>
              <w:right w:val="single" w:sz="4" w:space="0" w:color="auto"/>
            </w:tcBorders>
          </w:tcPr>
          <w:p w14:paraId="3E64083B" w14:textId="77777777" w:rsidR="00662391" w:rsidRPr="00662391" w:rsidRDefault="00662391" w:rsidP="00662391">
            <w:pPr>
              <w:autoSpaceDE w:val="0"/>
              <w:autoSpaceDN w:val="0"/>
              <w:adjustRightInd w:val="0"/>
              <w:spacing w:before="60" w:after="0" w:line="240" w:lineRule="auto"/>
              <w:rPr>
                <w:rFonts w:ascii="Arial" w:eastAsia="MS Mincho" w:hAnsi="Arial" w:cs="Arial"/>
                <w:sz w:val="24"/>
                <w:szCs w:val="24"/>
              </w:rPr>
            </w:pPr>
          </w:p>
          <w:p w14:paraId="1E9C95E7" w14:textId="77777777" w:rsidR="00662391" w:rsidRPr="00662391" w:rsidRDefault="00662391" w:rsidP="00662391">
            <w:pPr>
              <w:autoSpaceDE w:val="0"/>
              <w:autoSpaceDN w:val="0"/>
              <w:adjustRightInd w:val="0"/>
              <w:spacing w:before="60" w:after="0" w:line="240" w:lineRule="auto"/>
              <w:rPr>
                <w:rFonts w:ascii="Arial" w:eastAsia="MS Mincho" w:hAnsi="Arial" w:cs="Arial"/>
                <w:sz w:val="24"/>
                <w:szCs w:val="24"/>
              </w:rPr>
            </w:pPr>
            <w:r w:rsidRPr="00662391">
              <w:rPr>
                <w:rFonts w:ascii="Arial" w:eastAsia="MS Mincho" w:hAnsi="Arial" w:cs="Arial"/>
                <w:b/>
                <w:sz w:val="24"/>
                <w:szCs w:val="24"/>
                <w:lang w:val="en-US"/>
              </w:rPr>
              <w:t>Q. 5. We would like to know your views on the effects that a regulation requiring service providers to only employ adult care home workers, or residential family centre workers registered with Social Care Wales would have on the Welsh language, specifically on opportunities for people to use Welsh and on treating the Welsh language no less favourably than English</w:t>
            </w:r>
            <w:r w:rsidRPr="00662391">
              <w:rPr>
                <w:rFonts w:ascii="Arial" w:eastAsia="MS Mincho" w:hAnsi="Arial" w:cs="Arial"/>
                <w:sz w:val="24"/>
                <w:szCs w:val="24"/>
                <w:lang w:val="en-US"/>
              </w:rPr>
              <w:t>. </w:t>
            </w:r>
          </w:p>
          <w:p w14:paraId="782F89EB" w14:textId="77777777" w:rsidR="00662391" w:rsidRPr="00662391" w:rsidRDefault="00662391" w:rsidP="00662391">
            <w:pPr>
              <w:autoSpaceDE w:val="0"/>
              <w:autoSpaceDN w:val="0"/>
              <w:adjustRightInd w:val="0"/>
              <w:spacing w:before="60" w:after="0" w:line="240" w:lineRule="auto"/>
              <w:rPr>
                <w:rFonts w:ascii="Arial" w:eastAsia="MS Mincho" w:hAnsi="Arial" w:cs="Arial"/>
                <w:sz w:val="24"/>
                <w:szCs w:val="24"/>
              </w:rPr>
            </w:pPr>
          </w:p>
          <w:p w14:paraId="52CAF5C1" w14:textId="77777777" w:rsidR="00662391" w:rsidRPr="00662391" w:rsidRDefault="00662391" w:rsidP="00662391">
            <w:pPr>
              <w:numPr>
                <w:ilvl w:val="0"/>
                <w:numId w:val="1"/>
              </w:numPr>
              <w:autoSpaceDE w:val="0"/>
              <w:autoSpaceDN w:val="0"/>
              <w:adjustRightInd w:val="0"/>
              <w:spacing w:before="60" w:after="0" w:line="240" w:lineRule="auto"/>
              <w:contextualSpacing/>
              <w:rPr>
                <w:rFonts w:ascii="Arial" w:eastAsia="MS Mincho" w:hAnsi="Arial" w:cs="Arial"/>
                <w:b/>
                <w:sz w:val="24"/>
                <w:szCs w:val="24"/>
              </w:rPr>
            </w:pPr>
            <w:r w:rsidRPr="00662391">
              <w:rPr>
                <w:rFonts w:ascii="Arial" w:eastAsia="MS Mincho" w:hAnsi="Arial" w:cs="Arial"/>
                <w:b/>
                <w:sz w:val="24"/>
                <w:szCs w:val="24"/>
              </w:rPr>
              <w:t xml:space="preserve">What effects do you think there would be?  </w:t>
            </w:r>
          </w:p>
          <w:p w14:paraId="4F42D0D8" w14:textId="77777777" w:rsidR="00662391" w:rsidRPr="00662391" w:rsidRDefault="00662391" w:rsidP="00662391">
            <w:pPr>
              <w:autoSpaceDE w:val="0"/>
              <w:autoSpaceDN w:val="0"/>
              <w:adjustRightInd w:val="0"/>
              <w:spacing w:before="60" w:after="0" w:line="240" w:lineRule="auto"/>
              <w:rPr>
                <w:rFonts w:ascii="Arial" w:eastAsia="MS Mincho" w:hAnsi="Arial" w:cs="Arial"/>
                <w:b/>
                <w:sz w:val="24"/>
                <w:szCs w:val="24"/>
              </w:rPr>
            </w:pPr>
          </w:p>
          <w:p w14:paraId="5152BF3E" w14:textId="77777777" w:rsidR="00662391" w:rsidRPr="00662391" w:rsidRDefault="00662391" w:rsidP="00662391">
            <w:pPr>
              <w:autoSpaceDE w:val="0"/>
              <w:autoSpaceDN w:val="0"/>
              <w:adjustRightInd w:val="0"/>
              <w:spacing w:before="60" w:after="0" w:line="240" w:lineRule="auto"/>
              <w:rPr>
                <w:rFonts w:ascii="Arial" w:eastAsia="MS Mincho" w:hAnsi="Arial" w:cs="Arial"/>
                <w:b/>
                <w:sz w:val="24"/>
                <w:szCs w:val="24"/>
              </w:rPr>
            </w:pPr>
          </w:p>
          <w:p w14:paraId="6E7F8004" w14:textId="77777777" w:rsidR="00662391" w:rsidRPr="00662391" w:rsidRDefault="00662391" w:rsidP="00662391">
            <w:pPr>
              <w:autoSpaceDE w:val="0"/>
              <w:autoSpaceDN w:val="0"/>
              <w:adjustRightInd w:val="0"/>
              <w:spacing w:before="60" w:after="0" w:line="240" w:lineRule="auto"/>
              <w:rPr>
                <w:rFonts w:ascii="Arial" w:eastAsia="MS Mincho" w:hAnsi="Arial" w:cs="Arial"/>
                <w:b/>
                <w:sz w:val="24"/>
                <w:szCs w:val="24"/>
              </w:rPr>
            </w:pPr>
          </w:p>
          <w:p w14:paraId="2C5F1922" w14:textId="77777777" w:rsidR="00662391" w:rsidRPr="00662391" w:rsidRDefault="00662391" w:rsidP="00662391">
            <w:pPr>
              <w:autoSpaceDE w:val="0"/>
              <w:autoSpaceDN w:val="0"/>
              <w:adjustRightInd w:val="0"/>
              <w:spacing w:before="60" w:after="0" w:line="240" w:lineRule="auto"/>
              <w:rPr>
                <w:rFonts w:ascii="Arial" w:eastAsia="MS Mincho" w:hAnsi="Arial" w:cs="Arial"/>
                <w:b/>
                <w:sz w:val="24"/>
                <w:szCs w:val="24"/>
              </w:rPr>
            </w:pPr>
          </w:p>
          <w:p w14:paraId="5753F49B" w14:textId="77777777" w:rsidR="00662391" w:rsidRPr="00662391" w:rsidRDefault="00662391" w:rsidP="00662391">
            <w:pPr>
              <w:autoSpaceDE w:val="0"/>
              <w:autoSpaceDN w:val="0"/>
              <w:adjustRightInd w:val="0"/>
              <w:spacing w:before="60" w:after="0" w:line="240" w:lineRule="auto"/>
              <w:rPr>
                <w:rFonts w:ascii="Arial" w:eastAsia="MS Mincho" w:hAnsi="Arial" w:cs="Arial"/>
                <w:b/>
                <w:sz w:val="24"/>
                <w:szCs w:val="24"/>
              </w:rPr>
            </w:pPr>
          </w:p>
          <w:p w14:paraId="4ADBD48C" w14:textId="77777777" w:rsidR="00662391" w:rsidRPr="00662391" w:rsidRDefault="00662391" w:rsidP="00662391">
            <w:pPr>
              <w:autoSpaceDE w:val="0"/>
              <w:autoSpaceDN w:val="0"/>
              <w:adjustRightInd w:val="0"/>
              <w:spacing w:before="60" w:after="0" w:line="240" w:lineRule="auto"/>
              <w:rPr>
                <w:rFonts w:ascii="Arial" w:eastAsia="MS Mincho" w:hAnsi="Arial" w:cs="Arial"/>
                <w:b/>
                <w:sz w:val="24"/>
                <w:szCs w:val="24"/>
              </w:rPr>
            </w:pPr>
          </w:p>
          <w:p w14:paraId="6E75CA76" w14:textId="77777777" w:rsidR="00662391" w:rsidRPr="00662391" w:rsidRDefault="00662391" w:rsidP="00662391">
            <w:pPr>
              <w:autoSpaceDE w:val="0"/>
              <w:autoSpaceDN w:val="0"/>
              <w:adjustRightInd w:val="0"/>
              <w:spacing w:before="60" w:after="0" w:line="240" w:lineRule="auto"/>
              <w:rPr>
                <w:rFonts w:ascii="Arial" w:eastAsia="MS Mincho" w:hAnsi="Arial" w:cs="Arial"/>
                <w:b/>
                <w:sz w:val="24"/>
                <w:szCs w:val="24"/>
              </w:rPr>
            </w:pPr>
          </w:p>
          <w:p w14:paraId="37E4F546" w14:textId="77777777" w:rsidR="00662391" w:rsidRPr="00662391" w:rsidRDefault="00662391" w:rsidP="00662391">
            <w:pPr>
              <w:numPr>
                <w:ilvl w:val="0"/>
                <w:numId w:val="1"/>
              </w:numPr>
              <w:autoSpaceDE w:val="0"/>
              <w:autoSpaceDN w:val="0"/>
              <w:adjustRightInd w:val="0"/>
              <w:spacing w:before="60" w:after="0" w:line="240" w:lineRule="auto"/>
              <w:contextualSpacing/>
              <w:rPr>
                <w:rFonts w:ascii="Arial" w:eastAsia="MS Mincho" w:hAnsi="Arial" w:cs="Arial"/>
                <w:b/>
                <w:sz w:val="24"/>
                <w:szCs w:val="24"/>
              </w:rPr>
            </w:pPr>
            <w:r w:rsidRPr="00662391">
              <w:rPr>
                <w:rFonts w:ascii="Arial" w:eastAsia="MS Mincho" w:hAnsi="Arial" w:cs="Arial"/>
                <w:b/>
                <w:sz w:val="24"/>
                <w:szCs w:val="24"/>
              </w:rPr>
              <w:t>How could positive effects be increased, or negative effects be mitigated?</w:t>
            </w:r>
          </w:p>
          <w:p w14:paraId="65A24130" w14:textId="77777777" w:rsidR="00662391" w:rsidRPr="00662391" w:rsidRDefault="00662391" w:rsidP="00662391">
            <w:pPr>
              <w:autoSpaceDE w:val="0"/>
              <w:autoSpaceDN w:val="0"/>
              <w:adjustRightInd w:val="0"/>
              <w:spacing w:before="60" w:after="0" w:line="240" w:lineRule="auto"/>
              <w:rPr>
                <w:rFonts w:ascii="Arial" w:eastAsia="MS Mincho" w:hAnsi="Arial" w:cs="Arial"/>
                <w:b/>
                <w:sz w:val="24"/>
                <w:szCs w:val="24"/>
              </w:rPr>
            </w:pPr>
          </w:p>
          <w:p w14:paraId="1CABC893" w14:textId="77777777" w:rsidR="00662391" w:rsidRPr="00662391" w:rsidRDefault="00662391" w:rsidP="00662391">
            <w:pPr>
              <w:autoSpaceDE w:val="0"/>
              <w:autoSpaceDN w:val="0"/>
              <w:adjustRightInd w:val="0"/>
              <w:spacing w:before="60" w:after="0" w:line="240" w:lineRule="auto"/>
              <w:rPr>
                <w:rFonts w:ascii="Arial" w:eastAsia="MS Mincho" w:hAnsi="Arial" w:cs="Arial"/>
                <w:b/>
                <w:sz w:val="24"/>
                <w:szCs w:val="24"/>
              </w:rPr>
            </w:pPr>
          </w:p>
          <w:p w14:paraId="053A65BB" w14:textId="77777777" w:rsidR="00662391" w:rsidRPr="00662391" w:rsidRDefault="00662391" w:rsidP="00662391">
            <w:pPr>
              <w:autoSpaceDE w:val="0"/>
              <w:autoSpaceDN w:val="0"/>
              <w:adjustRightInd w:val="0"/>
              <w:spacing w:before="60" w:after="0" w:line="240" w:lineRule="auto"/>
              <w:rPr>
                <w:rFonts w:ascii="Arial" w:eastAsia="MS Mincho" w:hAnsi="Arial" w:cs="Arial"/>
                <w:b/>
                <w:sz w:val="24"/>
                <w:szCs w:val="24"/>
              </w:rPr>
            </w:pPr>
          </w:p>
          <w:p w14:paraId="2C5D5E7F" w14:textId="77777777" w:rsidR="00662391" w:rsidRPr="00662391" w:rsidRDefault="00662391" w:rsidP="00662391">
            <w:pPr>
              <w:autoSpaceDE w:val="0"/>
              <w:autoSpaceDN w:val="0"/>
              <w:adjustRightInd w:val="0"/>
              <w:spacing w:before="60" w:after="0" w:line="240" w:lineRule="auto"/>
              <w:rPr>
                <w:rFonts w:ascii="Arial" w:eastAsia="MS Mincho" w:hAnsi="Arial" w:cs="Arial"/>
                <w:b/>
                <w:sz w:val="24"/>
                <w:szCs w:val="24"/>
              </w:rPr>
            </w:pPr>
          </w:p>
          <w:p w14:paraId="14FF0462" w14:textId="77777777" w:rsidR="00662391" w:rsidRPr="00662391" w:rsidRDefault="00662391" w:rsidP="00662391">
            <w:pPr>
              <w:autoSpaceDE w:val="0"/>
              <w:autoSpaceDN w:val="0"/>
              <w:adjustRightInd w:val="0"/>
              <w:spacing w:before="60" w:after="0" w:line="240" w:lineRule="auto"/>
              <w:rPr>
                <w:rFonts w:ascii="Arial" w:eastAsia="MS Mincho" w:hAnsi="Arial" w:cs="Arial"/>
                <w:b/>
                <w:sz w:val="24"/>
                <w:szCs w:val="24"/>
              </w:rPr>
            </w:pPr>
          </w:p>
          <w:p w14:paraId="1657D9B4" w14:textId="77777777" w:rsidR="00662391" w:rsidRPr="00662391" w:rsidRDefault="00662391" w:rsidP="00662391">
            <w:pPr>
              <w:autoSpaceDE w:val="0"/>
              <w:autoSpaceDN w:val="0"/>
              <w:adjustRightInd w:val="0"/>
              <w:spacing w:before="60" w:after="0" w:line="240" w:lineRule="auto"/>
              <w:rPr>
                <w:rFonts w:ascii="Arial" w:eastAsia="MS Mincho" w:hAnsi="Arial" w:cs="Arial"/>
                <w:b/>
                <w:sz w:val="24"/>
                <w:szCs w:val="24"/>
              </w:rPr>
            </w:pPr>
          </w:p>
          <w:p w14:paraId="43478769" w14:textId="77777777" w:rsidR="00662391" w:rsidRPr="00662391" w:rsidRDefault="00662391" w:rsidP="00662391">
            <w:pPr>
              <w:autoSpaceDE w:val="0"/>
              <w:autoSpaceDN w:val="0"/>
              <w:adjustRightInd w:val="0"/>
              <w:spacing w:before="60" w:after="0" w:line="240" w:lineRule="auto"/>
              <w:rPr>
                <w:rFonts w:ascii="Arial" w:eastAsia="MS Mincho" w:hAnsi="Arial" w:cs="Arial"/>
                <w:b/>
                <w:sz w:val="24"/>
                <w:szCs w:val="24"/>
              </w:rPr>
            </w:pPr>
          </w:p>
          <w:p w14:paraId="2A22A9C0" w14:textId="77777777" w:rsidR="00662391" w:rsidRPr="00662391" w:rsidRDefault="00662391" w:rsidP="00662391">
            <w:pPr>
              <w:autoSpaceDE w:val="0"/>
              <w:autoSpaceDN w:val="0"/>
              <w:adjustRightInd w:val="0"/>
              <w:spacing w:before="60" w:after="0" w:line="240" w:lineRule="auto"/>
              <w:rPr>
                <w:rFonts w:ascii="Arial" w:eastAsia="MS Mincho" w:hAnsi="Arial" w:cs="Arial"/>
                <w:b/>
                <w:sz w:val="24"/>
                <w:szCs w:val="24"/>
              </w:rPr>
            </w:pPr>
          </w:p>
        </w:tc>
      </w:tr>
      <w:tr w:rsidR="00662391" w:rsidRPr="00662391" w14:paraId="3833E83F" w14:textId="77777777" w:rsidTr="00662391">
        <w:trPr>
          <w:trHeight w:val="454"/>
          <w:jc w:val="center"/>
        </w:trPr>
        <w:tc>
          <w:tcPr>
            <w:tcW w:w="8912" w:type="dxa"/>
            <w:tcBorders>
              <w:top w:val="single" w:sz="4" w:space="0" w:color="auto"/>
              <w:left w:val="single" w:sz="4" w:space="0" w:color="auto"/>
              <w:bottom w:val="single" w:sz="4" w:space="0" w:color="auto"/>
              <w:right w:val="single" w:sz="4" w:space="0" w:color="auto"/>
            </w:tcBorders>
            <w:shd w:val="clear" w:color="auto" w:fill="B8CCE4"/>
          </w:tcPr>
          <w:p w14:paraId="6A1163F0" w14:textId="77777777" w:rsidR="00662391" w:rsidRPr="00662391" w:rsidRDefault="00662391" w:rsidP="00662391">
            <w:pPr>
              <w:autoSpaceDE w:val="0"/>
              <w:autoSpaceDN w:val="0"/>
              <w:adjustRightInd w:val="0"/>
              <w:spacing w:before="60" w:after="0" w:line="240" w:lineRule="auto"/>
              <w:rPr>
                <w:rFonts w:ascii="Arial" w:eastAsia="MS Mincho" w:hAnsi="Arial" w:cs="Arial"/>
                <w:sz w:val="24"/>
                <w:szCs w:val="24"/>
              </w:rPr>
            </w:pPr>
          </w:p>
        </w:tc>
      </w:tr>
      <w:tr w:rsidR="00662391" w:rsidRPr="00662391" w14:paraId="1BEF8832" w14:textId="77777777" w:rsidTr="00662391">
        <w:trPr>
          <w:trHeight w:val="424"/>
          <w:jc w:val="center"/>
        </w:trPr>
        <w:tc>
          <w:tcPr>
            <w:tcW w:w="8912" w:type="dxa"/>
            <w:tcBorders>
              <w:top w:val="single" w:sz="4" w:space="0" w:color="auto"/>
              <w:left w:val="single" w:sz="4" w:space="0" w:color="auto"/>
              <w:bottom w:val="single" w:sz="4" w:space="0" w:color="auto"/>
              <w:right w:val="single" w:sz="4" w:space="0" w:color="auto"/>
            </w:tcBorders>
            <w:shd w:val="clear" w:color="auto" w:fill="FFFFFF"/>
          </w:tcPr>
          <w:p w14:paraId="3A618E9B" w14:textId="77777777" w:rsidR="00662391" w:rsidRPr="00662391" w:rsidRDefault="00662391" w:rsidP="00662391">
            <w:pPr>
              <w:autoSpaceDE w:val="0"/>
              <w:autoSpaceDN w:val="0"/>
              <w:adjustRightInd w:val="0"/>
              <w:spacing w:before="60" w:after="0" w:line="240" w:lineRule="auto"/>
              <w:rPr>
                <w:rFonts w:ascii="Arial" w:eastAsia="MS Mincho" w:hAnsi="Arial" w:cs="Arial"/>
                <w:b/>
                <w:sz w:val="24"/>
                <w:szCs w:val="24"/>
              </w:rPr>
            </w:pPr>
            <w:r w:rsidRPr="00662391">
              <w:rPr>
                <w:rFonts w:ascii="Arial" w:eastAsia="MS Mincho" w:hAnsi="Arial" w:cs="Arial"/>
                <w:b/>
                <w:sz w:val="24"/>
                <w:szCs w:val="24"/>
              </w:rPr>
              <w:t xml:space="preserve">Q.6. The Welsh Government is interested in understanding whether the proposals in this consultation document will have an impact on groups with protected characteristics. Protected characteristics are: age, disability, gender reassignment, marriage and civil partnership, pregnancy and maternity, race, religion and belief, sex, and sexual orientation. </w:t>
            </w:r>
          </w:p>
          <w:p w14:paraId="4BA8A25B" w14:textId="77777777" w:rsidR="00662391" w:rsidRPr="00662391" w:rsidRDefault="00662391" w:rsidP="00662391">
            <w:pPr>
              <w:autoSpaceDE w:val="0"/>
              <w:autoSpaceDN w:val="0"/>
              <w:adjustRightInd w:val="0"/>
              <w:spacing w:before="60" w:after="0" w:line="240" w:lineRule="auto"/>
              <w:rPr>
                <w:rFonts w:ascii="Arial" w:eastAsia="MS Mincho" w:hAnsi="Arial" w:cs="Arial"/>
                <w:b/>
                <w:sz w:val="24"/>
                <w:szCs w:val="24"/>
              </w:rPr>
            </w:pPr>
          </w:p>
          <w:p w14:paraId="1F6952EE" w14:textId="77777777" w:rsidR="00662391" w:rsidRPr="00662391" w:rsidRDefault="00662391" w:rsidP="00662391">
            <w:pPr>
              <w:numPr>
                <w:ilvl w:val="0"/>
                <w:numId w:val="2"/>
              </w:numPr>
              <w:autoSpaceDE w:val="0"/>
              <w:autoSpaceDN w:val="0"/>
              <w:adjustRightInd w:val="0"/>
              <w:spacing w:before="60" w:after="0" w:line="240" w:lineRule="auto"/>
              <w:contextualSpacing/>
              <w:rPr>
                <w:rFonts w:ascii="Arial" w:eastAsia="MS Mincho" w:hAnsi="Arial" w:cs="Arial"/>
                <w:b/>
                <w:sz w:val="24"/>
                <w:szCs w:val="24"/>
              </w:rPr>
            </w:pPr>
            <w:r w:rsidRPr="00662391">
              <w:rPr>
                <w:rFonts w:ascii="Arial" w:eastAsia="MS Mincho" w:hAnsi="Arial" w:cs="Arial"/>
                <w:b/>
                <w:sz w:val="24"/>
                <w:szCs w:val="24"/>
              </w:rPr>
              <w:t xml:space="preserve">Do you think that the proposals in this consultation will have any positive impacts on groups with protected characteristics? If so, which and why/why not? </w:t>
            </w:r>
          </w:p>
          <w:p w14:paraId="269F2E15" w14:textId="77777777" w:rsidR="00662391" w:rsidRPr="00662391" w:rsidRDefault="00662391" w:rsidP="00662391">
            <w:pPr>
              <w:autoSpaceDE w:val="0"/>
              <w:autoSpaceDN w:val="0"/>
              <w:adjustRightInd w:val="0"/>
              <w:spacing w:before="60" w:after="0" w:line="240" w:lineRule="auto"/>
              <w:rPr>
                <w:rFonts w:ascii="Arial" w:eastAsia="MS Mincho" w:hAnsi="Arial" w:cs="Arial"/>
                <w:b/>
                <w:sz w:val="24"/>
                <w:szCs w:val="24"/>
              </w:rPr>
            </w:pPr>
          </w:p>
          <w:p w14:paraId="43B7A941" w14:textId="77777777" w:rsidR="00662391" w:rsidRPr="00662391" w:rsidRDefault="00662391" w:rsidP="00662391">
            <w:pPr>
              <w:autoSpaceDE w:val="0"/>
              <w:autoSpaceDN w:val="0"/>
              <w:adjustRightInd w:val="0"/>
              <w:spacing w:before="60" w:after="0" w:line="240" w:lineRule="auto"/>
              <w:rPr>
                <w:rFonts w:ascii="Arial" w:eastAsia="MS Mincho" w:hAnsi="Arial" w:cs="Arial"/>
                <w:b/>
                <w:sz w:val="24"/>
                <w:szCs w:val="24"/>
              </w:rPr>
            </w:pPr>
          </w:p>
          <w:p w14:paraId="77E50358" w14:textId="77777777" w:rsidR="00662391" w:rsidRPr="00662391" w:rsidRDefault="00662391" w:rsidP="00662391">
            <w:pPr>
              <w:numPr>
                <w:ilvl w:val="0"/>
                <w:numId w:val="2"/>
              </w:numPr>
              <w:autoSpaceDE w:val="0"/>
              <w:autoSpaceDN w:val="0"/>
              <w:adjustRightInd w:val="0"/>
              <w:spacing w:before="60" w:after="0" w:line="240" w:lineRule="auto"/>
              <w:contextualSpacing/>
              <w:rPr>
                <w:rFonts w:ascii="Arial" w:eastAsia="MS Mincho" w:hAnsi="Arial" w:cs="Arial"/>
                <w:b/>
                <w:sz w:val="24"/>
                <w:szCs w:val="24"/>
              </w:rPr>
            </w:pPr>
            <w:r w:rsidRPr="00662391">
              <w:rPr>
                <w:rFonts w:ascii="Arial" w:eastAsia="MS Mincho" w:hAnsi="Arial" w:cs="Arial"/>
                <w:b/>
                <w:sz w:val="24"/>
                <w:szCs w:val="24"/>
              </w:rPr>
              <w:t>Do you think that the proposals in this consultation will have any negative impacts on groups with protected characteristics? If so, which and why/why not?</w:t>
            </w:r>
          </w:p>
          <w:p w14:paraId="27BE33EB" w14:textId="77777777" w:rsidR="00662391" w:rsidRPr="00662391" w:rsidRDefault="00662391" w:rsidP="00662391">
            <w:pPr>
              <w:autoSpaceDE w:val="0"/>
              <w:autoSpaceDN w:val="0"/>
              <w:adjustRightInd w:val="0"/>
              <w:spacing w:before="60" w:after="0" w:line="240" w:lineRule="auto"/>
              <w:rPr>
                <w:rFonts w:ascii="Arial" w:eastAsia="MS Mincho" w:hAnsi="Arial" w:cs="Arial"/>
                <w:sz w:val="24"/>
                <w:szCs w:val="24"/>
              </w:rPr>
            </w:pPr>
          </w:p>
          <w:p w14:paraId="46DA760B" w14:textId="77777777" w:rsidR="00662391" w:rsidRPr="00662391" w:rsidRDefault="00662391" w:rsidP="00662391">
            <w:pPr>
              <w:autoSpaceDE w:val="0"/>
              <w:autoSpaceDN w:val="0"/>
              <w:adjustRightInd w:val="0"/>
              <w:spacing w:before="60" w:after="0" w:line="240" w:lineRule="auto"/>
              <w:rPr>
                <w:rFonts w:ascii="Arial" w:eastAsia="MS Mincho" w:hAnsi="Arial" w:cs="Arial"/>
                <w:sz w:val="24"/>
                <w:szCs w:val="24"/>
              </w:rPr>
            </w:pPr>
          </w:p>
          <w:p w14:paraId="45EF5C43" w14:textId="77777777" w:rsidR="00662391" w:rsidRPr="00662391" w:rsidRDefault="00662391" w:rsidP="00662391">
            <w:pPr>
              <w:autoSpaceDE w:val="0"/>
              <w:autoSpaceDN w:val="0"/>
              <w:adjustRightInd w:val="0"/>
              <w:spacing w:before="60" w:after="0" w:line="240" w:lineRule="auto"/>
              <w:rPr>
                <w:rFonts w:ascii="Arial" w:eastAsia="MS Mincho" w:hAnsi="Arial" w:cs="Arial"/>
                <w:sz w:val="24"/>
                <w:szCs w:val="24"/>
              </w:rPr>
            </w:pPr>
          </w:p>
          <w:p w14:paraId="0AB34F22" w14:textId="77777777" w:rsidR="00662391" w:rsidRPr="00662391" w:rsidRDefault="00662391" w:rsidP="00662391">
            <w:pPr>
              <w:autoSpaceDE w:val="0"/>
              <w:autoSpaceDN w:val="0"/>
              <w:adjustRightInd w:val="0"/>
              <w:spacing w:before="60" w:after="0" w:line="240" w:lineRule="auto"/>
              <w:rPr>
                <w:rFonts w:ascii="Arial" w:eastAsia="MS Mincho" w:hAnsi="Arial" w:cs="Arial"/>
                <w:sz w:val="24"/>
                <w:szCs w:val="24"/>
              </w:rPr>
            </w:pPr>
          </w:p>
        </w:tc>
      </w:tr>
      <w:tr w:rsidR="00662391" w:rsidRPr="00662391" w14:paraId="320F59A9" w14:textId="77777777" w:rsidTr="00662391">
        <w:trPr>
          <w:trHeight w:val="454"/>
          <w:jc w:val="center"/>
        </w:trPr>
        <w:tc>
          <w:tcPr>
            <w:tcW w:w="8912" w:type="dxa"/>
            <w:tcBorders>
              <w:top w:val="single" w:sz="4" w:space="0" w:color="auto"/>
              <w:left w:val="single" w:sz="4" w:space="0" w:color="auto"/>
              <w:bottom w:val="single" w:sz="4" w:space="0" w:color="auto"/>
              <w:right w:val="single" w:sz="4" w:space="0" w:color="auto"/>
            </w:tcBorders>
            <w:shd w:val="clear" w:color="auto" w:fill="B8CCE4"/>
          </w:tcPr>
          <w:p w14:paraId="4F48AC85" w14:textId="77777777" w:rsidR="00662391" w:rsidRPr="00662391" w:rsidRDefault="00662391" w:rsidP="00662391">
            <w:pPr>
              <w:spacing w:after="0" w:line="240" w:lineRule="auto"/>
              <w:rPr>
                <w:rFonts w:ascii="Arial" w:eastAsia="MS Mincho" w:hAnsi="Arial" w:cs="Arial"/>
                <w:b/>
                <w:color w:val="000000"/>
                <w:sz w:val="24"/>
                <w:szCs w:val="24"/>
                <w:highlight w:val="yellow"/>
              </w:rPr>
            </w:pPr>
            <w:r w:rsidRPr="00662391">
              <w:rPr>
                <w:rFonts w:ascii="Cambria" w:eastAsia="MS Mincho" w:hAnsi="Cambria" w:cs="Times New Roman"/>
                <w:sz w:val="24"/>
                <w:szCs w:val="24"/>
              </w:rPr>
              <w:br w:type="page"/>
            </w:r>
          </w:p>
        </w:tc>
      </w:tr>
      <w:tr w:rsidR="00662391" w:rsidRPr="00662391" w14:paraId="7896A929" w14:textId="77777777" w:rsidTr="00583117">
        <w:trPr>
          <w:jc w:val="center"/>
        </w:trPr>
        <w:tc>
          <w:tcPr>
            <w:tcW w:w="8912" w:type="dxa"/>
            <w:tcBorders>
              <w:top w:val="single" w:sz="4" w:space="0" w:color="auto"/>
              <w:left w:val="single" w:sz="4" w:space="0" w:color="auto"/>
              <w:bottom w:val="single" w:sz="4" w:space="0" w:color="auto"/>
              <w:right w:val="single" w:sz="4" w:space="0" w:color="auto"/>
            </w:tcBorders>
          </w:tcPr>
          <w:p w14:paraId="11EF7F17" w14:textId="77777777" w:rsidR="00662391" w:rsidRPr="00662391" w:rsidRDefault="00662391" w:rsidP="00662391">
            <w:pPr>
              <w:spacing w:before="60" w:after="0" w:line="240" w:lineRule="auto"/>
              <w:rPr>
                <w:rFonts w:ascii="Arial" w:eastAsia="MS Mincho" w:hAnsi="Arial" w:cs="Arial"/>
                <w:b/>
                <w:color w:val="000000"/>
                <w:sz w:val="24"/>
                <w:szCs w:val="24"/>
              </w:rPr>
            </w:pPr>
            <w:r w:rsidRPr="00662391">
              <w:rPr>
                <w:rFonts w:ascii="Arial" w:eastAsia="MS Mincho" w:hAnsi="Arial" w:cs="Arial"/>
                <w:b/>
                <w:color w:val="000000"/>
                <w:sz w:val="24"/>
                <w:szCs w:val="24"/>
              </w:rPr>
              <w:t>We have asked a number of specific questions. If you have any related issues, which we have not specifically addressed, please use this space to tell us about them.</w:t>
            </w:r>
          </w:p>
          <w:p w14:paraId="2BEB4EE7" w14:textId="77777777" w:rsidR="00662391" w:rsidRPr="00662391" w:rsidRDefault="00662391" w:rsidP="00662391">
            <w:pPr>
              <w:spacing w:before="60" w:after="0" w:line="240" w:lineRule="auto"/>
              <w:rPr>
                <w:rFonts w:ascii="Arial" w:eastAsia="MS Mincho" w:hAnsi="Arial" w:cs="Arial"/>
                <w:b/>
                <w:color w:val="000000"/>
                <w:sz w:val="24"/>
                <w:szCs w:val="24"/>
              </w:rPr>
            </w:pPr>
          </w:p>
          <w:p w14:paraId="7D3EBA92" w14:textId="77777777" w:rsidR="00662391" w:rsidRPr="00662391" w:rsidRDefault="00662391" w:rsidP="00662391">
            <w:pPr>
              <w:spacing w:after="0" w:line="240" w:lineRule="auto"/>
              <w:rPr>
                <w:rFonts w:ascii="Arial" w:eastAsia="MS Mincho" w:hAnsi="Arial" w:cs="Arial"/>
                <w:b/>
                <w:color w:val="000000"/>
                <w:sz w:val="24"/>
                <w:szCs w:val="24"/>
                <w:highlight w:val="yellow"/>
              </w:rPr>
            </w:pPr>
          </w:p>
          <w:p w14:paraId="6A887E41" w14:textId="77777777" w:rsidR="00662391" w:rsidRPr="00662391" w:rsidRDefault="00662391" w:rsidP="00662391">
            <w:pPr>
              <w:spacing w:after="0" w:line="240" w:lineRule="auto"/>
              <w:rPr>
                <w:rFonts w:ascii="Arial" w:eastAsia="MS Mincho" w:hAnsi="Arial" w:cs="Arial"/>
                <w:b/>
                <w:color w:val="000000"/>
                <w:sz w:val="24"/>
                <w:szCs w:val="24"/>
                <w:highlight w:val="yellow"/>
              </w:rPr>
            </w:pPr>
          </w:p>
          <w:p w14:paraId="11607056" w14:textId="77777777" w:rsidR="00662391" w:rsidRPr="00662391" w:rsidRDefault="00662391" w:rsidP="00662391">
            <w:pPr>
              <w:spacing w:after="0" w:line="240" w:lineRule="auto"/>
              <w:rPr>
                <w:rFonts w:ascii="Arial" w:eastAsia="MS Mincho" w:hAnsi="Arial" w:cs="Arial"/>
                <w:b/>
                <w:color w:val="000000"/>
                <w:sz w:val="24"/>
                <w:szCs w:val="24"/>
                <w:highlight w:val="yellow"/>
              </w:rPr>
            </w:pPr>
          </w:p>
          <w:p w14:paraId="3BC25C39" w14:textId="77777777" w:rsidR="00662391" w:rsidRPr="00662391" w:rsidRDefault="00662391" w:rsidP="00662391">
            <w:pPr>
              <w:spacing w:after="0" w:line="240" w:lineRule="auto"/>
              <w:rPr>
                <w:rFonts w:ascii="Arial" w:eastAsia="MS Mincho" w:hAnsi="Arial" w:cs="Arial"/>
                <w:b/>
                <w:color w:val="000000"/>
                <w:sz w:val="24"/>
                <w:szCs w:val="24"/>
                <w:highlight w:val="yellow"/>
              </w:rPr>
            </w:pPr>
          </w:p>
          <w:p w14:paraId="2A58CD67" w14:textId="77777777" w:rsidR="00662391" w:rsidRPr="00662391" w:rsidRDefault="00662391" w:rsidP="00662391">
            <w:pPr>
              <w:spacing w:after="0" w:line="240" w:lineRule="auto"/>
              <w:rPr>
                <w:rFonts w:ascii="Arial" w:eastAsia="MS Mincho" w:hAnsi="Arial" w:cs="Arial"/>
                <w:b/>
                <w:color w:val="000000"/>
                <w:sz w:val="24"/>
                <w:szCs w:val="24"/>
                <w:highlight w:val="yellow"/>
              </w:rPr>
            </w:pPr>
          </w:p>
          <w:p w14:paraId="2BCCA1F7" w14:textId="77777777" w:rsidR="00662391" w:rsidRPr="00662391" w:rsidRDefault="00662391" w:rsidP="00662391">
            <w:pPr>
              <w:spacing w:after="0" w:line="240" w:lineRule="auto"/>
              <w:rPr>
                <w:rFonts w:ascii="Arial" w:eastAsia="MS Mincho" w:hAnsi="Arial" w:cs="Arial"/>
                <w:b/>
                <w:color w:val="000000"/>
                <w:sz w:val="24"/>
                <w:szCs w:val="24"/>
                <w:highlight w:val="yellow"/>
              </w:rPr>
            </w:pPr>
          </w:p>
          <w:p w14:paraId="646E4763" w14:textId="77777777" w:rsidR="00662391" w:rsidRPr="00662391" w:rsidRDefault="00662391" w:rsidP="00662391">
            <w:pPr>
              <w:spacing w:after="0" w:line="240" w:lineRule="auto"/>
              <w:rPr>
                <w:rFonts w:ascii="Arial" w:eastAsia="MS Mincho" w:hAnsi="Arial" w:cs="Arial"/>
                <w:b/>
                <w:color w:val="000000"/>
                <w:sz w:val="24"/>
                <w:szCs w:val="24"/>
                <w:highlight w:val="yellow"/>
              </w:rPr>
            </w:pPr>
          </w:p>
          <w:p w14:paraId="75B585D1" w14:textId="77777777" w:rsidR="00662391" w:rsidRPr="00662391" w:rsidRDefault="00662391" w:rsidP="00662391">
            <w:pPr>
              <w:spacing w:after="0" w:line="240" w:lineRule="auto"/>
              <w:rPr>
                <w:rFonts w:ascii="Arial" w:eastAsia="MS Mincho" w:hAnsi="Arial" w:cs="Arial"/>
                <w:b/>
                <w:color w:val="000000"/>
                <w:sz w:val="24"/>
                <w:szCs w:val="24"/>
                <w:highlight w:val="yellow"/>
              </w:rPr>
            </w:pPr>
          </w:p>
          <w:p w14:paraId="4FDB8F7F" w14:textId="77777777" w:rsidR="00662391" w:rsidRPr="00662391" w:rsidRDefault="00662391" w:rsidP="00662391">
            <w:pPr>
              <w:spacing w:after="0" w:line="240" w:lineRule="auto"/>
              <w:rPr>
                <w:rFonts w:ascii="Arial" w:eastAsia="MS Mincho" w:hAnsi="Arial" w:cs="Arial"/>
                <w:b/>
                <w:color w:val="000000"/>
                <w:sz w:val="24"/>
                <w:szCs w:val="24"/>
                <w:highlight w:val="yellow"/>
              </w:rPr>
            </w:pPr>
          </w:p>
          <w:p w14:paraId="351CDC9F" w14:textId="77777777" w:rsidR="00662391" w:rsidRPr="00662391" w:rsidRDefault="00662391" w:rsidP="00662391">
            <w:pPr>
              <w:spacing w:after="0" w:line="240" w:lineRule="auto"/>
              <w:rPr>
                <w:rFonts w:ascii="Arial" w:eastAsia="MS Mincho" w:hAnsi="Arial" w:cs="Arial"/>
                <w:b/>
                <w:color w:val="000000"/>
                <w:sz w:val="24"/>
                <w:szCs w:val="24"/>
                <w:highlight w:val="yellow"/>
              </w:rPr>
            </w:pPr>
          </w:p>
          <w:p w14:paraId="2F487F4D" w14:textId="77777777" w:rsidR="00662391" w:rsidRPr="00662391" w:rsidRDefault="00662391" w:rsidP="00662391">
            <w:pPr>
              <w:spacing w:after="0" w:line="240" w:lineRule="auto"/>
              <w:rPr>
                <w:rFonts w:ascii="Arial" w:eastAsia="MS Mincho" w:hAnsi="Arial" w:cs="Arial"/>
                <w:b/>
                <w:color w:val="000000"/>
                <w:sz w:val="24"/>
                <w:szCs w:val="24"/>
                <w:highlight w:val="yellow"/>
              </w:rPr>
            </w:pPr>
          </w:p>
          <w:p w14:paraId="0B488804" w14:textId="77777777" w:rsidR="00662391" w:rsidRPr="00662391" w:rsidRDefault="00662391" w:rsidP="00662391">
            <w:pPr>
              <w:spacing w:after="0" w:line="240" w:lineRule="auto"/>
              <w:rPr>
                <w:rFonts w:ascii="Arial" w:eastAsia="MS Mincho" w:hAnsi="Arial" w:cs="Arial"/>
                <w:b/>
                <w:color w:val="000000"/>
                <w:sz w:val="24"/>
                <w:szCs w:val="24"/>
                <w:highlight w:val="yellow"/>
              </w:rPr>
            </w:pPr>
          </w:p>
        </w:tc>
      </w:tr>
    </w:tbl>
    <w:p w14:paraId="46E49470" w14:textId="77777777" w:rsidR="00662391" w:rsidRPr="00662391" w:rsidRDefault="00662391" w:rsidP="00662391">
      <w:pPr>
        <w:spacing w:after="0" w:line="240" w:lineRule="auto"/>
        <w:rPr>
          <w:rFonts w:ascii="Arial" w:eastAsia="MS Mincho" w:hAnsi="Arial" w:cs="Arial"/>
          <w:sz w:val="24"/>
          <w:szCs w:val="24"/>
        </w:rPr>
      </w:pPr>
    </w:p>
    <w:p w14:paraId="4A1F60FB" w14:textId="77777777" w:rsidR="00662391" w:rsidRPr="00662391" w:rsidRDefault="00662391" w:rsidP="00662391">
      <w:pPr>
        <w:spacing w:after="0" w:line="240" w:lineRule="auto"/>
        <w:rPr>
          <w:rFonts w:ascii="Arial" w:eastAsia="MS Mincho" w:hAnsi="Arial" w:cs="Arial"/>
          <w:sz w:val="24"/>
          <w:szCs w:val="24"/>
        </w:rPr>
      </w:pPr>
    </w:p>
    <w:p w14:paraId="30D86449" w14:textId="77777777" w:rsidR="00AB10B4" w:rsidRPr="00404DAC" w:rsidRDefault="002E052F">
      <w:pPr>
        <w:rPr>
          <w:rFonts w:ascii="Arial" w:hAnsi="Arial" w:cs="Arial"/>
          <w:sz w:val="24"/>
          <w:szCs w:val="24"/>
        </w:rPr>
      </w:pPr>
    </w:p>
    <w:sectPr w:rsidR="00AB10B4" w:rsidRPr="00404DA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A3F73B" w14:textId="77777777" w:rsidR="00C82EBE" w:rsidRDefault="00C82EBE" w:rsidP="00662391">
      <w:pPr>
        <w:spacing w:after="0" w:line="240" w:lineRule="auto"/>
      </w:pPr>
      <w:r>
        <w:separator/>
      </w:r>
    </w:p>
  </w:endnote>
  <w:endnote w:type="continuationSeparator" w:id="0">
    <w:p w14:paraId="6629923B" w14:textId="77777777" w:rsidR="00C82EBE" w:rsidRDefault="00C82EBE" w:rsidP="00662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eiryo">
    <w:altName w:val="MS Gothic"/>
    <w:charset w:val="80"/>
    <w:family w:val="swiss"/>
    <w:pitch w:val="variable"/>
    <w:sig w:usb0="E10102FF" w:usb1="EAC7FFFF" w:usb2="0001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F16CA7" w14:textId="77777777" w:rsidR="00C82EBE" w:rsidRDefault="00C82EBE" w:rsidP="00662391">
      <w:pPr>
        <w:spacing w:after="0" w:line="240" w:lineRule="auto"/>
      </w:pPr>
      <w:r>
        <w:separator/>
      </w:r>
    </w:p>
  </w:footnote>
  <w:footnote w:type="continuationSeparator" w:id="0">
    <w:p w14:paraId="55B7E393" w14:textId="77777777" w:rsidR="00C82EBE" w:rsidRDefault="00C82EBE" w:rsidP="00662391">
      <w:pPr>
        <w:spacing w:after="0" w:line="240" w:lineRule="auto"/>
      </w:pPr>
      <w:r>
        <w:continuationSeparator/>
      </w:r>
    </w:p>
  </w:footnote>
  <w:footnote w:id="1">
    <w:p w14:paraId="0FBE28E7" w14:textId="77777777" w:rsidR="00662391" w:rsidRDefault="00662391" w:rsidP="00662391">
      <w:pPr>
        <w:pStyle w:val="FootnoteText"/>
      </w:pPr>
      <w:r>
        <w:rPr>
          <w:rStyle w:val="FootnoteReference"/>
        </w:rPr>
        <w:footnoteRef/>
      </w:r>
      <w:r>
        <w:t xml:space="preserve"> </w:t>
      </w:r>
      <w:r w:rsidRPr="009811B3">
        <w:t>https://gov.wales/sites/default/files/publications/2019-04/guidance-for-providers-and-responsible-individuals.pdf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4353F"/>
    <w:multiLevelType w:val="hybridMultilevel"/>
    <w:tmpl w:val="65B0A7F6"/>
    <w:lvl w:ilvl="0" w:tplc="45E020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85032A1"/>
    <w:multiLevelType w:val="hybridMultilevel"/>
    <w:tmpl w:val="1B781332"/>
    <w:lvl w:ilvl="0" w:tplc="0BD897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391"/>
    <w:rsid w:val="002E052F"/>
    <w:rsid w:val="00404DAC"/>
    <w:rsid w:val="00662391"/>
    <w:rsid w:val="009C56C7"/>
    <w:rsid w:val="00C82EBE"/>
    <w:rsid w:val="00D06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105DE"/>
  <w15:chartTrackingRefBased/>
  <w15:docId w15:val="{CFF592D8-4469-4A2F-80B7-61C08EC84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66239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662391"/>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6623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A37539697</value>
    </field>
    <field name="Objective-Title">
      <value order="0">Mandatory registration of Adult care home workers - Consultation Questions 2021 - Eng</value>
    </field>
    <field name="Objective-Description">
      <value order="0"/>
    </field>
    <field name="Objective-CreationStamp">
      <value order="0">2021-11-23T09:36:30Z</value>
    </field>
    <field name="Objective-IsApproved">
      <value order="0">false</value>
    </field>
    <field name="Objective-IsPublished">
      <value order="0">true</value>
    </field>
    <field name="Objective-DatePublished">
      <value order="0">2021-11-23T09:36:56Z</value>
    </field>
    <field name="Objective-ModificationStamp">
      <value order="0">2021-11-23T09:36:56Z</value>
    </field>
    <field name="Objective-Owner">
      <value order="0">Brandon, Rob (HSS - Social Services &amp; Integration)</value>
    </field>
    <field name="Objective-Path">
      <value order="0">Objective Global Folder:Business File Plan:Health &amp; Social Services (HSS):Health &amp; Social Services (HSS) - SSID - Improvement:1 - Save:Social Care Workforce Policy:Workforce policy - complete:Social Services &amp; Integration Directorate - Workforce Policy - Improving the Terms &amp; Conditions of the Workforce - 2017-2020:RISCA Regulation - Mandatory Registration of Adult Residential Care Workers 2022</value>
    </field>
    <field name="Objective-Parent">
      <value order="0">RISCA Regulation - Mandatory Registration of Adult Residential Care Workers 2022</value>
    </field>
    <field name="Objective-State">
      <value order="0">Published</value>
    </field>
    <field name="Objective-VersionId">
      <value order="0">vA73184293</value>
    </field>
    <field name="Objective-Version">
      <value order="0">1.0</value>
    </field>
    <field name="Objective-VersionNumber">
      <value order="0">2</value>
    </field>
    <field name="Objective-VersionComment">
      <value order="0">Version 2</value>
    </field>
    <field name="Objective-FileNumber">
      <value order="0">qA1312497</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14" ma:contentTypeDescription="Create a new document." ma:contentTypeScope="" ma:versionID="3d69030d89bd75207b81a140a5eb8296">
  <xsd:schema xmlns:xsd="http://www.w3.org/2001/XMLSchema" xmlns:xs="http://www.w3.org/2001/XMLSchema" xmlns:p="http://schemas.microsoft.com/office/2006/metadata/properties" xmlns:ns3="fad5256b-9034-4098-a484-2992d39a629e" xmlns:ns4="27233c93-c413-4fbb-a11c-d69fcc6dbe32" targetNamespace="http://schemas.microsoft.com/office/2006/metadata/properties" ma:root="true" ma:fieldsID="c5133e93514f7e551f2e6a3f89b8a31d" ns3:_="" ns4:_="">
    <xsd:import namespace="fad5256b-9034-4098-a484-2992d39a629e"/>
    <xsd:import namespace="27233c93-c413-4fbb-a11c-d69fcc6dbe3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233c93-c413-4fbb-a11c-d69fcc6dbe3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3F7B3232-44EF-4FD2-8E4B-FE34D063A7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27233c93-c413-4fbb-a11c-d69fcc6db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F86FCB-C1F5-42FE-9687-AA4690AE869E}">
  <ds:schemaRefs>
    <ds:schemaRef ds:uri="http://schemas.microsoft.com/sharepoint/v3/contenttype/forms"/>
  </ds:schemaRefs>
</ds:datastoreItem>
</file>

<file path=customXml/itemProps4.xml><?xml version="1.0" encoding="utf-8"?>
<ds:datastoreItem xmlns:ds="http://schemas.openxmlformats.org/officeDocument/2006/customXml" ds:itemID="{6DAFE657-172B-4FA3-91E0-106F6FACF82E}">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27233c93-c413-4fbb-a11c-d69fcc6dbe32"/>
    <ds:schemaRef ds:uri="fad5256b-9034-4098-a484-2992d39a629e"/>
    <ds:schemaRef ds:uri="http://purl.org/dc/term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532</Words>
  <Characters>3035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Rob (HSS - Social Services &amp; Integration)</dc:creator>
  <cp:keywords/>
  <dc:description/>
  <cp:lastModifiedBy>Norman, Richard (HSS - Communications)</cp:lastModifiedBy>
  <cp:revision>2</cp:revision>
  <dcterms:created xsi:type="dcterms:W3CDTF">2021-11-24T08:31:00Z</dcterms:created>
  <dcterms:modified xsi:type="dcterms:W3CDTF">2021-11-24T08:31:00Z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A37539697</vt:lpwstr>
  </property>
  <property fmtid="{D5CDD505-2E9C-101B-9397-08002B2CF9AE}" pid="4" name="Objective-Title">
    <vt:lpwstr>Mandatory registration of Adult care home workers - Consultation Questions 2021 - Eng</vt:lpwstr>
  </property>
  <property fmtid="{D5CDD505-2E9C-101B-9397-08002B2CF9AE}" pid="5" name="Objective-Description">
    <vt:lpwstr/>
  </property>
  <property fmtid="{D5CDD505-2E9C-101B-9397-08002B2CF9AE}" pid="6" name="Objective-CreationStamp">
    <vt:filetime>2021-11-23T09:36:37Z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2021-11-23T09:36:56Z</vt:filetime>
  </property>
  <property fmtid="{D5CDD505-2E9C-101B-9397-08002B2CF9AE}" pid="10" name="Objective-ModificationStamp">
    <vt:filetime>2021-11-23T09:36:56Z</vt:filetime>
  </property>
  <property fmtid="{D5CDD505-2E9C-101B-9397-08002B2CF9AE}" pid="11" name="Objective-Owner">
    <vt:lpwstr>Brandon, Rob (HSS - Social Services &amp; Integration)</vt:lpwstr>
  </property>
  <property fmtid="{D5CDD505-2E9C-101B-9397-08002B2CF9AE}" pid="12" name="Objective-Path">
    <vt:lpwstr>Objective Global Folder:Business File Plan:Health &amp; Social Services (HSS):Health &amp; Social Services (HSS) - SSID - Improvement:1 - Save:Social Care Workforce Policy:Workforce policy - complete:Social Services &amp; Integration Directorate - Workforce Policy - </vt:lpwstr>
  </property>
  <property fmtid="{D5CDD505-2E9C-101B-9397-08002B2CF9AE}" pid="13" name="Objective-Parent">
    <vt:lpwstr>RISCA Regulation - Mandatory Registration of Adult Residential Care Workers 2022</vt:lpwstr>
  </property>
  <property fmtid="{D5CDD505-2E9C-101B-9397-08002B2CF9AE}" pid="14" name="Objective-State">
    <vt:lpwstr>Published</vt:lpwstr>
  </property>
  <property fmtid="{D5CDD505-2E9C-101B-9397-08002B2CF9AE}" pid="15" name="Objective-VersionId">
    <vt:lpwstr>vA73184293</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lpwstr/>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y fmtid="{D5CDD505-2E9C-101B-9397-08002B2CF9AE}" pid="26" name="ContentTypeId">
    <vt:lpwstr>0x010100031D1E98B3209D4493493866D5B8328A</vt:lpwstr>
  </property>
</Properties>
</file>